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BE3" w:rsidRDefault="00E75513" w:rsidP="0037611D">
      <w:pPr>
        <w:spacing w:line="276" w:lineRule="auto"/>
        <w:jc w:val="center"/>
        <w:rPr>
          <w:rFonts w:ascii="Times New Roman" w:eastAsia="Times New Roman" w:hAnsi="Times New Roman" w:cs="Times New Roman"/>
          <w:caps/>
          <w:color w:val="000000" w:themeColor="text1"/>
          <w:sz w:val="28"/>
          <w:szCs w:val="28"/>
        </w:rPr>
      </w:pPr>
      <w:r>
        <w:rPr>
          <w:rFonts w:ascii="Times New Roman" w:eastAsia="Times New Roman" w:hAnsi="Times New Roman" w:cs="Times New Roman"/>
          <w:caps/>
          <w:noProof/>
          <w:color w:val="000000" w:themeColor="text1"/>
          <w:sz w:val="28"/>
          <w:szCs w:val="28"/>
          <w:lang w:eastAsia="uk-UA"/>
        </w:rPr>
        <w:drawing>
          <wp:anchor distT="0" distB="0" distL="114300" distR="114300" simplePos="0" relativeHeight="251658239" behindDoc="0" locked="0" layoutInCell="1" allowOverlap="1" wp14:anchorId="3F66E8EC" wp14:editId="6A0281F8">
            <wp:simplePos x="0" y="0"/>
            <wp:positionH relativeFrom="column">
              <wp:posOffset>-681990</wp:posOffset>
            </wp:positionH>
            <wp:positionV relativeFrom="paragraph">
              <wp:posOffset>0</wp:posOffset>
            </wp:positionV>
            <wp:extent cx="10591165" cy="7574280"/>
            <wp:effectExtent l="0" t="0" r="635" b="762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91165" cy="757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4B1">
        <w:rPr>
          <w:rFonts w:ascii="Times New Roman" w:eastAsia="Times New Roman" w:hAnsi="Times New Roman" w:cs="Times New Roman"/>
          <w:b/>
          <w:noProof/>
          <w:sz w:val="28"/>
          <w:lang w:eastAsia="uk-UA"/>
        </w:rPr>
        <mc:AlternateContent>
          <mc:Choice Requires="wps">
            <w:drawing>
              <wp:anchor distT="0" distB="0" distL="114300" distR="114300" simplePos="0" relativeHeight="251659264" behindDoc="0" locked="0" layoutInCell="1" allowOverlap="1" wp14:anchorId="2F9251E7" wp14:editId="1B5CE61C">
                <wp:simplePos x="0" y="0"/>
                <wp:positionH relativeFrom="margin">
                  <wp:posOffset>1245870</wp:posOffset>
                </wp:positionH>
                <wp:positionV relativeFrom="paragraph">
                  <wp:posOffset>5166360</wp:posOffset>
                </wp:positionV>
                <wp:extent cx="6682740" cy="1714500"/>
                <wp:effectExtent l="0" t="0" r="22860" b="19050"/>
                <wp:wrapNone/>
                <wp:docPr id="5" name="Поле 5"/>
                <wp:cNvGraphicFramePr/>
                <a:graphic xmlns:a="http://schemas.openxmlformats.org/drawingml/2006/main">
                  <a:graphicData uri="http://schemas.microsoft.com/office/word/2010/wordprocessingShape">
                    <wps:wsp>
                      <wps:cNvSpPr txBox="1"/>
                      <wps:spPr>
                        <a:xfrm>
                          <a:off x="0" y="0"/>
                          <a:ext cx="6682740" cy="1714500"/>
                        </a:xfrm>
                        <a:prstGeom prst="rect">
                          <a:avLst/>
                        </a:prstGeom>
                        <a:solidFill>
                          <a:schemeClr val="lt1"/>
                        </a:solidFill>
                        <a:ln w="6350">
                          <a:solidFill>
                            <a:schemeClr val="bg1"/>
                          </a:solidFill>
                        </a:ln>
                      </wps:spPr>
                      <wps:txbx>
                        <w:txbxContent>
                          <w:p w:rsidR="005E23CB" w:rsidRPr="00466100" w:rsidRDefault="005E23CB" w:rsidP="003364B1">
                            <w:pPr>
                              <w:jc w:val="center"/>
                              <w:rPr>
                                <w:rFonts w:ascii="Times New Roman" w:hAnsi="Times New Roman" w:cs="Times New Roman"/>
                                <w:b/>
                                <w:color w:val="002060"/>
                                <w:sz w:val="36"/>
                                <w:szCs w:val="36"/>
                              </w:rPr>
                            </w:pPr>
                            <w:r w:rsidRPr="00466100">
                              <w:rPr>
                                <w:rFonts w:ascii="Times New Roman" w:hAnsi="Times New Roman" w:cs="Times New Roman"/>
                                <w:b/>
                                <w:color w:val="002060"/>
                                <w:sz w:val="36"/>
                                <w:szCs w:val="36"/>
                              </w:rPr>
                              <w:t>Якщо ми вирішили всі проблеми світу, але провалимо вирішення освітніх проблем, наші діти зруйнують те, що ми їм заповіли.</w:t>
                            </w:r>
                          </w:p>
                          <w:p w:rsidR="005E23CB" w:rsidRPr="00466100" w:rsidRDefault="005E23CB" w:rsidP="003364B1">
                            <w:pPr>
                              <w:jc w:val="center"/>
                              <w:rPr>
                                <w:rFonts w:ascii="Times New Roman" w:hAnsi="Times New Roman" w:cs="Times New Roman"/>
                                <w:i/>
                                <w:color w:val="002060"/>
                                <w:sz w:val="36"/>
                                <w:szCs w:val="36"/>
                              </w:rPr>
                            </w:pPr>
                            <w:r w:rsidRPr="00466100">
                              <w:rPr>
                                <w:rFonts w:ascii="Times New Roman" w:hAnsi="Times New Roman" w:cs="Times New Roman"/>
                                <w:b/>
                                <w:color w:val="002060"/>
                                <w:sz w:val="36"/>
                                <w:szCs w:val="36"/>
                              </w:rPr>
                              <w:t xml:space="preserve">Але якщо ми сфокусуємося на вирішенні лише освітніх проблем, наші діти </w:t>
                            </w:r>
                            <w:proofErr w:type="spellStart"/>
                            <w:r w:rsidRPr="00466100">
                              <w:rPr>
                                <w:rFonts w:ascii="Times New Roman" w:hAnsi="Times New Roman" w:cs="Times New Roman"/>
                                <w:b/>
                                <w:color w:val="002060"/>
                                <w:sz w:val="36"/>
                                <w:szCs w:val="36"/>
                              </w:rPr>
                              <w:t>вирішать</w:t>
                            </w:r>
                            <w:proofErr w:type="spellEnd"/>
                            <w:r w:rsidRPr="00466100">
                              <w:rPr>
                                <w:rFonts w:ascii="Times New Roman" w:hAnsi="Times New Roman" w:cs="Times New Roman"/>
                                <w:b/>
                                <w:color w:val="002060"/>
                                <w:sz w:val="36"/>
                                <w:szCs w:val="36"/>
                              </w:rPr>
                              <w:t xml:space="preserve"> усі проблеми світу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251E7" id="_x0000_t202" coordsize="21600,21600" o:spt="202" path="m,l,21600r21600,l21600,xe">
                <v:stroke joinstyle="miter"/>
                <v:path gradientshapeok="t" o:connecttype="rect"/>
              </v:shapetype>
              <v:shape id="Поле 5" o:spid="_x0000_s1026" type="#_x0000_t202" style="position:absolute;left:0;text-align:left;margin-left:98.1pt;margin-top:406.8pt;width:526.2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" fillcolor="white [3201]" strokecolor="white [3212]" strokeweight=".5pt">
                <v:textbox>
                  <w:txbxContent>
                    <w:p w:rsidR="005E23CB" w:rsidRPr="00466100" w:rsidRDefault="005E23CB" w:rsidP="003364B1">
                      <w:pPr>
                        <w:jc w:val="center"/>
                        <w:rPr>
                          <w:rFonts w:ascii="Times New Roman" w:hAnsi="Times New Roman" w:cs="Times New Roman"/>
                          <w:b/>
                          <w:color w:val="002060"/>
                          <w:sz w:val="36"/>
                          <w:szCs w:val="36"/>
                        </w:rPr>
                      </w:pPr>
                      <w:r w:rsidRPr="00466100">
                        <w:rPr>
                          <w:rFonts w:ascii="Times New Roman" w:hAnsi="Times New Roman" w:cs="Times New Roman"/>
                          <w:b/>
                          <w:color w:val="002060"/>
                          <w:sz w:val="36"/>
                          <w:szCs w:val="36"/>
                        </w:rPr>
                        <w:t>Якщо ми вирішили всі проблеми світу, але провалимо вирішення освітніх проблем, наші діти зруйнують те, що ми їм заповіли.</w:t>
                      </w:r>
                    </w:p>
                    <w:p w:rsidR="005E23CB" w:rsidRPr="00466100" w:rsidRDefault="005E23CB" w:rsidP="003364B1">
                      <w:pPr>
                        <w:jc w:val="center"/>
                        <w:rPr>
                          <w:rFonts w:ascii="Times New Roman" w:hAnsi="Times New Roman" w:cs="Times New Roman"/>
                          <w:i/>
                          <w:color w:val="002060"/>
                          <w:sz w:val="36"/>
                          <w:szCs w:val="36"/>
                        </w:rPr>
                      </w:pPr>
                      <w:r w:rsidRPr="00466100">
                        <w:rPr>
                          <w:rFonts w:ascii="Times New Roman" w:hAnsi="Times New Roman" w:cs="Times New Roman"/>
                          <w:b/>
                          <w:color w:val="002060"/>
                          <w:sz w:val="36"/>
                          <w:szCs w:val="36"/>
                        </w:rPr>
                        <w:t xml:space="preserve">Але якщо ми сфокусуємося на вирішенні лише освітніх проблем, наші діти </w:t>
                      </w:r>
                      <w:proofErr w:type="spellStart"/>
                      <w:r w:rsidRPr="00466100">
                        <w:rPr>
                          <w:rFonts w:ascii="Times New Roman" w:hAnsi="Times New Roman" w:cs="Times New Roman"/>
                          <w:b/>
                          <w:color w:val="002060"/>
                          <w:sz w:val="36"/>
                          <w:szCs w:val="36"/>
                        </w:rPr>
                        <w:t>вирішать</w:t>
                      </w:r>
                      <w:proofErr w:type="spellEnd"/>
                      <w:r w:rsidRPr="00466100">
                        <w:rPr>
                          <w:rFonts w:ascii="Times New Roman" w:hAnsi="Times New Roman" w:cs="Times New Roman"/>
                          <w:b/>
                          <w:color w:val="002060"/>
                          <w:sz w:val="36"/>
                          <w:szCs w:val="36"/>
                        </w:rPr>
                        <w:t xml:space="preserve"> усі проблеми світу</w:t>
                      </w:r>
                    </w:p>
                  </w:txbxContent>
                </v:textbox>
                <w10:wrap anchorx="margin"/>
              </v:shape>
            </w:pict>
          </mc:Fallback>
        </mc:AlternateContent>
      </w:r>
      <w:r w:rsidR="003364B1" w:rsidRPr="005537F9">
        <w:rPr>
          <w:noProof/>
          <w:lang w:eastAsia="uk-UA"/>
        </w:rPr>
        <mc:AlternateContent>
          <mc:Choice Requires="wps">
            <w:drawing>
              <wp:anchor distT="0" distB="0" distL="114300" distR="114300" simplePos="0" relativeHeight="251661312" behindDoc="0" locked="0" layoutInCell="1" allowOverlap="1" wp14:anchorId="721F2028" wp14:editId="2F219FA2">
                <wp:simplePos x="0" y="0"/>
                <wp:positionH relativeFrom="margin">
                  <wp:posOffset>1718310</wp:posOffset>
                </wp:positionH>
                <wp:positionV relativeFrom="paragraph">
                  <wp:posOffset>2515235</wp:posOffset>
                </wp:positionV>
                <wp:extent cx="5960110" cy="2750820"/>
                <wp:effectExtent l="0" t="0" r="0" b="0"/>
                <wp:wrapNone/>
                <wp:docPr id="1" name="Прямокутник 4"/>
                <wp:cNvGraphicFramePr/>
                <a:graphic xmlns:a="http://schemas.openxmlformats.org/drawingml/2006/main">
                  <a:graphicData uri="http://schemas.microsoft.com/office/word/2010/wordprocessingShape">
                    <wps:wsp>
                      <wps:cNvSpPr/>
                      <wps:spPr>
                        <a:xfrm>
                          <a:off x="0" y="0"/>
                          <a:ext cx="5960110" cy="2750820"/>
                        </a:xfrm>
                        <a:prstGeom prst="rect">
                          <a:avLst/>
                        </a:prstGeom>
                        <a:noFill/>
                      </wps:spPr>
                      <wps:txbx>
                        <w:txbxContent>
                          <w:p w:rsidR="005E23CB" w:rsidRPr="00DB2A61" w:rsidRDefault="005E23CB" w:rsidP="00C66BE3">
                            <w:pPr>
                              <w:pStyle w:val="a6"/>
                              <w:spacing w:before="0" w:beforeAutospacing="0" w:after="0" w:afterAutospacing="0"/>
                              <w:jc w:val="center"/>
                              <w:rPr>
                                <w:sz w:val="56"/>
                                <w:szCs w:val="56"/>
                              </w:rPr>
                            </w:pPr>
                            <w:r w:rsidRPr="00DB2A61">
                              <w:rPr>
                                <w:rFonts w:ascii="Calibri" w:eastAsia="+mn-ea" w:hAnsi="Calibri" w:cs="+mn-cs"/>
                                <w:b/>
                                <w:bCs/>
                                <w:color w:val="FFFF00"/>
                                <w:kern w:val="24"/>
                                <w:sz w:val="56"/>
                                <w:szCs w:val="56"/>
                                <w14:textOutline w14:w="22225" w14:cap="flat" w14:cmpd="sng" w14:algn="ctr">
                                  <w14:solidFill>
                                    <w14:srgbClr w14:val="0070C0"/>
                                  </w14:solidFill>
                                  <w14:prstDash w14:val="solid"/>
                                  <w14:round/>
                                </w14:textOutline>
                              </w:rPr>
                              <w:t xml:space="preserve">ЗВІТ ДИРЕКТОРА </w:t>
                            </w:r>
                          </w:p>
                          <w:p w:rsidR="005E23CB" w:rsidRDefault="005E23CB" w:rsidP="00C66BE3">
                            <w:pPr>
                              <w:pStyle w:val="a6"/>
                              <w:spacing w:before="0" w:beforeAutospacing="0" w:after="0" w:afterAutospacing="0"/>
                              <w:jc w:val="center"/>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pPr>
                            <w:r w:rsidRPr="00DB2A61">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t>Черкаської гімназії ім.</w:t>
                            </w:r>
                            <w:r>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t xml:space="preserve"> О.М. Луценка </w:t>
                            </w:r>
                          </w:p>
                          <w:p w:rsidR="005E23CB" w:rsidRDefault="005E23CB" w:rsidP="00C66BE3">
                            <w:pPr>
                              <w:pStyle w:val="a6"/>
                              <w:spacing w:before="0" w:beforeAutospacing="0" w:after="0" w:afterAutospacing="0"/>
                              <w:jc w:val="center"/>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pPr>
                            <w:r>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t xml:space="preserve">Черкаської міської ради </w:t>
                            </w:r>
                          </w:p>
                          <w:p w:rsidR="005E23CB" w:rsidRPr="00DB2A61" w:rsidRDefault="005E23CB" w:rsidP="00C66BE3">
                            <w:pPr>
                              <w:pStyle w:val="a6"/>
                              <w:spacing w:before="0" w:beforeAutospacing="0" w:after="0" w:afterAutospacing="0"/>
                              <w:jc w:val="center"/>
                              <w:rPr>
                                <w:sz w:val="56"/>
                                <w:szCs w:val="56"/>
                                <w:lang w:val="uk-UA"/>
                              </w:rPr>
                            </w:pPr>
                            <w:r>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t>Черкаської області</w:t>
                            </w:r>
                          </w:p>
                          <w:p w:rsidR="005E23CB" w:rsidRPr="00DB2A61" w:rsidRDefault="005E23CB" w:rsidP="00C66BE3">
                            <w:pPr>
                              <w:pStyle w:val="a6"/>
                              <w:spacing w:before="0" w:beforeAutospacing="0" w:after="0" w:afterAutospacing="0"/>
                              <w:jc w:val="center"/>
                              <w:rPr>
                                <w:sz w:val="56"/>
                                <w:szCs w:val="56"/>
                                <w:lang w:val="uk-UA"/>
                              </w:rPr>
                            </w:pPr>
                            <w:r>
                              <w:rPr>
                                <w:rFonts w:ascii="Calibri" w:eastAsia="+mn-ea" w:hAnsi="Calibri" w:cs="+mn-cs"/>
                                <w:b/>
                                <w:bCs/>
                                <w:color w:val="00B0F0"/>
                                <w:kern w:val="24"/>
                                <w:sz w:val="56"/>
                                <w:szCs w:val="56"/>
                                <w:lang w:val="uk-UA"/>
                                <w14:textOutline w14:w="22225" w14:cap="flat" w14:cmpd="sng" w14:algn="ctr">
                                  <w14:solidFill>
                                    <w14:srgbClr w14:val="0070C0"/>
                                  </w14:solidFill>
                                  <w14:prstDash w14:val="solid"/>
                                  <w14:round/>
                                </w14:textOutline>
                              </w:rPr>
                              <w:t>Ірини ТОПЧІЙ</w:t>
                            </w:r>
                          </w:p>
                          <w:p w:rsidR="005E23CB" w:rsidRPr="00DB2A61" w:rsidRDefault="005E23CB" w:rsidP="00C66BE3">
                            <w:pPr>
                              <w:pStyle w:val="a6"/>
                              <w:spacing w:before="0" w:beforeAutospacing="0" w:after="0" w:afterAutospacing="0"/>
                              <w:jc w:val="center"/>
                              <w:rPr>
                                <w:sz w:val="56"/>
                                <w:szCs w:val="56"/>
                              </w:rPr>
                            </w:pPr>
                            <w:r w:rsidRPr="00DB2A61">
                              <w:rPr>
                                <w:rFonts w:ascii="Calibri" w:eastAsia="+mn-ea" w:hAnsi="Calibri" w:cs="+mn-cs"/>
                                <w:b/>
                                <w:bCs/>
                                <w:color w:val="FFFF00"/>
                                <w:kern w:val="24"/>
                                <w:sz w:val="56"/>
                                <w:szCs w:val="56"/>
                                <w14:textOutline w14:w="22225" w14:cap="flat" w14:cmpd="sng" w14:algn="ctr">
                                  <w14:solidFill>
                                    <w14:srgbClr w14:val="0070C0"/>
                                  </w14:solidFill>
                                  <w14:prstDash w14:val="solid"/>
                                  <w14:round/>
                                </w14:textOutline>
                              </w:rPr>
                              <w:t>ЗА 202</w:t>
                            </w:r>
                            <w:r w:rsidRPr="00DB2A61">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t>2</w:t>
                            </w:r>
                            <w:r w:rsidRPr="00DB2A61">
                              <w:rPr>
                                <w:rFonts w:ascii="Calibri" w:eastAsia="+mn-ea" w:hAnsi="Calibri" w:cs="+mn-cs"/>
                                <w:b/>
                                <w:bCs/>
                                <w:color w:val="FFFF00"/>
                                <w:kern w:val="24"/>
                                <w:sz w:val="56"/>
                                <w:szCs w:val="56"/>
                                <w14:textOutline w14:w="22225" w14:cap="flat" w14:cmpd="sng" w14:algn="ctr">
                                  <w14:solidFill>
                                    <w14:srgbClr w14:val="0070C0"/>
                                  </w14:solidFill>
                                  <w14:prstDash w14:val="solid"/>
                                  <w14:round/>
                                </w14:textOutline>
                              </w:rPr>
                              <w:t>-202</w:t>
                            </w:r>
                            <w:r w:rsidRPr="00DB2A61">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t>3</w:t>
                            </w:r>
                            <w:r w:rsidRPr="00DB2A61">
                              <w:rPr>
                                <w:rFonts w:ascii="Calibri" w:eastAsia="+mn-ea" w:hAnsi="Calibri" w:cs="+mn-cs"/>
                                <w:b/>
                                <w:bCs/>
                                <w:color w:val="FFFF00"/>
                                <w:kern w:val="24"/>
                                <w:sz w:val="56"/>
                                <w:szCs w:val="56"/>
                                <w14:textOutline w14:w="22225" w14:cap="flat" w14:cmpd="sng" w14:algn="ctr">
                                  <w14:solidFill>
                                    <w14:srgbClr w14:val="0070C0"/>
                                  </w14:solidFill>
                                  <w14:prstDash w14:val="solid"/>
                                  <w14:round/>
                                </w14:textOutline>
                              </w:rPr>
                              <w:t xml:space="preserve"> Н. Р.</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21F2028" id="Прямокутник 4" o:spid="_x0000_s1027" style="position:absolute;left:0;text-align:left;margin-left:135.3pt;margin-top:198.05pt;width:469.3pt;height:21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" filled="f" stroked="f">
                <v:textbox>
                  <w:txbxContent>
                    <w:p w:rsidR="005E23CB" w:rsidRPr="00DB2A61" w:rsidRDefault="005E23CB" w:rsidP="00C66BE3">
                      <w:pPr>
                        <w:pStyle w:val="a6"/>
                        <w:spacing w:before="0" w:beforeAutospacing="0" w:after="0" w:afterAutospacing="0"/>
                        <w:jc w:val="center"/>
                        <w:rPr>
                          <w:sz w:val="56"/>
                          <w:szCs w:val="56"/>
                        </w:rPr>
                      </w:pPr>
                      <w:r w:rsidRPr="00DB2A61">
                        <w:rPr>
                          <w:rFonts w:ascii="Calibri" w:eastAsia="+mn-ea" w:hAnsi="Calibri" w:cs="+mn-cs"/>
                          <w:b/>
                          <w:bCs/>
                          <w:color w:val="FFFF00"/>
                          <w:kern w:val="24"/>
                          <w:sz w:val="56"/>
                          <w:szCs w:val="56"/>
                          <w14:textOutline w14:w="22225" w14:cap="flat" w14:cmpd="sng" w14:algn="ctr">
                            <w14:solidFill>
                              <w14:srgbClr w14:val="0070C0"/>
                            </w14:solidFill>
                            <w14:prstDash w14:val="solid"/>
                            <w14:round/>
                          </w14:textOutline>
                        </w:rPr>
                        <w:t xml:space="preserve">ЗВІТ ДИРЕКТОРА </w:t>
                      </w:r>
                    </w:p>
                    <w:p w:rsidR="005E23CB" w:rsidRDefault="005E23CB" w:rsidP="00C66BE3">
                      <w:pPr>
                        <w:pStyle w:val="a6"/>
                        <w:spacing w:before="0" w:beforeAutospacing="0" w:after="0" w:afterAutospacing="0"/>
                        <w:jc w:val="center"/>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pPr>
                      <w:r w:rsidRPr="00DB2A61">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t>Черкаської гімназії ім.</w:t>
                      </w:r>
                      <w:r>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t xml:space="preserve"> О.М. Луценка </w:t>
                      </w:r>
                    </w:p>
                    <w:p w:rsidR="005E23CB" w:rsidRDefault="005E23CB" w:rsidP="00C66BE3">
                      <w:pPr>
                        <w:pStyle w:val="a6"/>
                        <w:spacing w:before="0" w:beforeAutospacing="0" w:after="0" w:afterAutospacing="0"/>
                        <w:jc w:val="center"/>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pPr>
                      <w:r>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t xml:space="preserve">Черкаської міської ради </w:t>
                      </w:r>
                    </w:p>
                    <w:p w:rsidR="005E23CB" w:rsidRPr="00DB2A61" w:rsidRDefault="005E23CB" w:rsidP="00C66BE3">
                      <w:pPr>
                        <w:pStyle w:val="a6"/>
                        <w:spacing w:before="0" w:beforeAutospacing="0" w:after="0" w:afterAutospacing="0"/>
                        <w:jc w:val="center"/>
                        <w:rPr>
                          <w:sz w:val="56"/>
                          <w:szCs w:val="56"/>
                          <w:lang w:val="uk-UA"/>
                        </w:rPr>
                      </w:pPr>
                      <w:r>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t>Черкаської області</w:t>
                      </w:r>
                    </w:p>
                    <w:p w:rsidR="005E23CB" w:rsidRPr="00DB2A61" w:rsidRDefault="005E23CB" w:rsidP="00C66BE3">
                      <w:pPr>
                        <w:pStyle w:val="a6"/>
                        <w:spacing w:before="0" w:beforeAutospacing="0" w:after="0" w:afterAutospacing="0"/>
                        <w:jc w:val="center"/>
                        <w:rPr>
                          <w:sz w:val="56"/>
                          <w:szCs w:val="56"/>
                          <w:lang w:val="uk-UA"/>
                        </w:rPr>
                      </w:pPr>
                      <w:r>
                        <w:rPr>
                          <w:rFonts w:ascii="Calibri" w:eastAsia="+mn-ea" w:hAnsi="Calibri" w:cs="+mn-cs"/>
                          <w:b/>
                          <w:bCs/>
                          <w:color w:val="00B0F0"/>
                          <w:kern w:val="24"/>
                          <w:sz w:val="56"/>
                          <w:szCs w:val="56"/>
                          <w:lang w:val="uk-UA"/>
                          <w14:textOutline w14:w="22225" w14:cap="flat" w14:cmpd="sng" w14:algn="ctr">
                            <w14:solidFill>
                              <w14:srgbClr w14:val="0070C0"/>
                            </w14:solidFill>
                            <w14:prstDash w14:val="solid"/>
                            <w14:round/>
                          </w14:textOutline>
                        </w:rPr>
                        <w:t>Ірини ТОПЧІЙ</w:t>
                      </w:r>
                    </w:p>
                    <w:p w:rsidR="005E23CB" w:rsidRPr="00DB2A61" w:rsidRDefault="005E23CB" w:rsidP="00C66BE3">
                      <w:pPr>
                        <w:pStyle w:val="a6"/>
                        <w:spacing w:before="0" w:beforeAutospacing="0" w:after="0" w:afterAutospacing="0"/>
                        <w:jc w:val="center"/>
                        <w:rPr>
                          <w:sz w:val="56"/>
                          <w:szCs w:val="56"/>
                        </w:rPr>
                      </w:pPr>
                      <w:r w:rsidRPr="00DB2A61">
                        <w:rPr>
                          <w:rFonts w:ascii="Calibri" w:eastAsia="+mn-ea" w:hAnsi="Calibri" w:cs="+mn-cs"/>
                          <w:b/>
                          <w:bCs/>
                          <w:color w:val="FFFF00"/>
                          <w:kern w:val="24"/>
                          <w:sz w:val="56"/>
                          <w:szCs w:val="56"/>
                          <w14:textOutline w14:w="22225" w14:cap="flat" w14:cmpd="sng" w14:algn="ctr">
                            <w14:solidFill>
                              <w14:srgbClr w14:val="0070C0"/>
                            </w14:solidFill>
                            <w14:prstDash w14:val="solid"/>
                            <w14:round/>
                          </w14:textOutline>
                        </w:rPr>
                        <w:t>ЗА 202</w:t>
                      </w:r>
                      <w:r w:rsidRPr="00DB2A61">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t>2</w:t>
                      </w:r>
                      <w:r w:rsidRPr="00DB2A61">
                        <w:rPr>
                          <w:rFonts w:ascii="Calibri" w:eastAsia="+mn-ea" w:hAnsi="Calibri" w:cs="+mn-cs"/>
                          <w:b/>
                          <w:bCs/>
                          <w:color w:val="FFFF00"/>
                          <w:kern w:val="24"/>
                          <w:sz w:val="56"/>
                          <w:szCs w:val="56"/>
                          <w14:textOutline w14:w="22225" w14:cap="flat" w14:cmpd="sng" w14:algn="ctr">
                            <w14:solidFill>
                              <w14:srgbClr w14:val="0070C0"/>
                            </w14:solidFill>
                            <w14:prstDash w14:val="solid"/>
                            <w14:round/>
                          </w14:textOutline>
                        </w:rPr>
                        <w:t>-202</w:t>
                      </w:r>
                      <w:r w:rsidRPr="00DB2A61">
                        <w:rPr>
                          <w:rFonts w:ascii="Calibri" w:eastAsia="+mn-ea" w:hAnsi="Calibri" w:cs="+mn-cs"/>
                          <w:b/>
                          <w:bCs/>
                          <w:color w:val="FFFF00"/>
                          <w:kern w:val="24"/>
                          <w:sz w:val="56"/>
                          <w:szCs w:val="56"/>
                          <w:lang w:val="uk-UA"/>
                          <w14:textOutline w14:w="22225" w14:cap="flat" w14:cmpd="sng" w14:algn="ctr">
                            <w14:solidFill>
                              <w14:srgbClr w14:val="0070C0"/>
                            </w14:solidFill>
                            <w14:prstDash w14:val="solid"/>
                            <w14:round/>
                          </w14:textOutline>
                        </w:rPr>
                        <w:t>3</w:t>
                      </w:r>
                      <w:r w:rsidRPr="00DB2A61">
                        <w:rPr>
                          <w:rFonts w:ascii="Calibri" w:eastAsia="+mn-ea" w:hAnsi="Calibri" w:cs="+mn-cs"/>
                          <w:b/>
                          <w:bCs/>
                          <w:color w:val="FFFF00"/>
                          <w:kern w:val="24"/>
                          <w:sz w:val="56"/>
                          <w:szCs w:val="56"/>
                          <w14:textOutline w14:w="22225" w14:cap="flat" w14:cmpd="sng" w14:algn="ctr">
                            <w14:solidFill>
                              <w14:srgbClr w14:val="0070C0"/>
                            </w14:solidFill>
                            <w14:prstDash w14:val="solid"/>
                            <w14:round/>
                          </w14:textOutline>
                        </w:rPr>
                        <w:t xml:space="preserve"> Н. Р.</w:t>
                      </w:r>
                    </w:p>
                  </w:txbxContent>
                </v:textbox>
                <w10:wrap anchorx="margin"/>
              </v:rect>
            </w:pict>
          </mc:Fallback>
        </mc:AlternateContent>
      </w:r>
      <w:r w:rsidR="00C66BE3" w:rsidRPr="00F8247D">
        <w:rPr>
          <w:rFonts w:ascii="Times New Roman" w:eastAsia="Times New Roman" w:hAnsi="Times New Roman" w:cs="Times New Roman"/>
          <w:caps/>
          <w:color w:val="000000" w:themeColor="text1"/>
          <w:sz w:val="28"/>
          <w:szCs w:val="28"/>
        </w:rPr>
        <w:t xml:space="preserve"> </w:t>
      </w:r>
      <w:r w:rsidR="00C66BE3">
        <w:rPr>
          <w:rFonts w:ascii="Times New Roman" w:eastAsia="Times New Roman" w:hAnsi="Times New Roman" w:cs="Times New Roman"/>
          <w:caps/>
          <w:color w:val="000000" w:themeColor="text1"/>
          <w:sz w:val="28"/>
          <w:szCs w:val="28"/>
        </w:rPr>
        <w:br w:type="page"/>
      </w:r>
    </w:p>
    <w:p w:rsidR="00C66BE3" w:rsidRDefault="00C66BE3" w:rsidP="0037611D">
      <w:pPr>
        <w:shd w:val="clear" w:color="auto" w:fill="FFFFFF"/>
        <w:spacing w:after="0" w:line="276" w:lineRule="auto"/>
        <w:jc w:val="center"/>
        <w:rPr>
          <w:rFonts w:ascii="Times New Roman" w:eastAsia="Times New Roman" w:hAnsi="Times New Roman" w:cs="Times New Roman"/>
          <w:caps/>
          <w:color w:val="000000" w:themeColor="text1"/>
          <w:sz w:val="28"/>
          <w:szCs w:val="28"/>
        </w:rPr>
        <w:sectPr w:rsidR="00C66BE3" w:rsidSect="003364B1">
          <w:footerReference w:type="default" r:id="rId9"/>
          <w:pgSz w:w="16838" w:h="11906" w:orient="landscape"/>
          <w:pgMar w:top="0" w:right="1134" w:bottom="1701" w:left="1134" w:header="709" w:footer="709" w:gutter="0"/>
          <w:cols w:space="708"/>
          <w:titlePg/>
          <w:docGrid w:linePitch="360"/>
        </w:sectPr>
      </w:pPr>
    </w:p>
    <w:p w:rsidR="00C66BE3" w:rsidRPr="007E7BA0" w:rsidRDefault="00C66BE3" w:rsidP="0037611D">
      <w:pPr>
        <w:shd w:val="clear" w:color="auto" w:fill="FFFFFF"/>
        <w:spacing w:after="0" w:line="276" w:lineRule="auto"/>
        <w:jc w:val="center"/>
        <w:rPr>
          <w:rFonts w:ascii="Times New Roman" w:eastAsia="Times New Roman" w:hAnsi="Times New Roman" w:cs="Times New Roman"/>
          <w:caps/>
          <w:color w:val="000000" w:themeColor="text1"/>
          <w:sz w:val="28"/>
          <w:szCs w:val="28"/>
        </w:rPr>
      </w:pPr>
      <w:r w:rsidRPr="007E7BA0">
        <w:rPr>
          <w:rFonts w:ascii="Times New Roman" w:eastAsia="Times New Roman" w:hAnsi="Times New Roman" w:cs="Times New Roman"/>
          <w:caps/>
          <w:color w:val="000000" w:themeColor="text1"/>
          <w:sz w:val="28"/>
          <w:szCs w:val="28"/>
        </w:rPr>
        <w:lastRenderedPageBreak/>
        <w:t>Шановні колеги, батьки, учні!</w:t>
      </w:r>
    </w:p>
    <w:p w:rsidR="00C66BE3" w:rsidRDefault="00C66BE3" w:rsidP="0037611D">
      <w:pPr>
        <w:shd w:val="clear" w:color="auto" w:fill="FFFFFF"/>
        <w:spacing w:after="0" w:line="276" w:lineRule="auto"/>
        <w:jc w:val="center"/>
        <w:rPr>
          <w:rFonts w:ascii="Times New Roman" w:eastAsia="Times New Roman" w:hAnsi="Times New Roman" w:cs="Times New Roman"/>
          <w:color w:val="000000" w:themeColor="text1"/>
          <w:sz w:val="28"/>
          <w:szCs w:val="28"/>
        </w:rPr>
      </w:pPr>
    </w:p>
    <w:p w:rsidR="007C5C38" w:rsidRPr="007C5C38" w:rsidRDefault="007C5C38" w:rsidP="0037611D">
      <w:pPr>
        <w:tabs>
          <w:tab w:val="left" w:pos="567"/>
        </w:tabs>
        <w:spacing w:after="0" w:line="276"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w:t>
      </w:r>
      <w:r w:rsidR="00DB2A61">
        <w:rPr>
          <w:rFonts w:ascii="Times New Roman" w:eastAsia="Times New Roman" w:hAnsi="Times New Roman" w:cs="Times New Roman"/>
          <w:color w:val="000000" w:themeColor="text1"/>
          <w:sz w:val="28"/>
          <w:szCs w:val="28"/>
        </w:rPr>
        <w:t xml:space="preserve"> пунктом 4 статті 38 Закону України «</w:t>
      </w:r>
      <w:r w:rsidR="00DB2A61" w:rsidRPr="00B74128">
        <w:rPr>
          <w:rFonts w:ascii="Times New Roman" w:eastAsia="Times New Roman" w:hAnsi="Times New Roman" w:cs="Times New Roman"/>
          <w:color w:val="000000" w:themeColor="text1"/>
          <w:sz w:val="28"/>
          <w:szCs w:val="28"/>
        </w:rPr>
        <w:t>Про повну загальну середню освіту</w:t>
      </w:r>
      <w:r w:rsidR="00DB2A61">
        <w:rPr>
          <w:rFonts w:ascii="Times New Roman" w:eastAsia="Times New Roman" w:hAnsi="Times New Roman" w:cs="Times New Roman"/>
          <w:color w:val="000000" w:themeColor="text1"/>
          <w:sz w:val="28"/>
          <w:szCs w:val="28"/>
        </w:rPr>
        <w:t>»</w:t>
      </w:r>
      <w:r w:rsidRPr="007C5C38">
        <w:rPr>
          <w:rFonts w:ascii="Times New Roman" w:eastAsia="Times New Roman" w:hAnsi="Times New Roman" w:cs="Times New Roman"/>
          <w:color w:val="000000" w:themeColor="text1"/>
          <w:sz w:val="28"/>
          <w:szCs w:val="28"/>
        </w:rPr>
        <w:t xml:space="preserve"> </w:t>
      </w:r>
      <w:r w:rsidR="00DB2A61">
        <w:rPr>
          <w:rFonts w:ascii="Times New Roman" w:eastAsia="Times New Roman" w:hAnsi="Times New Roman" w:cs="Times New Roman"/>
          <w:color w:val="000000" w:themeColor="text1"/>
          <w:sz w:val="28"/>
          <w:szCs w:val="28"/>
        </w:rPr>
        <w:t xml:space="preserve">та </w:t>
      </w:r>
      <w:r w:rsidRPr="007C5C38">
        <w:rPr>
          <w:rFonts w:ascii="Times New Roman" w:eastAsia="Times New Roman" w:hAnsi="Times New Roman" w:cs="Times New Roman"/>
          <w:color w:val="000000" w:themeColor="text1"/>
          <w:sz w:val="28"/>
          <w:szCs w:val="28"/>
        </w:rPr>
        <w:t xml:space="preserve">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w:t>
      </w:r>
      <w:r w:rsidR="004F7D08">
        <w:rPr>
          <w:rFonts w:ascii="Times New Roman" w:eastAsia="Times New Roman" w:hAnsi="Times New Roman" w:cs="Times New Roman"/>
          <w:color w:val="000000" w:themeColor="text1"/>
          <w:sz w:val="28"/>
          <w:szCs w:val="28"/>
        </w:rPr>
        <w:t>управлінської діяльності у гімназії</w:t>
      </w:r>
      <w:r w:rsidRPr="007C5C38">
        <w:rPr>
          <w:rFonts w:ascii="Times New Roman" w:eastAsia="Times New Roman" w:hAnsi="Times New Roman" w:cs="Times New Roman"/>
          <w:color w:val="000000" w:themeColor="text1"/>
          <w:sz w:val="28"/>
          <w:szCs w:val="28"/>
        </w:rPr>
        <w:t>, що базується на принципах взаємоповаги та позитивної мотивації, представляю Вашій увазі звіт про свою діяльність у 202</w:t>
      </w:r>
      <w:r>
        <w:rPr>
          <w:rFonts w:ascii="Times New Roman" w:eastAsia="Times New Roman" w:hAnsi="Times New Roman" w:cs="Times New Roman"/>
          <w:color w:val="000000" w:themeColor="text1"/>
          <w:sz w:val="28"/>
          <w:szCs w:val="28"/>
        </w:rPr>
        <w:t>2</w:t>
      </w:r>
      <w:r w:rsidRPr="007C5C38">
        <w:rPr>
          <w:rFonts w:ascii="Times New Roman" w:eastAsia="Times New Roman" w:hAnsi="Times New Roman" w:cs="Times New Roman"/>
          <w:color w:val="000000" w:themeColor="text1"/>
          <w:sz w:val="28"/>
          <w:szCs w:val="28"/>
        </w:rPr>
        <w:t>-202</w:t>
      </w:r>
      <w:r>
        <w:rPr>
          <w:rFonts w:ascii="Times New Roman" w:eastAsia="Times New Roman" w:hAnsi="Times New Roman" w:cs="Times New Roman"/>
          <w:color w:val="000000" w:themeColor="text1"/>
          <w:sz w:val="28"/>
          <w:szCs w:val="28"/>
        </w:rPr>
        <w:t>3</w:t>
      </w:r>
      <w:r w:rsidRPr="007C5C38">
        <w:rPr>
          <w:rFonts w:ascii="Times New Roman" w:eastAsia="Times New Roman" w:hAnsi="Times New Roman" w:cs="Times New Roman"/>
          <w:color w:val="000000" w:themeColor="text1"/>
          <w:sz w:val="28"/>
          <w:szCs w:val="28"/>
        </w:rPr>
        <w:t xml:space="preserve"> навчальному році. </w:t>
      </w:r>
    </w:p>
    <w:p w:rsidR="007C5C38" w:rsidRDefault="007C5C38" w:rsidP="0037611D">
      <w:pPr>
        <w:tabs>
          <w:tab w:val="left" w:pos="567"/>
        </w:tabs>
        <w:spacing w:after="0" w:line="276"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 xml:space="preserve">У своїй діяльності протягом звітного періоду я як директор </w:t>
      </w:r>
      <w:r>
        <w:rPr>
          <w:rFonts w:ascii="Times New Roman" w:eastAsia="Times New Roman" w:hAnsi="Times New Roman" w:cs="Times New Roman"/>
          <w:color w:val="000000" w:themeColor="text1"/>
          <w:sz w:val="28"/>
          <w:szCs w:val="28"/>
        </w:rPr>
        <w:t xml:space="preserve">закладу освіти </w:t>
      </w:r>
      <w:r w:rsidRPr="007C5C38">
        <w:rPr>
          <w:rFonts w:ascii="Times New Roman" w:eastAsia="Times New Roman" w:hAnsi="Times New Roman" w:cs="Times New Roman"/>
          <w:color w:val="000000" w:themeColor="text1"/>
          <w:sz w:val="28"/>
          <w:szCs w:val="28"/>
        </w:rPr>
        <w:t xml:space="preserve">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7C5C38">
        <w:rPr>
          <w:rFonts w:ascii="Times New Roman" w:eastAsia="Times New Roman" w:hAnsi="Times New Roman" w:cs="Times New Roman"/>
          <w:color w:val="000000" w:themeColor="text1"/>
          <w:sz w:val="28"/>
          <w:szCs w:val="28"/>
        </w:rPr>
        <w:t>мовної</w:t>
      </w:r>
      <w:proofErr w:type="spellEnd"/>
      <w:r w:rsidRPr="007C5C38">
        <w:rPr>
          <w:rFonts w:ascii="Times New Roman" w:eastAsia="Times New Roman" w:hAnsi="Times New Roman" w:cs="Times New Roman"/>
          <w:color w:val="000000" w:themeColor="text1"/>
          <w:sz w:val="28"/>
          <w:szCs w:val="28"/>
        </w:rPr>
        <w:t xml:space="preserve"> політики в Україні», Статутом школи та чинними нормативно-правовими документами у галузі освіти. </w:t>
      </w:r>
    </w:p>
    <w:p w:rsidR="003B226D" w:rsidRDefault="003B226D" w:rsidP="0037611D">
      <w:pPr>
        <w:tabs>
          <w:tab w:val="left" w:pos="567"/>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Заклад освіти заснований на праві комунальної власності.</w:t>
      </w:r>
    </w:p>
    <w:p w:rsidR="003B226D" w:rsidRDefault="003B226D" w:rsidP="0037611D">
      <w:pPr>
        <w:tabs>
          <w:tab w:val="left" w:pos="993"/>
        </w:tabs>
        <w:spacing w:after="0" w:line="276" w:lineRule="auto"/>
        <w:ind w:firstLine="680"/>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lang w:eastAsia="ru-RU"/>
        </w:rPr>
        <w:t xml:space="preserve">Засновником Закладу є </w:t>
      </w:r>
      <w:r w:rsidR="00343C84">
        <w:rPr>
          <w:rFonts w:ascii="Times New Roman" w:eastAsia="Calibri" w:hAnsi="Times New Roman" w:cs="Times New Roman"/>
          <w:sz w:val="28"/>
          <w:szCs w:val="28"/>
          <w:lang w:eastAsia="ru-RU"/>
        </w:rPr>
        <w:t>Черкаська міська рада</w:t>
      </w:r>
      <w:r>
        <w:rPr>
          <w:rFonts w:ascii="Times New Roman" w:eastAsia="Calibri" w:hAnsi="Times New Roman" w:cs="Times New Roman"/>
          <w:sz w:val="28"/>
          <w:szCs w:val="28"/>
          <w:lang w:eastAsia="ru-RU"/>
        </w:rPr>
        <w:t>. Органом управління Закладу є</w:t>
      </w:r>
      <w:r>
        <w:rPr>
          <w:rFonts w:ascii="Times New Roman" w:eastAsia="Calibri" w:hAnsi="Times New Roman" w:cs="Times New Roman"/>
          <w:sz w:val="28"/>
          <w:szCs w:val="28"/>
          <w:shd w:val="clear" w:color="auto" w:fill="FFFFFF"/>
          <w:lang w:eastAsia="ru-RU"/>
        </w:rPr>
        <w:t> </w:t>
      </w:r>
      <w:r w:rsidR="00343C84">
        <w:rPr>
          <w:rFonts w:ascii="Times New Roman" w:eastAsia="Calibri" w:hAnsi="Times New Roman" w:cs="Times New Roman"/>
          <w:sz w:val="28"/>
          <w:szCs w:val="28"/>
          <w:shd w:val="clear" w:color="auto" w:fill="FFFFFF"/>
          <w:lang w:eastAsia="ru-RU"/>
        </w:rPr>
        <w:t>департамент освіти та гуманітарної політики</w:t>
      </w:r>
      <w:r>
        <w:rPr>
          <w:rFonts w:ascii="Times New Roman" w:eastAsia="Calibri" w:hAnsi="Times New Roman" w:cs="Times New Roman"/>
          <w:sz w:val="28"/>
          <w:szCs w:val="28"/>
          <w:shd w:val="clear" w:color="auto" w:fill="FFFFFF"/>
          <w:lang w:eastAsia="ru-RU"/>
        </w:rPr>
        <w:t>.</w:t>
      </w:r>
    </w:p>
    <w:p w:rsidR="003B226D" w:rsidRDefault="003B226D" w:rsidP="0037611D">
      <w:pPr>
        <w:tabs>
          <w:tab w:val="left" w:pos="993"/>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Головною метою Закладу є забезпечення реалізації прав громадян на здобуття  початкової, базової та повної загальної  середньої освіти. </w:t>
      </w:r>
    </w:p>
    <w:p w:rsidR="003B226D" w:rsidRDefault="003B226D" w:rsidP="0037611D">
      <w:pPr>
        <w:tabs>
          <w:tab w:val="left" w:pos="993"/>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Головними завданнями Закладу є:</w:t>
      </w:r>
    </w:p>
    <w:p w:rsidR="003B226D" w:rsidRDefault="003B226D" w:rsidP="0037611D">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створення умов для здобуття початкової, базової та повної загальної  середньої освіти на рівні Державних стандартів;</w:t>
      </w:r>
    </w:p>
    <w:p w:rsidR="003B226D" w:rsidRDefault="003B226D" w:rsidP="0037611D">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морально і фізично здорового покоління;</w:t>
      </w:r>
    </w:p>
    <w:p w:rsidR="003B226D" w:rsidRDefault="003B226D" w:rsidP="0037611D">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rsidR="003B226D" w:rsidRDefault="003B226D" w:rsidP="0037611D">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rsidR="003B226D" w:rsidRDefault="003B226D" w:rsidP="0037611D">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3B226D" w:rsidRDefault="003B226D" w:rsidP="0037611D">
      <w:pPr>
        <w:numPr>
          <w:ilvl w:val="0"/>
          <w:numId w:val="1"/>
        </w:numPr>
        <w:spacing w:after="0" w:line="276"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свідомого ставлення до свого здоров’я як найвищої соціальної цінності.</w:t>
      </w:r>
    </w:p>
    <w:p w:rsidR="003B226D" w:rsidRDefault="003B226D" w:rsidP="0037611D">
      <w:pPr>
        <w:tabs>
          <w:tab w:val="left" w:pos="993"/>
        </w:tabs>
        <w:spacing w:after="0" w:line="276"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3B226D" w:rsidRDefault="003B226D" w:rsidP="0037611D">
      <w:pPr>
        <w:shd w:val="clear" w:color="auto" w:fill="FFFFFF"/>
        <w:tabs>
          <w:tab w:val="left" w:pos="8647"/>
        </w:tabs>
        <w:spacing w:after="0" w:line="276" w:lineRule="auto"/>
        <w:ind w:firstLine="680"/>
        <w:jc w:val="both"/>
        <w:textAlignment w:val="baseline"/>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Робота педагогічного колективу в 2022-2023 н. р. була спрямована на реалізацію Стратегії розвитку закладу освіти. Основними стратегічними напрямками роботи ЗЗСО є:</w:t>
      </w:r>
    </w:p>
    <w:p w:rsidR="00822EA2" w:rsidRDefault="00822EA2" w:rsidP="0037611D">
      <w:pPr>
        <w:spacing w:after="0" w:line="276" w:lineRule="auto"/>
        <w:ind w:left="360"/>
        <w:jc w:val="both"/>
        <w:rPr>
          <w:rFonts w:ascii="Times New Roman" w:hAnsi="Times New Roman" w:cs="Times New Roman"/>
          <w:sz w:val="28"/>
          <w:szCs w:val="28"/>
        </w:rPr>
      </w:pPr>
      <w:r w:rsidRPr="00822EA2">
        <w:rPr>
          <w:rFonts w:ascii="Times New Roman" w:hAnsi="Times New Roman" w:cs="Times New Roman"/>
          <w:b/>
          <w:sz w:val="28"/>
          <w:szCs w:val="28"/>
        </w:rPr>
        <w:t>Стратегічна ціль 1.</w:t>
      </w:r>
      <w:r>
        <w:rPr>
          <w:rFonts w:ascii="Times New Roman" w:hAnsi="Times New Roman" w:cs="Times New Roman"/>
          <w:b/>
          <w:bCs/>
          <w:sz w:val="28"/>
          <w:szCs w:val="28"/>
        </w:rPr>
        <w:t xml:space="preserve"> </w:t>
      </w:r>
      <w:r w:rsidRPr="00C6176F">
        <w:rPr>
          <w:rFonts w:ascii="Times New Roman" w:hAnsi="Times New Roman" w:cs="Times New Roman"/>
          <w:sz w:val="28"/>
          <w:szCs w:val="28"/>
        </w:rPr>
        <w:t>Забезпечення високого рівня якості освіти та освітньої діяльності, створення системи STEM – освіти, що об’єднує основи наук технології та робототехніку</w:t>
      </w:r>
      <w:r>
        <w:rPr>
          <w:rFonts w:ascii="Times New Roman" w:hAnsi="Times New Roman" w:cs="Times New Roman"/>
          <w:sz w:val="28"/>
          <w:szCs w:val="28"/>
        </w:rPr>
        <w:t>.</w:t>
      </w:r>
    </w:p>
    <w:p w:rsidR="004104D8" w:rsidRPr="00C6176F" w:rsidRDefault="004104D8" w:rsidP="0037611D">
      <w:pPr>
        <w:spacing w:after="0" w:line="276" w:lineRule="auto"/>
        <w:ind w:left="360"/>
        <w:jc w:val="both"/>
        <w:rPr>
          <w:rFonts w:ascii="Times New Roman" w:hAnsi="Times New Roman" w:cs="Times New Roman"/>
          <w:sz w:val="28"/>
          <w:szCs w:val="28"/>
        </w:rPr>
      </w:pPr>
      <w:r w:rsidRPr="004104D8">
        <w:rPr>
          <w:rFonts w:ascii="Times New Roman" w:hAnsi="Times New Roman" w:cs="Times New Roman"/>
          <w:b/>
          <w:sz w:val="28"/>
          <w:szCs w:val="28"/>
        </w:rPr>
        <w:t>Стратегічна ціль 2.</w:t>
      </w:r>
      <w:r>
        <w:rPr>
          <w:rFonts w:ascii="Times New Roman" w:hAnsi="Times New Roman" w:cs="Times New Roman"/>
          <w:b/>
          <w:bCs/>
          <w:sz w:val="28"/>
          <w:szCs w:val="28"/>
        </w:rPr>
        <w:t xml:space="preserve"> </w:t>
      </w:r>
      <w:r w:rsidRPr="00C6176F">
        <w:rPr>
          <w:rFonts w:ascii="Times New Roman" w:hAnsi="Times New Roman" w:cs="Times New Roman"/>
          <w:sz w:val="28"/>
          <w:szCs w:val="28"/>
        </w:rPr>
        <w:t>Систематизація окремих інновацій, становлення та реалізація моделі авторської школи «Гімназія успішного українця» як моделі демократичного управління закладом загальної середньої освіти</w:t>
      </w:r>
      <w:r>
        <w:rPr>
          <w:rFonts w:ascii="Times New Roman" w:hAnsi="Times New Roman" w:cs="Times New Roman"/>
          <w:sz w:val="28"/>
          <w:szCs w:val="28"/>
        </w:rPr>
        <w:t>.</w:t>
      </w:r>
    </w:p>
    <w:p w:rsidR="004104D8" w:rsidRPr="00B44FBE" w:rsidRDefault="004104D8" w:rsidP="0037611D">
      <w:pPr>
        <w:spacing w:after="0" w:line="276" w:lineRule="auto"/>
        <w:ind w:left="360"/>
        <w:jc w:val="both"/>
        <w:rPr>
          <w:rFonts w:ascii="Times New Roman" w:hAnsi="Times New Roman" w:cs="Times New Roman"/>
          <w:sz w:val="28"/>
          <w:szCs w:val="28"/>
        </w:rPr>
      </w:pPr>
      <w:r w:rsidRPr="004104D8">
        <w:rPr>
          <w:rFonts w:ascii="Times New Roman" w:hAnsi="Times New Roman" w:cs="Times New Roman"/>
          <w:b/>
          <w:sz w:val="28"/>
          <w:szCs w:val="28"/>
        </w:rPr>
        <w:t>Стратегічна ціль 3.</w:t>
      </w:r>
      <w:r>
        <w:rPr>
          <w:rFonts w:ascii="Times New Roman" w:hAnsi="Times New Roman" w:cs="Times New Roman"/>
          <w:b/>
          <w:bCs/>
          <w:sz w:val="28"/>
          <w:szCs w:val="28"/>
        </w:rPr>
        <w:t xml:space="preserve"> </w:t>
      </w:r>
      <w:r w:rsidRPr="00B44FBE">
        <w:rPr>
          <w:rFonts w:ascii="Times New Roman" w:hAnsi="Times New Roman" w:cs="Times New Roman"/>
          <w:sz w:val="28"/>
          <w:szCs w:val="28"/>
        </w:rPr>
        <w:t>Створення умов для розвитку вчителя-новатора в авторській школі</w:t>
      </w:r>
      <w:r>
        <w:rPr>
          <w:rFonts w:ascii="Times New Roman" w:hAnsi="Times New Roman" w:cs="Times New Roman"/>
          <w:sz w:val="28"/>
          <w:szCs w:val="28"/>
        </w:rPr>
        <w:t>.</w:t>
      </w:r>
    </w:p>
    <w:p w:rsidR="004104D8" w:rsidRPr="006239AE" w:rsidRDefault="004104D8" w:rsidP="0037611D">
      <w:pPr>
        <w:spacing w:after="0" w:line="276" w:lineRule="auto"/>
        <w:ind w:left="360"/>
        <w:jc w:val="both"/>
        <w:rPr>
          <w:rFonts w:ascii="Times New Roman" w:hAnsi="Times New Roman" w:cs="Times New Roman"/>
          <w:sz w:val="28"/>
          <w:szCs w:val="28"/>
        </w:rPr>
      </w:pPr>
      <w:r w:rsidRPr="004104D8">
        <w:rPr>
          <w:rFonts w:ascii="Times New Roman" w:hAnsi="Times New Roman" w:cs="Times New Roman"/>
          <w:b/>
          <w:sz w:val="28"/>
          <w:szCs w:val="28"/>
        </w:rPr>
        <w:t>Стратегічна ціль 4.</w:t>
      </w:r>
      <w:r>
        <w:rPr>
          <w:rFonts w:ascii="Times New Roman" w:hAnsi="Times New Roman" w:cs="Times New Roman"/>
          <w:b/>
          <w:bCs/>
          <w:sz w:val="28"/>
          <w:szCs w:val="28"/>
        </w:rPr>
        <w:t xml:space="preserve"> </w:t>
      </w:r>
      <w:r w:rsidRPr="00A82CDC">
        <w:rPr>
          <w:rFonts w:ascii="Times New Roman" w:hAnsi="Times New Roman" w:cs="Times New Roman"/>
          <w:sz w:val="28"/>
          <w:szCs w:val="28"/>
        </w:rPr>
        <w:t>Створення безпечного, вільного від будь-яких форм насилля, комфортного та доступного освітнього середовища</w:t>
      </w:r>
      <w:r>
        <w:rPr>
          <w:rFonts w:ascii="Times New Roman" w:hAnsi="Times New Roman" w:cs="Times New Roman"/>
          <w:sz w:val="28"/>
          <w:szCs w:val="28"/>
        </w:rPr>
        <w:t>.</w:t>
      </w:r>
    </w:p>
    <w:p w:rsidR="007C5C38" w:rsidRDefault="007C5C38" w:rsidP="0037611D">
      <w:pPr>
        <w:shd w:val="clear" w:color="auto" w:fill="FFFFFF"/>
        <w:spacing w:after="0" w:line="276" w:lineRule="auto"/>
        <w:ind w:firstLine="709"/>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rsidR="003B226D" w:rsidRDefault="003B226D" w:rsidP="0037611D">
      <w:pPr>
        <w:shd w:val="clear" w:color="auto" w:fill="FFFFFF"/>
        <w:spacing w:after="0" w:line="276"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 xml:space="preserve">РОЗДІЛ І. </w:t>
      </w:r>
      <w:r>
        <w:rPr>
          <w:rFonts w:ascii="Times New Roman" w:eastAsia="Times New Roman" w:hAnsi="Times New Roman" w:cs="Times New Roman"/>
          <w:b/>
          <w:color w:val="C00000"/>
          <w:sz w:val="28"/>
          <w:szCs w:val="28"/>
        </w:rPr>
        <w:t>ОСВІТНЄ СЕРЕДОВИЩЕ ЗАКЛАДУ ОСВІТИ</w:t>
      </w:r>
    </w:p>
    <w:p w:rsidR="003B226D" w:rsidRDefault="003B226D" w:rsidP="0037611D">
      <w:pPr>
        <w:spacing w:after="0" w:line="276"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 xml:space="preserve">Освітній  процес у закладі освіти розпочався відповідно до структури навчального року  з 01 вересня 2022 року по 31 травня 2023 року. Навчальні заняття організовані відповідно до розкладу занять, затвердженого директором  освітнього закладу. </w:t>
      </w:r>
    </w:p>
    <w:p w:rsidR="003B226D" w:rsidRDefault="003B226D" w:rsidP="0037611D">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Організація навчання у 1-4 класах, 5-11 класах здійснювалась  за  освітніми програмами та типовими навчальними планами. </w:t>
      </w:r>
    </w:p>
    <w:p w:rsidR="003B226D" w:rsidRDefault="003B226D" w:rsidP="0037611D">
      <w:pPr>
        <w:shd w:val="clear" w:color="auto" w:fill="FFFFFF"/>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Кількісний склад працівник</w:t>
      </w:r>
      <w:r w:rsidR="002F04C9">
        <w:rPr>
          <w:rFonts w:ascii="Times New Roman" w:eastAsia="Calibri" w:hAnsi="Times New Roman" w:cs="Times New Roman"/>
          <w:sz w:val="28"/>
          <w:szCs w:val="28"/>
        </w:rPr>
        <w:t xml:space="preserve">ів закладу освіти становить  </w:t>
      </w:r>
      <w:r w:rsidR="00B21A61">
        <w:rPr>
          <w:rFonts w:ascii="Times New Roman" w:eastAsia="Calibri" w:hAnsi="Times New Roman" w:cs="Times New Roman"/>
          <w:sz w:val="28"/>
          <w:szCs w:val="28"/>
        </w:rPr>
        <w:t>96</w:t>
      </w:r>
      <w:r w:rsidR="002F04C9">
        <w:rPr>
          <w:rFonts w:ascii="Times New Roman" w:eastAsia="Calibri" w:hAnsi="Times New Roman" w:cs="Times New Roman"/>
          <w:sz w:val="28"/>
          <w:szCs w:val="28"/>
        </w:rPr>
        <w:t xml:space="preserve"> педагогічних працівники</w:t>
      </w:r>
      <w:r>
        <w:rPr>
          <w:rFonts w:ascii="Times New Roman" w:eastAsia="Calibri" w:hAnsi="Times New Roman" w:cs="Times New Roman"/>
          <w:sz w:val="28"/>
          <w:szCs w:val="28"/>
        </w:rPr>
        <w:t xml:space="preserve"> та </w:t>
      </w:r>
      <w:r w:rsidR="002F04C9">
        <w:rPr>
          <w:rFonts w:ascii="Times New Roman" w:eastAsia="Calibri" w:hAnsi="Times New Roman" w:cs="Times New Roman"/>
          <w:sz w:val="28"/>
          <w:szCs w:val="28"/>
        </w:rPr>
        <w:t>31</w:t>
      </w:r>
      <w:r>
        <w:rPr>
          <w:rFonts w:ascii="Times New Roman" w:eastAsia="Calibri" w:hAnsi="Times New Roman" w:cs="Times New Roman"/>
          <w:sz w:val="28"/>
          <w:szCs w:val="28"/>
        </w:rPr>
        <w:t xml:space="preserve"> технічних.</w:t>
      </w:r>
    </w:p>
    <w:p w:rsidR="003B226D" w:rsidRDefault="003B226D" w:rsidP="0037611D">
      <w:pPr>
        <w:autoSpaceDE w:val="0"/>
        <w:autoSpaceDN w:val="0"/>
        <w:adjustRightInd w:val="0"/>
        <w:spacing w:after="0" w:line="276" w:lineRule="auto"/>
        <w:ind w:firstLine="680"/>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Серед </w:t>
      </w:r>
      <w:r w:rsidR="00B21A61">
        <w:rPr>
          <w:rFonts w:ascii="Times New Roman" w:eastAsia="Calibri" w:hAnsi="Times New Roman" w:cs="Times New Roman"/>
          <w:iCs/>
          <w:sz w:val="28"/>
          <w:szCs w:val="28"/>
        </w:rPr>
        <w:t>96</w:t>
      </w:r>
      <w:r>
        <w:rPr>
          <w:rFonts w:ascii="Times New Roman" w:eastAsia="Calibri" w:hAnsi="Times New Roman" w:cs="Times New Roman"/>
          <w:iCs/>
          <w:sz w:val="28"/>
          <w:szCs w:val="28"/>
        </w:rPr>
        <w:t xml:space="preserve"> учителів:</w:t>
      </w:r>
    </w:p>
    <w:p w:rsidR="003B226D" w:rsidRDefault="00111437" w:rsidP="0037611D">
      <w:pPr>
        <w:autoSpaceDE w:val="0"/>
        <w:autoSpaceDN w:val="0"/>
        <w:adjustRightInd w:val="0"/>
        <w:spacing w:after="0" w:line="276" w:lineRule="auto"/>
        <w:ind w:firstLine="680"/>
        <w:jc w:val="both"/>
        <w:rPr>
          <w:rFonts w:ascii="Times New Roman" w:eastAsia="Calibri" w:hAnsi="Times New Roman" w:cs="Times New Roman"/>
          <w:iCs/>
          <w:sz w:val="28"/>
          <w:szCs w:val="28"/>
        </w:rPr>
      </w:pPr>
      <w:r>
        <w:rPr>
          <w:rFonts w:ascii="Times New Roman" w:eastAsia="Calibri" w:hAnsi="Times New Roman" w:cs="Times New Roman"/>
          <w:sz w:val="28"/>
          <w:szCs w:val="28"/>
        </w:rPr>
        <w:t>64</w:t>
      </w:r>
      <w:r w:rsidR="003B226D">
        <w:rPr>
          <w:rFonts w:ascii="Times New Roman" w:eastAsia="Calibri" w:hAnsi="Times New Roman" w:cs="Times New Roman"/>
          <w:sz w:val="28"/>
          <w:szCs w:val="28"/>
        </w:rPr>
        <w:t xml:space="preserve"> – мають кваліфікаційну категорію «спеціаліст вищої категорії», що становить </w:t>
      </w:r>
      <w:r>
        <w:rPr>
          <w:rFonts w:ascii="Times New Roman" w:eastAsia="Calibri" w:hAnsi="Times New Roman" w:cs="Times New Roman"/>
          <w:sz w:val="28"/>
          <w:szCs w:val="28"/>
        </w:rPr>
        <w:t xml:space="preserve">62 </w:t>
      </w:r>
      <w:r w:rsidR="003B226D">
        <w:rPr>
          <w:rFonts w:ascii="Times New Roman" w:eastAsia="Calibri" w:hAnsi="Times New Roman" w:cs="Times New Roman"/>
          <w:sz w:val="28"/>
          <w:szCs w:val="28"/>
        </w:rPr>
        <w:t>%;</w:t>
      </w:r>
    </w:p>
    <w:p w:rsidR="003B226D" w:rsidRDefault="00E21AB2"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3B226D">
        <w:rPr>
          <w:rFonts w:ascii="Times New Roman" w:eastAsia="Calibri" w:hAnsi="Times New Roman" w:cs="Times New Roman"/>
          <w:sz w:val="28"/>
          <w:szCs w:val="28"/>
        </w:rPr>
        <w:t xml:space="preserve"> – «спеціаліст першої категорії» - </w:t>
      </w:r>
      <w:r w:rsidR="00111437">
        <w:rPr>
          <w:rFonts w:ascii="Times New Roman" w:eastAsia="Calibri" w:hAnsi="Times New Roman" w:cs="Times New Roman"/>
          <w:sz w:val="28"/>
          <w:szCs w:val="28"/>
        </w:rPr>
        <w:t>13</w:t>
      </w:r>
      <w:r w:rsidR="003B226D">
        <w:rPr>
          <w:rFonts w:ascii="Times New Roman" w:eastAsia="Calibri" w:hAnsi="Times New Roman" w:cs="Times New Roman"/>
          <w:sz w:val="28"/>
          <w:szCs w:val="28"/>
        </w:rPr>
        <w:t>% ;</w:t>
      </w:r>
    </w:p>
    <w:p w:rsidR="003B226D" w:rsidRDefault="00E21AB2"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w:t>
      </w:r>
      <w:r w:rsidR="003B226D">
        <w:rPr>
          <w:rFonts w:ascii="Times New Roman" w:eastAsia="Calibri" w:hAnsi="Times New Roman" w:cs="Times New Roman"/>
          <w:sz w:val="28"/>
          <w:szCs w:val="28"/>
        </w:rPr>
        <w:t xml:space="preserve">  – «спеціаліст другої категорії» - </w:t>
      </w:r>
      <w:r w:rsidR="00111437">
        <w:rPr>
          <w:rFonts w:ascii="Times New Roman" w:eastAsia="Calibri" w:hAnsi="Times New Roman" w:cs="Times New Roman"/>
          <w:sz w:val="28"/>
          <w:szCs w:val="28"/>
        </w:rPr>
        <w:t>8</w:t>
      </w:r>
      <w:r w:rsidR="003B226D">
        <w:rPr>
          <w:rFonts w:ascii="Times New Roman" w:eastAsia="Calibri" w:hAnsi="Times New Roman" w:cs="Times New Roman"/>
          <w:sz w:val="28"/>
          <w:szCs w:val="28"/>
        </w:rPr>
        <w:t xml:space="preserve"> %;</w:t>
      </w:r>
    </w:p>
    <w:p w:rsidR="003B226D" w:rsidRDefault="00E21AB2"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3B226D">
        <w:rPr>
          <w:rFonts w:ascii="Times New Roman" w:eastAsia="Calibri" w:hAnsi="Times New Roman" w:cs="Times New Roman"/>
          <w:sz w:val="28"/>
          <w:szCs w:val="28"/>
        </w:rPr>
        <w:t xml:space="preserve">  – «спеціаліст» - </w:t>
      </w:r>
      <w:r w:rsidR="00111437">
        <w:rPr>
          <w:rFonts w:ascii="Times New Roman" w:eastAsia="Calibri" w:hAnsi="Times New Roman" w:cs="Times New Roman"/>
          <w:sz w:val="28"/>
          <w:szCs w:val="28"/>
        </w:rPr>
        <w:t>17</w:t>
      </w:r>
      <w:r w:rsidR="003B226D">
        <w:rPr>
          <w:rFonts w:ascii="Times New Roman" w:eastAsia="Calibri" w:hAnsi="Times New Roman" w:cs="Times New Roman"/>
          <w:sz w:val="28"/>
          <w:szCs w:val="28"/>
        </w:rPr>
        <w:t>%;</w:t>
      </w:r>
    </w:p>
    <w:p w:rsidR="003B226D" w:rsidRDefault="00E21AB2"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39</w:t>
      </w:r>
      <w:r w:rsidR="003B226D">
        <w:rPr>
          <w:rFonts w:ascii="Times New Roman" w:eastAsia="Calibri" w:hAnsi="Times New Roman" w:cs="Times New Roman"/>
          <w:sz w:val="28"/>
          <w:szCs w:val="28"/>
        </w:rPr>
        <w:t xml:space="preserve">  – вчителі – педагогічне звання «вчитель-методист»;</w:t>
      </w:r>
    </w:p>
    <w:p w:rsidR="003B226D" w:rsidRDefault="00E21AB2"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3B226D">
        <w:rPr>
          <w:rFonts w:ascii="Times New Roman" w:eastAsia="Calibri" w:hAnsi="Times New Roman" w:cs="Times New Roman"/>
          <w:sz w:val="28"/>
          <w:szCs w:val="28"/>
        </w:rPr>
        <w:t xml:space="preserve">  – звання «старший учитель»;</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У закладі освіти працюють всі вчителі за фахом. Наступного навчального року</w:t>
      </w:r>
      <w:r w:rsidR="00F43797">
        <w:rPr>
          <w:rFonts w:ascii="Times New Roman" w:eastAsia="Calibri" w:hAnsi="Times New Roman" w:cs="Times New Roman"/>
          <w:sz w:val="28"/>
          <w:szCs w:val="28"/>
        </w:rPr>
        <w:t xml:space="preserve"> заклад освіти</w:t>
      </w:r>
      <w:r>
        <w:rPr>
          <w:rFonts w:ascii="Times New Roman" w:eastAsia="Calibri" w:hAnsi="Times New Roman" w:cs="Times New Roman"/>
          <w:sz w:val="28"/>
          <w:szCs w:val="28"/>
        </w:rPr>
        <w:t xml:space="preserve"> потребуватиме вчителя </w:t>
      </w:r>
      <w:r w:rsidR="004104D8">
        <w:rPr>
          <w:rFonts w:ascii="Times New Roman" w:eastAsia="Calibri" w:hAnsi="Times New Roman" w:cs="Times New Roman"/>
          <w:sz w:val="28"/>
          <w:szCs w:val="28"/>
        </w:rPr>
        <w:t>математики (18</w:t>
      </w:r>
      <w:r>
        <w:rPr>
          <w:rFonts w:ascii="Times New Roman" w:eastAsia="Calibri" w:hAnsi="Times New Roman" w:cs="Times New Roman"/>
          <w:sz w:val="28"/>
          <w:szCs w:val="28"/>
        </w:rPr>
        <w:t xml:space="preserve"> год.), </w:t>
      </w:r>
      <w:r w:rsidR="004104D8">
        <w:rPr>
          <w:rFonts w:ascii="Times New Roman" w:eastAsia="Calibri" w:hAnsi="Times New Roman" w:cs="Times New Roman"/>
          <w:sz w:val="28"/>
          <w:szCs w:val="28"/>
        </w:rPr>
        <w:t>вчителя початкових класів,</w:t>
      </w:r>
      <w:r>
        <w:rPr>
          <w:rFonts w:ascii="Times New Roman" w:eastAsia="Calibri" w:hAnsi="Times New Roman" w:cs="Times New Roman"/>
          <w:sz w:val="28"/>
          <w:szCs w:val="28"/>
        </w:rPr>
        <w:t xml:space="preserve"> прибиральниці службових приміщень (1 ставка).</w:t>
      </w:r>
    </w:p>
    <w:p w:rsidR="003B226D" w:rsidRDefault="003B226D" w:rsidP="0037611D">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Calibri" w:hAnsi="Times New Roman" w:cs="Times New Roman"/>
          <w:sz w:val="28"/>
          <w:szCs w:val="28"/>
        </w:rPr>
        <w:t xml:space="preserve">Створено належні  умови для варіативності навчання і вжиті заходи щодо її впровадження у навчальний процес. Освітній процес у 2022/2023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2022/2023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та </w:t>
      </w:r>
      <w:proofErr w:type="spellStart"/>
      <w:r>
        <w:rPr>
          <w:rFonts w:ascii="Times New Roman" w:eastAsia="Calibri" w:hAnsi="Times New Roman" w:cs="Times New Roman"/>
          <w:sz w:val="28"/>
          <w:szCs w:val="28"/>
        </w:rPr>
        <w:t>допрофільного</w:t>
      </w:r>
      <w:proofErr w:type="spellEnd"/>
      <w:r>
        <w:rPr>
          <w:rFonts w:ascii="Times New Roman" w:eastAsia="Calibri" w:hAnsi="Times New Roman" w:cs="Times New Roman"/>
          <w:sz w:val="28"/>
          <w:szCs w:val="28"/>
        </w:rPr>
        <w:t xml:space="preserve"> навчання, курсів за вибором з метою надання якісної освіти. Загальна кількість годин на варіативну с</w:t>
      </w:r>
      <w:r w:rsidR="004104D8">
        <w:rPr>
          <w:rFonts w:ascii="Times New Roman" w:eastAsia="Calibri" w:hAnsi="Times New Roman" w:cs="Times New Roman"/>
          <w:sz w:val="28"/>
          <w:szCs w:val="28"/>
        </w:rPr>
        <w:t>кладову становить 96</w:t>
      </w:r>
      <w:r>
        <w:rPr>
          <w:rFonts w:ascii="Times New Roman" w:eastAsia="Calibri" w:hAnsi="Times New Roman" w:cs="Times New Roman"/>
          <w:sz w:val="28"/>
          <w:szCs w:val="28"/>
        </w:rPr>
        <w:t xml:space="preserve"> годин.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Так у 1 класах введено інтегрований курс «Навчання грамоти», у 2-4 класах введено курс за вибором «Я люблю Україну». Даний курс передбачає розвиток любові до рідного краю, вивчення традицій та звичаїв українського народу. Основна школа дає базову </w:t>
      </w:r>
      <w:r>
        <w:rPr>
          <w:rFonts w:ascii="Times New Roman" w:eastAsia="Calibri" w:hAnsi="Times New Roman" w:cs="Times New Roman"/>
          <w:sz w:val="28"/>
          <w:szCs w:val="28"/>
        </w:rPr>
        <w:lastRenderedPageBreak/>
        <w:t>середню освіту, що є фундаментом загальноосвітньої підготовки дітей, готує до форм подальшого навчання. Саме тому протягом 2022/2023 навчальному році були введені такі курси:  курси за вибором «Живи за правилами» (5 клас), «Креслення» (8 клас), «Вчимося бути громадянами» (7 клас), додаткова година для вивчення англійської мови у 5, 8, 10 класах, математики  у 10 класі, індивідуально-групові заняття з української мови 9-А, 9-Б класах, поглиблене вивчення  біології у 8 класі, географії у 9 класі, української мови у 9 класі.</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 класі запроваджено вивчення історії як профільного предмета. В  11 класі – українська мова. А також вибірково-обов’язкові предмети:  10 класі І група – технології та інформатика, ІІ група – технології та мистецтво; 11 класі – мистецтво та інформатика.  У 2022/203 навчальному році проведено комплекс заходів щодо роботи з учнями </w:t>
      </w:r>
      <w:proofErr w:type="spellStart"/>
      <w:r>
        <w:rPr>
          <w:rFonts w:ascii="Times New Roman" w:eastAsia="Calibri" w:hAnsi="Times New Roman" w:cs="Times New Roman"/>
          <w:sz w:val="28"/>
          <w:szCs w:val="28"/>
        </w:rPr>
        <w:t>допрофільних</w:t>
      </w:r>
      <w:proofErr w:type="spellEnd"/>
      <w:r>
        <w:rPr>
          <w:rFonts w:ascii="Times New Roman" w:eastAsia="Calibri" w:hAnsi="Times New Roman" w:cs="Times New Roman"/>
          <w:sz w:val="28"/>
          <w:szCs w:val="28"/>
        </w:rPr>
        <w:t xml:space="preserve"> та вибору профільних предметів: </w:t>
      </w:r>
    </w:p>
    <w:p w:rsidR="003B226D" w:rsidRDefault="003B226D" w:rsidP="0037611D">
      <w:pPr>
        <w:numPr>
          <w:ilvl w:val="0"/>
          <w:numId w:val="2"/>
        </w:numPr>
        <w:spacing w:after="0" w:line="276" w:lineRule="auto"/>
        <w:ind w:left="0"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робота психолога (діагностика) з виявлення нахилів підлітків;</w:t>
      </w:r>
    </w:p>
    <w:p w:rsidR="003B226D" w:rsidRDefault="003B226D" w:rsidP="0037611D">
      <w:pPr>
        <w:numPr>
          <w:ilvl w:val="0"/>
          <w:numId w:val="2"/>
        </w:numPr>
        <w:spacing w:after="0" w:line="276" w:lineRule="auto"/>
        <w:ind w:left="0"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вироблення шкільними методичними об’єднаннями та кафедрами пропозицій щодо планування, факультативів курсів за вибором у профільних і </w:t>
      </w:r>
      <w:proofErr w:type="spellStart"/>
      <w:r>
        <w:rPr>
          <w:rFonts w:ascii="Times New Roman" w:eastAsia="Calibri" w:hAnsi="Times New Roman" w:cs="Times New Roman"/>
          <w:sz w:val="28"/>
          <w:szCs w:val="28"/>
        </w:rPr>
        <w:t>допрофільних</w:t>
      </w:r>
      <w:proofErr w:type="spellEnd"/>
      <w:r>
        <w:rPr>
          <w:rFonts w:ascii="Times New Roman" w:eastAsia="Calibri" w:hAnsi="Times New Roman" w:cs="Times New Roman"/>
          <w:sz w:val="28"/>
          <w:szCs w:val="28"/>
        </w:rPr>
        <w:t xml:space="preserve"> класах;</w:t>
      </w:r>
    </w:p>
    <w:p w:rsidR="003B226D" w:rsidRDefault="003B226D" w:rsidP="0037611D">
      <w:pPr>
        <w:numPr>
          <w:ilvl w:val="0"/>
          <w:numId w:val="2"/>
        </w:numPr>
        <w:spacing w:after="0" w:line="276" w:lineRule="auto"/>
        <w:ind w:left="0"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батьківські збори 7, 8, 9 класів за участю директора, класних керівників, батьків (дистанційно).</w:t>
      </w:r>
    </w:p>
    <w:p w:rsidR="003B226D" w:rsidRDefault="003B226D" w:rsidP="0037611D">
      <w:pPr>
        <w:spacing w:after="0" w:line="276" w:lineRule="auto"/>
        <w:ind w:firstLine="680"/>
        <w:textAlignment w:val="baseline"/>
        <w:rPr>
          <w:rFonts w:ascii="Times New Roman" w:eastAsia="Times New Roman" w:hAnsi="Times New Roman" w:cs="Times New Roman"/>
          <w:b/>
          <w:color w:val="0070C0"/>
          <w:spacing w:val="-5"/>
          <w:sz w:val="28"/>
          <w:szCs w:val="28"/>
          <w:bdr w:val="none" w:sz="0" w:space="0" w:color="auto" w:frame="1"/>
          <w:lang w:eastAsia="ru-RU"/>
        </w:rPr>
      </w:pPr>
      <w:r>
        <w:rPr>
          <w:rFonts w:ascii="Times New Roman" w:eastAsia="Times New Roman" w:hAnsi="Times New Roman" w:cs="Times New Roman"/>
          <w:b/>
          <w:color w:val="0070C0"/>
          <w:spacing w:val="-5"/>
          <w:sz w:val="28"/>
          <w:szCs w:val="28"/>
          <w:bdr w:val="none" w:sz="0" w:space="0" w:color="auto" w:frame="1"/>
          <w:lang w:eastAsia="ru-RU"/>
        </w:rPr>
        <w:t>Мережа класів</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bdr w:val="none" w:sz="0" w:space="0" w:color="auto" w:frame="1"/>
          <w:lang w:eastAsia="ru-RU"/>
        </w:rPr>
        <w:t>Адміністрацією  та педагогічним колективом закладу освіти проведено певну роботу щодо збереження й розвитку  шкільної  мережі.</w:t>
      </w:r>
      <w:r>
        <w:rPr>
          <w:rFonts w:ascii="Times New Roman" w:eastAsia="Calibri" w:hAnsi="Times New Roman" w:cs="Times New Roman"/>
          <w:sz w:val="28"/>
          <w:szCs w:val="28"/>
        </w:rPr>
        <w:t xml:space="preserve"> Проектна потужність закладу освіти  – </w:t>
      </w:r>
      <w:r w:rsidR="00807D01">
        <w:rPr>
          <w:rFonts w:ascii="Times New Roman" w:eastAsia="Calibri" w:hAnsi="Times New Roman" w:cs="Times New Roman"/>
          <w:sz w:val="28"/>
          <w:szCs w:val="28"/>
        </w:rPr>
        <w:t>1100</w:t>
      </w:r>
      <w:r>
        <w:rPr>
          <w:rFonts w:ascii="Times New Roman" w:eastAsia="Calibri" w:hAnsi="Times New Roman" w:cs="Times New Roman"/>
          <w:sz w:val="28"/>
          <w:szCs w:val="28"/>
        </w:rPr>
        <w:t xml:space="preserve"> учні.</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закладі навчається</w:t>
      </w:r>
      <w:r w:rsidR="00807D01">
        <w:rPr>
          <w:rFonts w:ascii="Times New Roman" w:eastAsia="Times New Roman" w:hAnsi="Times New Roman" w:cs="Times New Roman"/>
          <w:sz w:val="28"/>
          <w:szCs w:val="28"/>
          <w:lang w:eastAsia="ru-RU"/>
        </w:rPr>
        <w:t xml:space="preserve"> 1804 учні</w:t>
      </w:r>
      <w:r>
        <w:rPr>
          <w:rFonts w:ascii="Times New Roman" w:eastAsia="Times New Roman" w:hAnsi="Times New Roman" w:cs="Times New Roman"/>
          <w:sz w:val="28"/>
          <w:szCs w:val="28"/>
          <w:lang w:eastAsia="ru-RU"/>
        </w:rPr>
        <w:t>.</w:t>
      </w:r>
    </w:p>
    <w:p w:rsidR="003B226D" w:rsidRDefault="003B226D" w:rsidP="0037611D">
      <w:pPr>
        <w:shd w:val="clear" w:color="auto" w:fill="FFFFFF"/>
        <w:spacing w:after="0" w:line="276"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Кількість класів: </w:t>
      </w:r>
      <w:r w:rsidR="00807D01">
        <w:rPr>
          <w:rFonts w:ascii="Times New Roman" w:eastAsia="Times New Roman" w:hAnsi="Times New Roman" w:cs="Times New Roman"/>
          <w:sz w:val="28"/>
          <w:szCs w:val="28"/>
          <w:lang w:eastAsia="ru-RU"/>
        </w:rPr>
        <w:t>57</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Cs/>
          <w:sz w:val="28"/>
          <w:szCs w:val="28"/>
          <w:lang w:eastAsia="ru-RU"/>
        </w:rPr>
        <w:t>.</w:t>
      </w:r>
      <w:r>
        <w:rPr>
          <w:rFonts w:ascii="Times New Roman" w:eastAsia="Calibri" w:hAnsi="Times New Roman" w:cs="Times New Roman"/>
          <w:sz w:val="28"/>
          <w:szCs w:val="28"/>
        </w:rPr>
        <w:t xml:space="preserve"> </w:t>
      </w:r>
    </w:p>
    <w:p w:rsidR="003B226D" w:rsidRDefault="003B226D" w:rsidP="0037611D">
      <w:pPr>
        <w:spacing w:after="0" w:line="276" w:lineRule="auto"/>
        <w:ind w:firstLine="680"/>
        <w:jc w:val="both"/>
        <w:textAlignment w:val="baseline"/>
        <w:rPr>
          <w:rFonts w:ascii="Times New Roman" w:eastAsia="Times New Roman" w:hAnsi="Times New Roman" w:cs="Times New Roman"/>
          <w:b/>
          <w:spacing w:val="-5"/>
          <w:sz w:val="28"/>
          <w:szCs w:val="28"/>
          <w:bdr w:val="none" w:sz="0" w:space="0" w:color="auto" w:frame="1"/>
          <w:lang w:eastAsia="ru-RU"/>
        </w:rPr>
      </w:pP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2105"/>
        <w:gridCol w:w="2061"/>
      </w:tblGrid>
      <w:tr w:rsidR="003B226D" w:rsidTr="003B226D">
        <w:tc>
          <w:tcPr>
            <w:tcW w:w="439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Структура контингенту</w:t>
            </w:r>
          </w:p>
        </w:tc>
        <w:tc>
          <w:tcPr>
            <w:tcW w:w="416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Навчальний рік</w:t>
            </w:r>
          </w:p>
        </w:tc>
      </w:tr>
      <w:tr w:rsidR="003B226D" w:rsidTr="003B226D">
        <w:tc>
          <w:tcPr>
            <w:tcW w:w="0" w:type="auto"/>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7611D">
            <w:pPr>
              <w:spacing w:after="0" w:line="276" w:lineRule="auto"/>
              <w:rPr>
                <w:rFonts w:ascii="Times New Roman" w:eastAsia="Times New Roman" w:hAnsi="Times New Roman" w:cs="Times New Roman"/>
                <w:sz w:val="28"/>
                <w:szCs w:val="28"/>
                <w:lang w:eastAsia="ru-RU"/>
              </w:rPr>
            </w:pP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rsidP="0037611D">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Поточний</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rsidP="0037611D">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Попередній</w:t>
            </w:r>
          </w:p>
        </w:tc>
      </w:tr>
      <w:tr w:rsidR="003B226D" w:rsidTr="003B226D">
        <w:tc>
          <w:tcPr>
            <w:tcW w:w="439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Кількість учнів</w:t>
            </w:r>
          </w:p>
        </w:tc>
        <w:tc>
          <w:tcPr>
            <w:tcW w:w="21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807D01"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w:t>
            </w:r>
          </w:p>
        </w:tc>
        <w:tc>
          <w:tcPr>
            <w:tcW w:w="20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166220"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1752</w:t>
            </w:r>
          </w:p>
        </w:tc>
      </w:tr>
      <w:tr w:rsidR="003B226D" w:rsidTr="003B226D">
        <w:tc>
          <w:tcPr>
            <w:tcW w:w="43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Загальна кількість класів:</w:t>
            </w: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B226D" w:rsidRDefault="00786CE7"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7D01">
              <w:rPr>
                <w:rFonts w:ascii="Times New Roman" w:eastAsia="Times New Roman" w:hAnsi="Times New Roman" w:cs="Times New Roman"/>
                <w:sz w:val="28"/>
                <w:szCs w:val="28"/>
                <w:lang w:eastAsia="ru-RU"/>
              </w:rPr>
              <w:t>57</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B226D" w:rsidRDefault="008A2B96"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6220">
              <w:rPr>
                <w:rFonts w:ascii="Times New Roman" w:eastAsia="Times New Roman" w:hAnsi="Times New Roman" w:cs="Times New Roman"/>
                <w:sz w:val="28"/>
                <w:szCs w:val="28"/>
                <w:lang w:eastAsia="ru-RU"/>
              </w:rPr>
              <w:t>56</w:t>
            </w:r>
          </w:p>
        </w:tc>
      </w:tr>
    </w:tbl>
    <w:p w:rsidR="003B226D" w:rsidRDefault="003B226D" w:rsidP="0037611D">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rsidR="003B226D" w:rsidRDefault="003B226D" w:rsidP="0037611D">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Середня наповнюваність класів у 2022-2023 навчальному році становить </w:t>
      </w:r>
      <w:r w:rsidR="00807D01">
        <w:rPr>
          <w:rFonts w:ascii="Times New Roman" w:eastAsia="Times New Roman" w:hAnsi="Times New Roman" w:cs="Times New Roman"/>
          <w:sz w:val="28"/>
          <w:szCs w:val="28"/>
          <w:bdr w:val="none" w:sz="0" w:space="0" w:color="auto" w:frame="1"/>
          <w:lang w:eastAsia="ru-RU"/>
        </w:rPr>
        <w:t>31</w:t>
      </w:r>
      <w:r w:rsidR="00B31F6E">
        <w:rPr>
          <w:rFonts w:ascii="Times New Roman" w:eastAsia="Times New Roman" w:hAnsi="Times New Roman" w:cs="Times New Roman"/>
          <w:sz w:val="28"/>
          <w:szCs w:val="28"/>
          <w:bdr w:val="none" w:sz="0" w:space="0" w:color="auto" w:frame="1"/>
          <w:lang w:eastAsia="ru-RU"/>
        </w:rPr>
        <w:t>,7</w:t>
      </w:r>
      <w:r>
        <w:rPr>
          <w:rFonts w:ascii="Times New Roman" w:eastAsia="Times New Roman" w:hAnsi="Times New Roman" w:cs="Times New Roman"/>
          <w:sz w:val="28"/>
          <w:szCs w:val="28"/>
          <w:bdr w:val="none" w:sz="0" w:space="0" w:color="auto" w:frame="1"/>
          <w:lang w:eastAsia="ru-RU"/>
        </w:rPr>
        <w:t>. Основними заходами зі збереження контингенту учнів у 2022/2023 навчальному році були:</w:t>
      </w:r>
    </w:p>
    <w:p w:rsidR="003B226D" w:rsidRDefault="00DD030C" w:rsidP="0037611D">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створення педагогічних умов для реалізації концепції авторської школи «Гімназія успішного Українця</w:t>
      </w:r>
      <w:r w:rsidR="003B226D">
        <w:rPr>
          <w:rFonts w:ascii="Times New Roman" w:eastAsia="Times New Roman" w:hAnsi="Times New Roman" w:cs="Times New Roman"/>
          <w:sz w:val="28"/>
          <w:szCs w:val="28"/>
          <w:bdr w:val="none" w:sz="0" w:space="0" w:color="auto" w:frame="1"/>
          <w:lang w:eastAsia="ru-RU"/>
        </w:rPr>
        <w:t>;</w:t>
      </w:r>
    </w:p>
    <w:p w:rsidR="003B226D" w:rsidRDefault="003B226D" w:rsidP="0037611D">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спільна робота з ЗДО;</w:t>
      </w:r>
    </w:p>
    <w:p w:rsidR="003B226D" w:rsidRPr="00DD030C" w:rsidRDefault="003B226D" w:rsidP="0037611D">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rsidR="003B226D" w:rsidRDefault="003B226D" w:rsidP="0037611D">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функціонування гуртків;</w:t>
      </w:r>
    </w:p>
    <w:p w:rsidR="003B226D" w:rsidRDefault="003B226D" w:rsidP="0037611D">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rsidR="003755E2" w:rsidRPr="00B31F6E" w:rsidRDefault="003B226D" w:rsidP="00B31F6E">
      <w:pPr>
        <w:numPr>
          <w:ilvl w:val="0"/>
          <w:numId w:val="2"/>
        </w:numPr>
        <w:spacing w:after="0" w:line="276" w:lineRule="auto"/>
        <w:ind w:left="0" w:firstLine="68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надання закладом якісної освіти.</w:t>
      </w:r>
    </w:p>
    <w:p w:rsidR="003B226D" w:rsidRDefault="003B226D" w:rsidP="0037611D">
      <w:pPr>
        <w:spacing w:after="0" w:line="276" w:lineRule="auto"/>
        <w:ind w:firstLine="680"/>
        <w:contextualSpacing/>
        <w:jc w:val="both"/>
        <w:textAlignment w:val="baseline"/>
        <w:rPr>
          <w:rFonts w:ascii="Times New Roman" w:eastAsia="Times New Roman" w:hAnsi="Times New Roman" w:cs="Times New Roman"/>
          <w:b/>
          <w:color w:val="0070C0"/>
          <w:spacing w:val="-5"/>
          <w:sz w:val="28"/>
          <w:szCs w:val="28"/>
          <w:lang w:eastAsia="ru-RU"/>
        </w:rPr>
      </w:pPr>
      <w:r>
        <w:rPr>
          <w:rFonts w:ascii="Times New Roman" w:eastAsia="Times New Roman" w:hAnsi="Times New Roman" w:cs="Times New Roman"/>
          <w:b/>
          <w:color w:val="0070C0"/>
          <w:spacing w:val="-5"/>
          <w:sz w:val="28"/>
          <w:szCs w:val="28"/>
          <w:bdr w:val="none" w:sz="0" w:space="0" w:color="auto" w:frame="1"/>
          <w:lang w:eastAsia="ru-RU"/>
        </w:rPr>
        <w:t>Аналіз руху учнів</w:t>
      </w: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0"/>
        <w:gridCol w:w="2035"/>
        <w:gridCol w:w="2330"/>
        <w:gridCol w:w="2100"/>
      </w:tblGrid>
      <w:tr w:rsidR="003B226D" w:rsidTr="003B226D">
        <w:tc>
          <w:tcPr>
            <w:tcW w:w="21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rsidP="0037611D">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Учнів на початок 2022/2023 н. р.</w:t>
            </w:r>
          </w:p>
        </w:tc>
        <w:tc>
          <w:tcPr>
            <w:tcW w:w="20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Вибуло</w:t>
            </w:r>
          </w:p>
        </w:tc>
        <w:tc>
          <w:tcPr>
            <w:tcW w:w="23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Прибуло</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rsidP="0037611D">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Учнів на кінець 2022/2023 н. р.</w:t>
            </w:r>
          </w:p>
        </w:tc>
      </w:tr>
      <w:tr w:rsidR="003B226D" w:rsidTr="003B226D">
        <w:tc>
          <w:tcPr>
            <w:tcW w:w="21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DD030C"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w:t>
            </w:r>
          </w:p>
        </w:tc>
        <w:tc>
          <w:tcPr>
            <w:tcW w:w="20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DD030C"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tc>
        <w:tc>
          <w:tcPr>
            <w:tcW w:w="23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DD030C"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21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DD030C"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1754</w:t>
            </w:r>
          </w:p>
        </w:tc>
      </w:tr>
    </w:tbl>
    <w:p w:rsidR="00DD4021" w:rsidRDefault="00DD4021" w:rsidP="0037611D">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rsidR="003B226D" w:rsidRDefault="003B226D" w:rsidP="0037611D">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Аналіз причин руху учнів свідчить, що вибуття учнів зумовлені </w:t>
      </w:r>
      <w:r w:rsidR="00867293">
        <w:rPr>
          <w:rFonts w:ascii="Times New Roman" w:eastAsia="Times New Roman" w:hAnsi="Times New Roman" w:cs="Times New Roman"/>
          <w:sz w:val="28"/>
          <w:szCs w:val="28"/>
          <w:bdr w:val="none" w:sz="0" w:space="0" w:color="auto" w:frame="1"/>
          <w:lang w:eastAsia="ru-RU"/>
        </w:rPr>
        <w:t>військовою агресією російської федерації проти України та зміною місця мешкання родин</w:t>
      </w:r>
      <w:r>
        <w:rPr>
          <w:rFonts w:ascii="Times New Roman" w:eastAsia="Times New Roman" w:hAnsi="Times New Roman" w:cs="Times New Roman"/>
          <w:sz w:val="28"/>
          <w:szCs w:val="28"/>
          <w:bdr w:val="none" w:sz="0" w:space="0" w:color="auto" w:frame="1"/>
          <w:lang w:eastAsia="ru-RU"/>
        </w:rPr>
        <w:t xml:space="preserve"> або пов’язані з переїздами.</w:t>
      </w:r>
    </w:p>
    <w:p w:rsidR="003B226D" w:rsidRDefault="003B226D" w:rsidP="0037611D">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У закладі обладнано ___ навчальних кабінети та класних кімнат.</w:t>
      </w:r>
      <w:r>
        <w:rPr>
          <w:rFonts w:ascii="Times New Roman" w:eastAsia="Times New Roman" w:hAnsi="Times New Roman" w:cs="Times New Roman"/>
          <w:sz w:val="28"/>
          <w:szCs w:val="28"/>
          <w:lang w:eastAsia="ru-RU"/>
        </w:rPr>
        <w:t xml:space="preserve"> До послуг учнів актова </w:t>
      </w:r>
      <w:r w:rsidR="00DD030C">
        <w:rPr>
          <w:rFonts w:ascii="Times New Roman" w:eastAsia="Times New Roman" w:hAnsi="Times New Roman" w:cs="Times New Roman"/>
          <w:sz w:val="28"/>
          <w:szCs w:val="28"/>
          <w:lang w:eastAsia="ru-RU"/>
        </w:rPr>
        <w:t>та спортивна зали, бібліотека, 3 комп’ютерних класи,</w:t>
      </w:r>
      <w:r>
        <w:rPr>
          <w:rFonts w:ascii="Times New Roman" w:eastAsia="Times New Roman" w:hAnsi="Times New Roman" w:cs="Times New Roman"/>
          <w:sz w:val="28"/>
          <w:szCs w:val="28"/>
          <w:lang w:eastAsia="ru-RU"/>
        </w:rPr>
        <w:t xml:space="preserve"> їдальня, медичний кабінет, </w:t>
      </w:r>
      <w:r w:rsidR="00DD030C">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спорти</w:t>
      </w:r>
      <w:r w:rsidR="00DD030C">
        <w:rPr>
          <w:rFonts w:ascii="Times New Roman" w:eastAsia="Times New Roman" w:hAnsi="Times New Roman" w:cs="Times New Roman"/>
          <w:sz w:val="28"/>
          <w:szCs w:val="28"/>
          <w:lang w:eastAsia="ru-RU"/>
        </w:rPr>
        <w:t xml:space="preserve">вних майданчики, лабораторія технологій, </w:t>
      </w:r>
      <w:r w:rsidR="00DD030C">
        <w:rPr>
          <w:rFonts w:ascii="Times New Roman" w:eastAsia="Times New Roman" w:hAnsi="Times New Roman" w:cs="Times New Roman"/>
          <w:sz w:val="28"/>
          <w:szCs w:val="28"/>
          <w:lang w:val="en-US" w:eastAsia="ru-RU"/>
        </w:rPr>
        <w:t>STEAM</w:t>
      </w:r>
      <w:r w:rsidR="00DD030C">
        <w:rPr>
          <w:rFonts w:ascii="Times New Roman" w:eastAsia="Times New Roman" w:hAnsi="Times New Roman" w:cs="Times New Roman"/>
          <w:sz w:val="28"/>
          <w:szCs w:val="28"/>
          <w:lang w:eastAsia="ru-RU"/>
        </w:rPr>
        <w:t xml:space="preserve">-лабораторія, кабінет </w:t>
      </w:r>
      <w:proofErr w:type="spellStart"/>
      <w:r w:rsidR="00DD030C">
        <w:rPr>
          <w:rFonts w:ascii="Times New Roman" w:eastAsia="Times New Roman" w:hAnsi="Times New Roman" w:cs="Times New Roman"/>
          <w:sz w:val="28"/>
          <w:szCs w:val="28"/>
          <w:lang w:eastAsia="ru-RU"/>
        </w:rPr>
        <w:t>медіаграмотності</w:t>
      </w:r>
      <w:proofErr w:type="spellEnd"/>
      <w:r w:rsidR="00DD030C">
        <w:rPr>
          <w:rFonts w:ascii="Times New Roman" w:eastAsia="Times New Roman" w:hAnsi="Times New Roman" w:cs="Times New Roman"/>
          <w:sz w:val="28"/>
          <w:szCs w:val="28"/>
          <w:lang w:eastAsia="ru-RU"/>
        </w:rPr>
        <w:t xml:space="preserve">, інтерактивний тир, кабінет обслуговуючої праці, кабінети </w:t>
      </w:r>
      <w:r w:rsidR="002512F6">
        <w:rPr>
          <w:rFonts w:ascii="Times New Roman" w:eastAsia="Times New Roman" w:hAnsi="Times New Roman" w:cs="Times New Roman"/>
          <w:sz w:val="28"/>
          <w:szCs w:val="28"/>
          <w:lang w:eastAsia="ru-RU"/>
        </w:rPr>
        <w:t xml:space="preserve">історії, </w:t>
      </w:r>
      <w:r w:rsidR="00DD030C">
        <w:rPr>
          <w:rFonts w:ascii="Times New Roman" w:eastAsia="Times New Roman" w:hAnsi="Times New Roman" w:cs="Times New Roman"/>
          <w:sz w:val="28"/>
          <w:szCs w:val="28"/>
          <w:lang w:eastAsia="ru-RU"/>
        </w:rPr>
        <w:t>фізики та хімії</w:t>
      </w:r>
      <w:r w:rsidR="002512F6">
        <w:rPr>
          <w:rFonts w:ascii="Times New Roman" w:eastAsia="Times New Roman" w:hAnsi="Times New Roman" w:cs="Times New Roman"/>
          <w:sz w:val="28"/>
          <w:szCs w:val="28"/>
          <w:lang w:eastAsia="ru-RU"/>
        </w:rPr>
        <w:t xml:space="preserve"> з сучасним обладна</w:t>
      </w:r>
      <w:r w:rsidR="00DD030C">
        <w:rPr>
          <w:rFonts w:ascii="Times New Roman" w:eastAsia="Times New Roman" w:hAnsi="Times New Roman" w:cs="Times New Roman"/>
          <w:sz w:val="28"/>
          <w:szCs w:val="28"/>
          <w:lang w:eastAsia="ru-RU"/>
        </w:rPr>
        <w:t>нням.</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Кабінети </w:t>
      </w:r>
      <w:r w:rsidR="00273122">
        <w:rPr>
          <w:rFonts w:ascii="Times New Roman" w:eastAsia="Times New Roman" w:hAnsi="Times New Roman" w:cs="Times New Roman"/>
          <w:sz w:val="28"/>
          <w:szCs w:val="28"/>
          <w:lang w:eastAsia="ru-RU"/>
        </w:rPr>
        <w:t>всі</w:t>
      </w:r>
      <w:r>
        <w:rPr>
          <w:rFonts w:ascii="Times New Roman" w:eastAsia="Times New Roman" w:hAnsi="Times New Roman" w:cs="Times New Roman"/>
          <w:sz w:val="28"/>
          <w:szCs w:val="28"/>
          <w:lang w:eastAsia="ru-RU"/>
        </w:rPr>
        <w:t xml:space="preserve"> </w:t>
      </w:r>
      <w:r w:rsidR="005A233E">
        <w:rPr>
          <w:rFonts w:ascii="Times New Roman" w:eastAsia="Times New Roman" w:hAnsi="Times New Roman" w:cs="Times New Roman"/>
          <w:sz w:val="28"/>
          <w:szCs w:val="28"/>
          <w:lang w:eastAsia="ru-RU"/>
        </w:rPr>
        <w:t xml:space="preserve">навчальні кабінети, </w:t>
      </w:r>
      <w:r>
        <w:rPr>
          <w:rFonts w:ascii="Times New Roman" w:eastAsia="Times New Roman" w:hAnsi="Times New Roman" w:cs="Times New Roman"/>
          <w:sz w:val="28"/>
          <w:szCs w:val="28"/>
          <w:lang w:eastAsia="ru-RU"/>
        </w:rPr>
        <w:t>бібліотека, адміністративні кабінети забезпечені комп’ютерами та мультимедійним обладнанням.</w:t>
      </w:r>
      <w:r w:rsidR="005A233E">
        <w:rPr>
          <w:rFonts w:ascii="Times New Roman" w:eastAsia="Calibri" w:hAnsi="Times New Roman" w:cs="Times New Roman"/>
          <w:spacing w:val="1"/>
          <w:sz w:val="28"/>
          <w:szCs w:val="28"/>
        </w:rPr>
        <w:t xml:space="preserve"> Створена локальні</w:t>
      </w:r>
      <w:r>
        <w:rPr>
          <w:rFonts w:ascii="Times New Roman" w:eastAsia="Calibri" w:hAnsi="Times New Roman" w:cs="Times New Roman"/>
          <w:spacing w:val="1"/>
          <w:sz w:val="28"/>
          <w:szCs w:val="28"/>
        </w:rPr>
        <w:t xml:space="preserve"> </w:t>
      </w:r>
      <w:r w:rsidR="005A233E">
        <w:rPr>
          <w:rFonts w:ascii="Times New Roman" w:eastAsia="Calibri" w:hAnsi="Times New Roman" w:cs="Times New Roman"/>
          <w:spacing w:val="1"/>
          <w:sz w:val="28"/>
          <w:szCs w:val="28"/>
          <w:lang w:val="en-US"/>
        </w:rPr>
        <w:t>Ethernet</w:t>
      </w:r>
      <w:r w:rsidR="005A233E">
        <w:rPr>
          <w:rFonts w:ascii="Times New Roman" w:eastAsia="Calibri" w:hAnsi="Times New Roman" w:cs="Times New Roman"/>
          <w:spacing w:val="1"/>
          <w:sz w:val="28"/>
          <w:szCs w:val="28"/>
        </w:rPr>
        <w:t xml:space="preserve"> та </w:t>
      </w:r>
      <w:r w:rsidR="005A233E">
        <w:rPr>
          <w:rFonts w:ascii="Times New Roman" w:eastAsia="Calibri" w:hAnsi="Times New Roman" w:cs="Times New Roman"/>
          <w:spacing w:val="1"/>
          <w:sz w:val="28"/>
          <w:szCs w:val="28"/>
          <w:lang w:val="en-US"/>
        </w:rPr>
        <w:t>WIFI</w:t>
      </w:r>
      <w:r w:rsidR="005A233E">
        <w:rPr>
          <w:rFonts w:ascii="Times New Roman" w:eastAsia="Calibri" w:hAnsi="Times New Roman" w:cs="Times New Roman"/>
          <w:spacing w:val="1"/>
          <w:sz w:val="28"/>
          <w:szCs w:val="28"/>
        </w:rPr>
        <w:t xml:space="preserve"> мережі з доступом до глобальної мережі</w:t>
      </w:r>
      <w:r>
        <w:rPr>
          <w:rFonts w:ascii="Times New Roman" w:eastAsia="Calibri" w:hAnsi="Times New Roman" w:cs="Times New Roman"/>
          <w:spacing w:val="1"/>
          <w:sz w:val="28"/>
          <w:szCs w:val="28"/>
        </w:rPr>
        <w:t xml:space="preserve"> </w:t>
      </w:r>
      <w:proofErr w:type="spellStart"/>
      <w:r>
        <w:rPr>
          <w:rFonts w:ascii="Times New Roman" w:eastAsia="Calibri" w:hAnsi="Times New Roman" w:cs="Times New Roman"/>
          <w:spacing w:val="1"/>
          <w:sz w:val="28"/>
          <w:szCs w:val="28"/>
        </w:rPr>
        <w:t>Internet</w:t>
      </w:r>
      <w:proofErr w:type="spellEnd"/>
      <w:r w:rsidR="005A233E">
        <w:rPr>
          <w:rFonts w:ascii="Times New Roman" w:eastAsia="Calibri" w:hAnsi="Times New Roman" w:cs="Times New Roman"/>
          <w:spacing w:val="1"/>
          <w:sz w:val="28"/>
          <w:szCs w:val="28"/>
        </w:rPr>
        <w:t xml:space="preserve"> </w:t>
      </w:r>
      <w:r w:rsidR="005A233E">
        <w:rPr>
          <w:rFonts w:ascii="Times New Roman" w:eastAsia="Calibri" w:hAnsi="Times New Roman" w:cs="Times New Roman"/>
          <w:sz w:val="28"/>
          <w:szCs w:val="28"/>
        </w:rPr>
        <w:t>(100 Мбіт/с)</w:t>
      </w:r>
      <w:r>
        <w:rPr>
          <w:rFonts w:ascii="Times New Roman" w:eastAsia="Calibri" w:hAnsi="Times New Roman" w:cs="Times New Roman"/>
          <w:spacing w:val="1"/>
          <w:sz w:val="28"/>
          <w:szCs w:val="28"/>
        </w:rPr>
        <w:t>. Класні кімнати для 1-4 класів, які навчаються за програмою Нової української школи, забезпечено комп’ютерами, телевізорами,</w:t>
      </w:r>
      <w:r w:rsidR="005A233E">
        <w:rPr>
          <w:rFonts w:ascii="Times New Roman" w:eastAsia="Calibri" w:hAnsi="Times New Roman" w:cs="Times New Roman"/>
          <w:spacing w:val="1"/>
          <w:sz w:val="28"/>
          <w:szCs w:val="28"/>
        </w:rPr>
        <w:t xml:space="preserve"> інтерактивними дошками</w:t>
      </w:r>
      <w:r>
        <w:rPr>
          <w:rFonts w:ascii="Times New Roman" w:eastAsia="Calibri" w:hAnsi="Times New Roman" w:cs="Times New Roman"/>
          <w:spacing w:val="1"/>
          <w:sz w:val="28"/>
          <w:szCs w:val="28"/>
        </w:rPr>
        <w:t xml:space="preserve"> принтерами, </w:t>
      </w:r>
      <w:proofErr w:type="spellStart"/>
      <w:r>
        <w:rPr>
          <w:rFonts w:ascii="Times New Roman" w:eastAsia="Calibri" w:hAnsi="Times New Roman" w:cs="Times New Roman"/>
          <w:spacing w:val="1"/>
          <w:sz w:val="28"/>
          <w:szCs w:val="28"/>
        </w:rPr>
        <w:t>ламінаторами</w:t>
      </w:r>
      <w:proofErr w:type="spellEnd"/>
      <w:r>
        <w:rPr>
          <w:rFonts w:ascii="Times New Roman" w:eastAsia="Calibri" w:hAnsi="Times New Roman" w:cs="Times New Roman"/>
          <w:spacing w:val="1"/>
          <w:sz w:val="28"/>
          <w:szCs w:val="28"/>
        </w:rPr>
        <w:t xml:space="preserve"> та необхідним навчальним обладнанням.</w:t>
      </w:r>
      <w:r>
        <w:rPr>
          <w:rFonts w:ascii="Times New Roman" w:eastAsia="Calibri" w:hAnsi="Times New Roman" w:cs="Times New Roman"/>
          <w:sz w:val="28"/>
          <w:szCs w:val="28"/>
        </w:rPr>
        <w:t xml:space="preserve"> </w:t>
      </w:r>
    </w:p>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задоволення освітніх запитів дітей та учнівської молоді в закладі ф</w:t>
      </w:r>
      <w:r w:rsidR="00273122">
        <w:rPr>
          <w:rFonts w:ascii="Times New Roman" w:eastAsia="Times New Roman" w:hAnsi="Times New Roman" w:cs="Times New Roman"/>
          <w:sz w:val="28"/>
          <w:szCs w:val="28"/>
          <w:lang w:eastAsia="ru-RU"/>
        </w:rPr>
        <w:t>ункціонують</w:t>
      </w:r>
      <w:r>
        <w:rPr>
          <w:rFonts w:ascii="Times New Roman" w:eastAsia="Times New Roman" w:hAnsi="Times New Roman" w:cs="Times New Roman"/>
          <w:sz w:val="28"/>
          <w:szCs w:val="28"/>
          <w:lang w:eastAsia="ru-RU"/>
        </w:rPr>
        <w:t xml:space="preserve"> гуртки. </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Тепловий режим  під час опалювального сезону - в межах норми.</w:t>
      </w:r>
    </w:p>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Pr>
          <w:rFonts w:ascii="Times New Roman" w:eastAsia="Times New Roman" w:hAnsi="Times New Roman" w:cs="Times New Roman"/>
          <w:sz w:val="28"/>
          <w:szCs w:val="28"/>
          <w:lang w:eastAsia="ru-RU"/>
        </w:rPr>
        <w:t>надання якісних освітніх послуг.</w:t>
      </w:r>
    </w:p>
    <w:p w:rsidR="006E6D74" w:rsidRPr="00B31F6E" w:rsidRDefault="003B226D" w:rsidP="00B31F6E">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2022-2023 н. р. шкільна освіта постала перед новими викликами: пандемія </w:t>
      </w:r>
      <w:proofErr w:type="spellStart"/>
      <w:r>
        <w:rPr>
          <w:rFonts w:ascii="Times New Roman" w:eastAsia="Times New Roman" w:hAnsi="Times New Roman" w:cs="Times New Roman"/>
          <w:sz w:val="28"/>
          <w:szCs w:val="28"/>
          <w:lang w:eastAsia="ru-RU"/>
        </w:rPr>
        <w:t>коронавірусу</w:t>
      </w:r>
      <w:proofErr w:type="spellEnd"/>
      <w:r>
        <w:rPr>
          <w:rFonts w:ascii="Times New Roman" w:eastAsia="Times New Roman" w:hAnsi="Times New Roman" w:cs="Times New Roman"/>
          <w:sz w:val="28"/>
          <w:szCs w:val="28"/>
          <w:lang w:eastAsia="ru-RU"/>
        </w:rPr>
        <w:t xml:space="preserve"> та війна. В таких умовах освітній процес адаптовано до найбільш безпечної форми навчання – дистанційної. В І</w:t>
      </w:r>
      <w:r w:rsidR="00273122">
        <w:rPr>
          <w:rFonts w:ascii="Times New Roman" w:eastAsia="Times New Roman" w:hAnsi="Times New Roman" w:cs="Times New Roman"/>
          <w:sz w:val="28"/>
          <w:szCs w:val="28"/>
          <w:lang w:eastAsia="ru-RU"/>
        </w:rPr>
        <w:t xml:space="preserve"> та ІІ</w:t>
      </w:r>
      <w:r>
        <w:rPr>
          <w:rFonts w:ascii="Times New Roman" w:eastAsia="Times New Roman" w:hAnsi="Times New Roman" w:cs="Times New Roman"/>
          <w:sz w:val="28"/>
          <w:szCs w:val="28"/>
          <w:lang w:eastAsia="ru-RU"/>
        </w:rPr>
        <w:t xml:space="preserve"> семестрі заклад освіти працював у змішаному</w:t>
      </w:r>
      <w:r w:rsidR="00273122">
        <w:rPr>
          <w:rFonts w:ascii="Times New Roman" w:eastAsia="Times New Roman" w:hAnsi="Times New Roman" w:cs="Times New Roman"/>
          <w:sz w:val="28"/>
          <w:szCs w:val="28"/>
          <w:lang w:eastAsia="ru-RU"/>
        </w:rPr>
        <w:t xml:space="preserve"> форматі</w:t>
      </w:r>
      <w:r>
        <w:rPr>
          <w:rFonts w:ascii="Times New Roman" w:eastAsia="Times New Roman" w:hAnsi="Times New Roman" w:cs="Times New Roman"/>
          <w:sz w:val="28"/>
          <w:szCs w:val="28"/>
          <w:lang w:eastAsia="ru-RU"/>
        </w:rPr>
        <w:t xml:space="preserve">. Дистанційне навчання відбувалося з використанням платформ та інструментів  дистанційного навчання.  В своїй діяльності педагогічні працівники та учні закладу освіти використовували </w:t>
      </w:r>
      <w:r w:rsidR="007971A0">
        <w:rPr>
          <w:rFonts w:ascii="Times New Roman" w:eastAsia="Times New Roman" w:hAnsi="Times New Roman" w:cs="Times New Roman"/>
          <w:sz w:val="28"/>
          <w:szCs w:val="28"/>
          <w:lang w:eastAsia="ru-RU"/>
        </w:rPr>
        <w:t xml:space="preserve">корпоративну освітню платформу </w:t>
      </w:r>
      <w:r w:rsidR="007971A0">
        <w:rPr>
          <w:rFonts w:ascii="Times New Roman" w:eastAsia="Times New Roman" w:hAnsi="Times New Roman" w:cs="Times New Roman"/>
          <w:sz w:val="28"/>
          <w:szCs w:val="28"/>
          <w:lang w:val="en-US" w:eastAsia="ru-RU"/>
        </w:rPr>
        <w:t>Google</w:t>
      </w:r>
      <w:r w:rsidR="007971A0" w:rsidRPr="007971A0">
        <w:rPr>
          <w:rFonts w:ascii="Times New Roman" w:eastAsia="Times New Roman" w:hAnsi="Times New Roman" w:cs="Times New Roman"/>
          <w:sz w:val="28"/>
          <w:szCs w:val="28"/>
          <w:lang w:eastAsia="ru-RU"/>
        </w:rPr>
        <w:t xml:space="preserve"> </w:t>
      </w:r>
      <w:r w:rsidR="007971A0">
        <w:rPr>
          <w:rFonts w:ascii="Times New Roman" w:eastAsia="Times New Roman" w:hAnsi="Times New Roman" w:cs="Times New Roman"/>
          <w:sz w:val="28"/>
          <w:szCs w:val="28"/>
          <w:lang w:val="en-US" w:eastAsia="ru-RU"/>
        </w:rPr>
        <w:t>workspace</w:t>
      </w:r>
      <w:r w:rsidR="007971A0" w:rsidRPr="007971A0">
        <w:rPr>
          <w:rFonts w:ascii="Times New Roman" w:eastAsia="Times New Roman" w:hAnsi="Times New Roman" w:cs="Times New Roman"/>
          <w:sz w:val="28"/>
          <w:szCs w:val="28"/>
          <w:lang w:eastAsia="ru-RU"/>
        </w:rPr>
        <w:t xml:space="preserve"> </w:t>
      </w:r>
      <w:r w:rsidR="007971A0">
        <w:rPr>
          <w:rFonts w:ascii="Times New Roman" w:eastAsia="Times New Roman" w:hAnsi="Times New Roman" w:cs="Times New Roman"/>
          <w:sz w:val="28"/>
          <w:szCs w:val="28"/>
          <w:lang w:val="en-US" w:eastAsia="ru-RU"/>
        </w:rPr>
        <w:t>for</w:t>
      </w:r>
      <w:r w:rsidR="007971A0" w:rsidRPr="007971A0">
        <w:rPr>
          <w:rFonts w:ascii="Times New Roman" w:eastAsia="Times New Roman" w:hAnsi="Times New Roman" w:cs="Times New Roman"/>
          <w:sz w:val="28"/>
          <w:szCs w:val="28"/>
          <w:lang w:eastAsia="ru-RU"/>
        </w:rPr>
        <w:t xml:space="preserve"> </w:t>
      </w:r>
      <w:r w:rsidR="007971A0">
        <w:rPr>
          <w:rFonts w:ascii="Times New Roman" w:eastAsia="Times New Roman" w:hAnsi="Times New Roman" w:cs="Times New Roman"/>
          <w:sz w:val="28"/>
          <w:szCs w:val="28"/>
          <w:lang w:val="en-US" w:eastAsia="ru-RU"/>
        </w:rPr>
        <w:t>education</w:t>
      </w:r>
      <w:r w:rsidR="007971A0">
        <w:rPr>
          <w:rFonts w:ascii="Times New Roman" w:eastAsia="Times New Roman" w:hAnsi="Times New Roman" w:cs="Times New Roman"/>
          <w:sz w:val="28"/>
          <w:szCs w:val="28"/>
          <w:lang w:eastAsia="ru-RU"/>
        </w:rPr>
        <w:t xml:space="preserve">, а </w:t>
      </w:r>
      <w:r>
        <w:rPr>
          <w:rFonts w:ascii="Times New Roman" w:eastAsia="Times New Roman" w:hAnsi="Times New Roman" w:cs="Times New Roman"/>
          <w:sz w:val="28"/>
          <w:szCs w:val="28"/>
          <w:lang w:eastAsia="ru-RU"/>
        </w:rPr>
        <w:t>наступні освітні платформи та інструменти</w:t>
      </w:r>
      <w:r w:rsidR="007971A0">
        <w:rPr>
          <w:rFonts w:ascii="Times New Roman" w:eastAsia="Times New Roman" w:hAnsi="Times New Roman" w:cs="Times New Roman"/>
          <w:sz w:val="28"/>
          <w:szCs w:val="28"/>
          <w:lang w:eastAsia="ru-RU"/>
        </w:rPr>
        <w:t xml:space="preserve"> </w:t>
      </w:r>
      <w:proofErr w:type="spellStart"/>
      <w:r w:rsidR="007971A0">
        <w:rPr>
          <w:rFonts w:ascii="Times New Roman" w:eastAsia="Times New Roman" w:hAnsi="Times New Roman" w:cs="Times New Roman"/>
          <w:sz w:val="28"/>
          <w:szCs w:val="28"/>
          <w:lang w:eastAsia="ru-RU"/>
        </w:rPr>
        <w:t>Learning</w:t>
      </w:r>
      <w:proofErr w:type="spellEnd"/>
      <w:r w:rsidR="007971A0">
        <w:rPr>
          <w:rFonts w:ascii="Times New Roman" w:eastAsia="Times New Roman" w:hAnsi="Times New Roman" w:cs="Times New Roman"/>
          <w:sz w:val="28"/>
          <w:szCs w:val="28"/>
          <w:lang w:eastAsia="ru-RU"/>
        </w:rPr>
        <w:t xml:space="preserve"> Apps.</w:t>
      </w:r>
      <w:r>
        <w:rPr>
          <w:rFonts w:ascii="Times New Roman" w:eastAsia="Times New Roman" w:hAnsi="Times New Roman" w:cs="Times New Roman"/>
          <w:sz w:val="28"/>
          <w:szCs w:val="28"/>
          <w:lang w:eastAsia="ru-RU"/>
        </w:rPr>
        <w:t xml:space="preserve">org, </w:t>
      </w:r>
      <w:proofErr w:type="spellStart"/>
      <w:r>
        <w:rPr>
          <w:rFonts w:ascii="Times New Roman" w:eastAsia="Times New Roman" w:hAnsi="Times New Roman" w:cs="Times New Roman"/>
          <w:sz w:val="28"/>
          <w:szCs w:val="28"/>
          <w:lang w:eastAsia="ru-RU"/>
        </w:rPr>
        <w:t>Classtime</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Quizizz</w:t>
      </w:r>
      <w:proofErr w:type="spellEnd"/>
      <w:r>
        <w:rPr>
          <w:rFonts w:ascii="Times New Roman" w:eastAsia="Times New Roman" w:hAnsi="Times New Roman" w:cs="Times New Roman"/>
          <w:sz w:val="28"/>
          <w:szCs w:val="28"/>
          <w:lang w:eastAsia="ru-RU"/>
        </w:rPr>
        <w:t>, «На урок», «</w:t>
      </w:r>
      <w:proofErr w:type="spellStart"/>
      <w:r>
        <w:rPr>
          <w:rFonts w:ascii="Times New Roman" w:eastAsia="Times New Roman" w:hAnsi="Times New Roman" w:cs="Times New Roman"/>
          <w:sz w:val="28"/>
          <w:szCs w:val="28"/>
          <w:lang w:eastAsia="ru-RU"/>
        </w:rPr>
        <w:t>Вс</w:t>
      </w:r>
      <w:r w:rsidR="007971A0">
        <w:rPr>
          <w:rFonts w:ascii="Times New Roman" w:eastAsia="Times New Roman" w:hAnsi="Times New Roman" w:cs="Times New Roman"/>
          <w:sz w:val="28"/>
          <w:szCs w:val="28"/>
          <w:lang w:eastAsia="ru-RU"/>
        </w:rPr>
        <w:t>еосвіта</w:t>
      </w:r>
      <w:proofErr w:type="spellEnd"/>
      <w:r w:rsidR="007971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МійКлас</w:t>
      </w:r>
      <w:proofErr w:type="spellEnd"/>
      <w:r>
        <w:rPr>
          <w:rFonts w:ascii="Times New Roman" w:eastAsia="Times New Roman" w:hAnsi="Times New Roman" w:cs="Times New Roman"/>
          <w:sz w:val="28"/>
          <w:szCs w:val="28"/>
          <w:lang w:eastAsia="ru-RU"/>
        </w:rPr>
        <w:t>»</w:t>
      </w:r>
      <w:r w:rsidR="00B31F6E">
        <w:rPr>
          <w:rFonts w:ascii="Times New Roman" w:eastAsia="Times New Roman" w:hAnsi="Times New Roman" w:cs="Times New Roman"/>
          <w:sz w:val="28"/>
          <w:szCs w:val="28"/>
          <w:lang w:eastAsia="ru-RU"/>
        </w:rPr>
        <w:t>, «Всеукраїнська школа онлайн».</w:t>
      </w:r>
    </w:p>
    <w:p w:rsidR="003B226D" w:rsidRDefault="003B226D" w:rsidP="0037611D">
      <w:pPr>
        <w:shd w:val="clear" w:color="auto" w:fill="FFFFFF"/>
        <w:spacing w:after="0" w:line="276" w:lineRule="auto"/>
        <w:ind w:firstLine="680"/>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 xml:space="preserve">Організація </w:t>
      </w:r>
      <w:r w:rsidR="001767AA">
        <w:rPr>
          <w:rFonts w:ascii="Times New Roman" w:eastAsia="Times New Roman" w:hAnsi="Times New Roman" w:cs="Times New Roman"/>
          <w:b/>
          <w:color w:val="0070C0"/>
          <w:sz w:val="28"/>
          <w:szCs w:val="28"/>
          <w:lang w:eastAsia="ru-RU"/>
        </w:rPr>
        <w:t>харчування</w:t>
      </w:r>
      <w:r>
        <w:rPr>
          <w:rFonts w:ascii="Times New Roman" w:eastAsia="Times New Roman" w:hAnsi="Times New Roman" w:cs="Times New Roman"/>
          <w:b/>
          <w:color w:val="0070C0"/>
          <w:sz w:val="28"/>
          <w:szCs w:val="28"/>
          <w:lang w:eastAsia="ru-RU"/>
        </w:rPr>
        <w:t xml:space="preserve"> учнів </w:t>
      </w:r>
    </w:p>
    <w:p w:rsidR="003B226D" w:rsidRDefault="00D808F9" w:rsidP="0037611D">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В</w:t>
      </w:r>
      <w:r w:rsidR="003B226D">
        <w:rPr>
          <w:rFonts w:ascii="Times New Roman" w:eastAsia="Times New Roman" w:hAnsi="Times New Roman" w:cs="Times New Roman"/>
          <w:sz w:val="28"/>
          <w:szCs w:val="28"/>
          <w:bdr w:val="none" w:sz="0" w:space="0" w:color="auto" w:frame="1"/>
          <w:lang w:eastAsia="ru-RU"/>
        </w:rPr>
        <w:t>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У закладі є  їдальня на </w:t>
      </w:r>
      <w:r w:rsidR="00D808F9">
        <w:rPr>
          <w:rFonts w:ascii="Times New Roman" w:eastAsia="Calibri" w:hAnsi="Times New Roman" w:cs="Times New Roman"/>
          <w:sz w:val="28"/>
          <w:szCs w:val="28"/>
        </w:rPr>
        <w:t>350</w:t>
      </w:r>
      <w:r>
        <w:rPr>
          <w:rFonts w:ascii="Times New Roman" w:eastAsia="Calibri" w:hAnsi="Times New Roman" w:cs="Times New Roman"/>
          <w:sz w:val="28"/>
          <w:szCs w:val="28"/>
        </w:rPr>
        <w:t xml:space="preserve"> посадкових місць. </w:t>
      </w:r>
    </w:p>
    <w:p w:rsidR="003B226D" w:rsidRDefault="003B226D" w:rsidP="0037611D">
      <w:pPr>
        <w:spacing w:after="0" w:line="276" w:lineRule="auto"/>
        <w:ind w:firstLine="68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Вартість харчування учнів початкових класів становить </w:t>
      </w:r>
      <w:r w:rsidR="00C47FC5">
        <w:rPr>
          <w:rFonts w:ascii="Times New Roman" w:eastAsia="Calibri" w:hAnsi="Times New Roman" w:cs="Times New Roman"/>
          <w:sz w:val="28"/>
          <w:szCs w:val="28"/>
        </w:rPr>
        <w:t>50</w:t>
      </w:r>
      <w:r>
        <w:rPr>
          <w:rFonts w:ascii="Times New Roman" w:eastAsia="Calibri" w:hAnsi="Times New Roman" w:cs="Times New Roman"/>
          <w:sz w:val="28"/>
          <w:szCs w:val="28"/>
        </w:rPr>
        <w:t xml:space="preserve"> грн (</w:t>
      </w:r>
      <w:r w:rsidR="00C47FC5">
        <w:rPr>
          <w:rFonts w:ascii="Times New Roman" w:eastAsia="Calibri" w:hAnsi="Times New Roman" w:cs="Times New Roman"/>
          <w:sz w:val="28"/>
          <w:szCs w:val="28"/>
        </w:rPr>
        <w:t xml:space="preserve">батьківські </w:t>
      </w:r>
      <w:r>
        <w:rPr>
          <w:rFonts w:ascii="Times New Roman" w:eastAsia="Calibri" w:hAnsi="Times New Roman" w:cs="Times New Roman"/>
          <w:sz w:val="28"/>
          <w:szCs w:val="28"/>
        </w:rPr>
        <w:t xml:space="preserve">кошти), учнів 5-11 класів - </w:t>
      </w:r>
      <w:r w:rsidR="00C47FC5">
        <w:rPr>
          <w:rFonts w:ascii="Times New Roman" w:eastAsia="Calibri" w:hAnsi="Times New Roman" w:cs="Times New Roman"/>
          <w:sz w:val="28"/>
          <w:szCs w:val="28"/>
        </w:rPr>
        <w:t>60</w:t>
      </w:r>
      <w:r>
        <w:rPr>
          <w:rFonts w:ascii="Times New Roman" w:eastAsia="Calibri" w:hAnsi="Times New Roman" w:cs="Times New Roman"/>
          <w:sz w:val="28"/>
          <w:szCs w:val="28"/>
        </w:rPr>
        <w:t xml:space="preserve"> грн. (батьківські кошти).</w:t>
      </w:r>
    </w:p>
    <w:p w:rsidR="003076D6" w:rsidRDefault="003B226D" w:rsidP="0037611D">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Згідно з вищезазначеними документами та затвердженого перспективного меню  для учнів 1-4 класів  забезпечено сніданками, ГПД – обідом, учні 5-11 класів – одноразовим гарячим харчуванням.  Гаряче харчування  учнів відбувається згідно графіку у їдальні. За необхідності, діти забезпечуються дієтичним харчуванням. Щоденний контроль за організацією харчування учнів 1-11 класів здійснюється медичною сестрою, черговим адміністратором та класним керівником. </w:t>
      </w:r>
    </w:p>
    <w:p w:rsidR="003B226D" w:rsidRDefault="003076D6" w:rsidP="0037611D">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Харчування </w:t>
      </w:r>
      <w:r w:rsidR="003B226D">
        <w:rPr>
          <w:rFonts w:ascii="Times New Roman" w:eastAsia="Times New Roman" w:hAnsi="Times New Roman" w:cs="Times New Roman"/>
          <w:sz w:val="28"/>
          <w:szCs w:val="28"/>
          <w:bdr w:val="none" w:sz="0" w:space="0" w:color="auto" w:frame="1"/>
          <w:lang w:eastAsia="ru-RU"/>
        </w:rPr>
        <w:t>дітей пільгових категорії здійснюється відповідно до рішення</w:t>
      </w:r>
      <w:r w:rsidR="00C47FC5">
        <w:rPr>
          <w:rFonts w:ascii="Times New Roman" w:eastAsia="Times New Roman" w:hAnsi="Times New Roman" w:cs="Times New Roman"/>
          <w:sz w:val="28"/>
          <w:szCs w:val="28"/>
          <w:bdr w:val="none" w:sz="0" w:space="0" w:color="auto" w:frame="1"/>
          <w:lang w:eastAsia="ru-RU"/>
        </w:rPr>
        <w:t xml:space="preserve"> Черкаської міської ради</w:t>
      </w:r>
      <w:r w:rsidR="00D733A7">
        <w:rPr>
          <w:rFonts w:ascii="Times New Roman" w:eastAsia="Times New Roman" w:hAnsi="Times New Roman" w:cs="Times New Roman"/>
          <w:sz w:val="28"/>
          <w:szCs w:val="28"/>
          <w:bdr w:val="none" w:sz="0" w:space="0" w:color="auto" w:frame="1"/>
          <w:lang w:eastAsia="ru-RU"/>
        </w:rPr>
        <w:t xml:space="preserve"> </w:t>
      </w:r>
      <w:r w:rsidR="00D733A7" w:rsidRPr="00D733A7">
        <w:rPr>
          <w:rFonts w:ascii="Times New Roman" w:eastAsia="Times New Roman" w:hAnsi="Times New Roman" w:cs="Times New Roman"/>
          <w:sz w:val="28"/>
          <w:szCs w:val="28"/>
          <w:bdr w:val="none" w:sz="0" w:space="0" w:color="auto" w:frame="1"/>
          <w:lang w:eastAsia="ru-RU"/>
        </w:rPr>
        <w:t>«Про за</w:t>
      </w:r>
      <w:r w:rsidR="00D733A7">
        <w:rPr>
          <w:rFonts w:ascii="Times New Roman" w:eastAsia="Times New Roman" w:hAnsi="Times New Roman" w:cs="Times New Roman"/>
          <w:sz w:val="28"/>
          <w:szCs w:val="28"/>
          <w:bdr w:val="none" w:sz="0" w:space="0" w:color="auto" w:frame="1"/>
          <w:lang w:eastAsia="ru-RU"/>
        </w:rPr>
        <w:t xml:space="preserve">твердження Програми організації </w:t>
      </w:r>
      <w:r w:rsidR="00D733A7" w:rsidRPr="00D733A7">
        <w:rPr>
          <w:rFonts w:ascii="Times New Roman" w:eastAsia="Times New Roman" w:hAnsi="Times New Roman" w:cs="Times New Roman"/>
          <w:sz w:val="28"/>
          <w:szCs w:val="28"/>
          <w:bdr w:val="none" w:sz="0" w:space="0" w:color="auto" w:frame="1"/>
          <w:lang w:eastAsia="ru-RU"/>
        </w:rPr>
        <w:t>безкоштовного харчування у закл</w:t>
      </w:r>
      <w:r w:rsidR="00D733A7">
        <w:rPr>
          <w:rFonts w:ascii="Times New Roman" w:eastAsia="Times New Roman" w:hAnsi="Times New Roman" w:cs="Times New Roman"/>
          <w:sz w:val="28"/>
          <w:szCs w:val="28"/>
          <w:bdr w:val="none" w:sz="0" w:space="0" w:color="auto" w:frame="1"/>
          <w:lang w:eastAsia="ru-RU"/>
        </w:rPr>
        <w:t xml:space="preserve">адах загальної середньої освіти </w:t>
      </w:r>
      <w:r w:rsidR="00D733A7" w:rsidRPr="00D733A7">
        <w:rPr>
          <w:rFonts w:ascii="Times New Roman" w:eastAsia="Times New Roman" w:hAnsi="Times New Roman" w:cs="Times New Roman"/>
          <w:sz w:val="28"/>
          <w:szCs w:val="28"/>
          <w:bdr w:val="none" w:sz="0" w:space="0" w:color="auto" w:frame="1"/>
          <w:lang w:eastAsia="ru-RU"/>
        </w:rPr>
        <w:t>комунальної власності м</w:t>
      </w:r>
      <w:r w:rsidR="00D733A7">
        <w:rPr>
          <w:rFonts w:ascii="Times New Roman" w:eastAsia="Times New Roman" w:hAnsi="Times New Roman" w:cs="Times New Roman"/>
          <w:sz w:val="28"/>
          <w:szCs w:val="28"/>
          <w:bdr w:val="none" w:sz="0" w:space="0" w:color="auto" w:frame="1"/>
          <w:lang w:eastAsia="ru-RU"/>
        </w:rPr>
        <w:t>іста Черкаси на 2022-2024 роки»</w:t>
      </w:r>
      <w:r w:rsidR="00CA77F6">
        <w:rPr>
          <w:rFonts w:ascii="Times New Roman" w:eastAsia="Times New Roman" w:hAnsi="Times New Roman" w:cs="Times New Roman"/>
          <w:sz w:val="28"/>
          <w:szCs w:val="28"/>
          <w:bdr w:val="none" w:sz="0" w:space="0" w:color="auto" w:frame="1"/>
          <w:lang w:eastAsia="ru-RU"/>
        </w:rPr>
        <w:t xml:space="preserve">. Вартість харчування для дітей пільгових категорій встановлена (за рахунок міського бюджету) становить: </w:t>
      </w:r>
    </w:p>
    <w:p w:rsidR="00CA77F6" w:rsidRDefault="00CA77F6" w:rsidP="0037611D">
      <w:pPr>
        <w:pStyle w:val="aff5"/>
        <w:numPr>
          <w:ilvl w:val="0"/>
          <w:numId w:val="2"/>
        </w:numPr>
        <w:spacing w:after="0" w:line="276"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для дітей пільгових категорій 6-11 років – 64 грн. 84 коп.</w:t>
      </w:r>
    </w:p>
    <w:p w:rsidR="00CA77F6" w:rsidRDefault="00CA77F6" w:rsidP="0037611D">
      <w:pPr>
        <w:pStyle w:val="aff5"/>
        <w:numPr>
          <w:ilvl w:val="0"/>
          <w:numId w:val="2"/>
        </w:numPr>
        <w:spacing w:after="0" w:line="276"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для дітей пільгових категорій 11-14 років – 67 грн. 84 коп.</w:t>
      </w:r>
    </w:p>
    <w:p w:rsidR="00CA77F6" w:rsidRPr="00CA77F6" w:rsidRDefault="007A1018" w:rsidP="0037611D">
      <w:pPr>
        <w:pStyle w:val="aff5"/>
        <w:numPr>
          <w:ilvl w:val="0"/>
          <w:numId w:val="2"/>
        </w:numPr>
        <w:spacing w:after="0" w:line="276" w:lineRule="auto"/>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для дітей </w:t>
      </w:r>
      <w:r w:rsidR="00CA77F6">
        <w:rPr>
          <w:rFonts w:ascii="Times New Roman" w:eastAsia="Times New Roman" w:hAnsi="Times New Roman" w:cs="Times New Roman"/>
          <w:sz w:val="28"/>
          <w:szCs w:val="28"/>
          <w:bdr w:val="none" w:sz="0" w:space="0" w:color="auto" w:frame="1"/>
          <w:lang w:eastAsia="ru-RU"/>
        </w:rPr>
        <w:t>пільгових категорій 14-18 років – 69 грн. 79 коп.</w:t>
      </w:r>
    </w:p>
    <w:p w:rsidR="003B226D" w:rsidRDefault="003B226D" w:rsidP="0037611D">
      <w:pPr>
        <w:spacing w:after="0" w:line="276" w:lineRule="auto"/>
        <w:ind w:firstLine="680"/>
        <w:jc w:val="both"/>
        <w:textAlignment w:val="baseline"/>
        <w:rPr>
          <w:rFonts w:ascii="Times New Roman" w:eastAsia="Times New Roman" w:hAnsi="Times New Roman" w:cs="Times New Roman"/>
          <w:sz w:val="28"/>
          <w:szCs w:val="28"/>
          <w:lang w:eastAsia="ru-RU"/>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96"/>
        <w:gridCol w:w="3118"/>
      </w:tblGrid>
      <w:tr w:rsidR="00977A46" w:rsidTr="00977A46">
        <w:tc>
          <w:tcPr>
            <w:tcW w:w="609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77A46" w:rsidRDefault="00977A46" w:rsidP="0037611D">
            <w:pPr>
              <w:spacing w:after="0" w:line="276" w:lineRule="auto"/>
              <w:ind w:firstLine="6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Категорія</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77A46" w:rsidRDefault="00977A46" w:rsidP="0037611D">
            <w:pPr>
              <w:spacing w:after="0" w:line="276" w:lineRule="auto"/>
              <w:ind w:firstLine="4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К-сть учнів</w:t>
            </w:r>
          </w:p>
        </w:tc>
      </w:tr>
      <w:tr w:rsidR="00977A46" w:rsidTr="00977A46">
        <w:tc>
          <w:tcPr>
            <w:tcW w:w="60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77A46" w:rsidRDefault="00977A46" w:rsidP="0037611D">
            <w:pPr>
              <w:spacing w:after="0" w:line="276" w:lineRule="auto"/>
              <w:ind w:firstLine="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Малозабезпечені</w:t>
            </w:r>
          </w:p>
        </w:tc>
        <w:tc>
          <w:tcPr>
            <w:tcW w:w="311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977A46" w:rsidRDefault="00977A46" w:rsidP="0037611D">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r>
      <w:tr w:rsidR="00977A46" w:rsidTr="00977A46">
        <w:tc>
          <w:tcPr>
            <w:tcW w:w="609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77A46" w:rsidRDefault="00977A46" w:rsidP="0037611D">
            <w:pPr>
              <w:spacing w:after="0" w:line="276" w:lineRule="auto"/>
              <w:ind w:firstLine="1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Діти, батьки яких перебували у зоні АТО/ООС та беруть участь у відсічі збройної агресії </w:t>
            </w:r>
            <w:proofErr w:type="spellStart"/>
            <w:r>
              <w:rPr>
                <w:rFonts w:ascii="Times New Roman" w:eastAsia="Times New Roman" w:hAnsi="Times New Roman" w:cs="Times New Roman"/>
                <w:sz w:val="28"/>
                <w:szCs w:val="28"/>
                <w:bdr w:val="none" w:sz="0" w:space="0" w:color="auto" w:frame="1"/>
                <w:lang w:eastAsia="ru-RU"/>
              </w:rPr>
              <w:t>рф</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77A46" w:rsidRDefault="00977A46" w:rsidP="0037611D">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p>
        </w:tc>
      </w:tr>
      <w:tr w:rsidR="00977A46" w:rsidTr="00977A46">
        <w:tc>
          <w:tcPr>
            <w:tcW w:w="609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77A46" w:rsidRDefault="00977A46" w:rsidP="0037611D">
            <w:pPr>
              <w:spacing w:after="0" w:line="276" w:lineRule="auto"/>
              <w:ind w:firstLine="165"/>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Діти сироти та позбавлені батьківського піклування</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77A46" w:rsidRDefault="00977A46" w:rsidP="0037611D">
            <w:pPr>
              <w:spacing w:after="0" w:line="276" w:lineRule="auto"/>
              <w:jc w:val="cente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p>
        </w:tc>
      </w:tr>
      <w:tr w:rsidR="00977A46" w:rsidTr="00977A46">
        <w:tc>
          <w:tcPr>
            <w:tcW w:w="609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77A46" w:rsidRDefault="00977A46" w:rsidP="0037611D">
            <w:pPr>
              <w:spacing w:after="0" w:line="276" w:lineRule="auto"/>
              <w:ind w:firstLine="165"/>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Діти з числа внутрішньо-переміщених осіб</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77A46" w:rsidRDefault="00977A46" w:rsidP="0037611D">
            <w:pPr>
              <w:spacing w:after="0" w:line="276" w:lineRule="auto"/>
              <w:jc w:val="cente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218</w:t>
            </w:r>
          </w:p>
        </w:tc>
      </w:tr>
      <w:tr w:rsidR="00977A46" w:rsidTr="00977A46">
        <w:tc>
          <w:tcPr>
            <w:tcW w:w="609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977A46" w:rsidRDefault="00977A46" w:rsidP="0037611D">
            <w:pPr>
              <w:spacing w:after="0" w:line="276" w:lineRule="auto"/>
              <w:ind w:firstLine="165"/>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Діти ЧАЕС</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77A46" w:rsidRDefault="00977A46" w:rsidP="0037611D">
            <w:pPr>
              <w:spacing w:after="0" w:line="276" w:lineRule="auto"/>
              <w:jc w:val="cente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p>
        </w:tc>
      </w:tr>
      <w:tr w:rsidR="00977A46" w:rsidTr="00977A46">
        <w:tc>
          <w:tcPr>
            <w:tcW w:w="609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77A46" w:rsidRDefault="00977A46" w:rsidP="0037611D">
            <w:pPr>
              <w:spacing w:after="0" w:line="276" w:lineRule="auto"/>
              <w:ind w:firstLine="165"/>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Діти з родин, які опинились в складних життєвих обставинах</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77A46" w:rsidRDefault="00977A46" w:rsidP="0037611D">
            <w:pPr>
              <w:spacing w:after="0" w:line="276" w:lineRule="auto"/>
              <w:jc w:val="cente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w:t>
            </w:r>
          </w:p>
        </w:tc>
      </w:tr>
      <w:tr w:rsidR="00977A46" w:rsidTr="00977A46">
        <w:tc>
          <w:tcPr>
            <w:tcW w:w="609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77A46" w:rsidRDefault="00977A46" w:rsidP="0037611D">
            <w:pPr>
              <w:spacing w:after="0" w:line="276" w:lineRule="auto"/>
              <w:ind w:firstLine="165"/>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Дітей з багатодітних родин</w:t>
            </w:r>
          </w:p>
        </w:tc>
        <w:tc>
          <w:tcPr>
            <w:tcW w:w="311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977A46" w:rsidRDefault="00977A46" w:rsidP="0037611D">
            <w:pPr>
              <w:spacing w:after="0" w:line="276" w:lineRule="auto"/>
              <w:jc w:val="cente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62</w:t>
            </w:r>
          </w:p>
        </w:tc>
      </w:tr>
    </w:tbl>
    <w:p w:rsidR="003B226D" w:rsidRDefault="003B226D" w:rsidP="0037611D">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rsidR="003B226D" w:rsidRDefault="003B226D" w:rsidP="0037611D">
      <w:pPr>
        <w:spacing w:after="0" w:line="276"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Навчальний заклад</w:t>
      </w:r>
      <w:r w:rsidR="00EA0C10">
        <w:rPr>
          <w:rFonts w:ascii="Times New Roman" w:eastAsia="Times New Roman" w:hAnsi="Times New Roman" w:cs="Times New Roman"/>
          <w:sz w:val="28"/>
          <w:szCs w:val="28"/>
          <w:bdr w:val="none" w:sz="0" w:space="0" w:color="auto" w:frame="1"/>
          <w:lang w:eastAsia="ru-RU"/>
        </w:rPr>
        <w:t xml:space="preserve"> отримує послуги харчування на підставі договору з приватним постачальником послуг ТОВ Нестеренко</w:t>
      </w:r>
      <w:r>
        <w:rPr>
          <w:rFonts w:ascii="Times New Roman" w:eastAsia="Times New Roman" w:hAnsi="Times New Roman" w:cs="Times New Roman"/>
          <w:sz w:val="28"/>
          <w:szCs w:val="28"/>
          <w:bdr w:val="none" w:sz="0" w:space="0" w:color="auto" w:frame="1"/>
          <w:lang w:eastAsia="ru-RU"/>
        </w:rPr>
        <w:t>. Протягом року радою закладу, здійснювалися перевірки організації та якості харчування.</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Необхідними складовими процесу організації харчування у закладі  є:</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видання відповідних наказів;</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затвердження списку дітей пільгової категорії;</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відпрацювання режиму і графіка харчування дітей;</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приймання продуктів харчування і продовольчої сировини гарантованої якості;</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складання меню-розкладу;</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виготовлення страв;</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проведення реалізації готових страв;</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 за харчуванням з боку адміністрації, класних керівників, батьків учнів;</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інформування батьків  під час проведення батьківських зборів про організацію харчування дітей у закладі.</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w:t>
      </w:r>
      <w:r>
        <w:rPr>
          <w:rFonts w:ascii="Times New Roman" w:eastAsia="Times New Roman" w:hAnsi="Times New Roman" w:cs="Times New Roman"/>
          <w:sz w:val="28"/>
          <w:szCs w:val="28"/>
          <w:lang w:eastAsia="ru-RU"/>
        </w:rPr>
        <w:lastRenderedPageBreak/>
        <w:t>керівниками, які вчасно повідомляють про наявність учнів особу, відповідальну за організацію харчування. </w:t>
      </w:r>
    </w:p>
    <w:p w:rsidR="003B226D" w:rsidRDefault="003B226D" w:rsidP="0037611D">
      <w:pPr>
        <w:shd w:val="clear" w:color="auto" w:fill="FFFFFF"/>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за бюджетні кошти та батьківські кошти, згідно акту та журналу обліку харчування.</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Освітнє середовище вдосконалювалось відповідно Концепції НУШ. </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навчального року виконувались основні завдання Стратегії щодо вдосконалення освітнього середовища:</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вдосконалювалось медичне обслуговування учнів відповідно розробленого Положення; </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облаштовано медичний кабінет, забезпечено необхідний перелік медичних засобів;</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організовано  практичні заняття з надання </w:t>
      </w:r>
      <w:proofErr w:type="spellStart"/>
      <w:r>
        <w:rPr>
          <w:rFonts w:ascii="Times New Roman" w:eastAsia="Calibri" w:hAnsi="Times New Roman" w:cs="Times New Roman"/>
          <w:sz w:val="28"/>
          <w:szCs w:val="28"/>
        </w:rPr>
        <w:t>домедичної</w:t>
      </w:r>
      <w:proofErr w:type="spellEnd"/>
      <w:r>
        <w:rPr>
          <w:rFonts w:ascii="Times New Roman" w:eastAsia="Calibri" w:hAnsi="Times New Roman" w:cs="Times New Roman"/>
          <w:sz w:val="28"/>
          <w:szCs w:val="28"/>
        </w:rPr>
        <w:t xml:space="preserve"> допомоги для учнів і вчителів, тренінги з дій у надзвичайних ситуаціях;</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створено безпечний єдиний інформаційний простір відповідно Стратегії розвитку закладу освіти на 202</w:t>
      </w:r>
      <w:r w:rsidR="00EA0C10">
        <w:rPr>
          <w:rFonts w:ascii="Times New Roman" w:eastAsia="Calibri" w:hAnsi="Times New Roman" w:cs="Times New Roman"/>
          <w:sz w:val="28"/>
          <w:szCs w:val="28"/>
        </w:rPr>
        <w:t>1-2025</w:t>
      </w:r>
      <w:r>
        <w:rPr>
          <w:rFonts w:ascii="Times New Roman" w:eastAsia="Calibri" w:hAnsi="Times New Roman" w:cs="Times New Roman"/>
          <w:sz w:val="28"/>
          <w:szCs w:val="28"/>
        </w:rPr>
        <w:t xml:space="preserve"> рр.;</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посилено роль шкільної бібліотеки як інформаційно-ресурсного центру;</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максимально використовується наявна спортивна база </w:t>
      </w:r>
      <w:r w:rsidR="00443974">
        <w:rPr>
          <w:rFonts w:ascii="Times New Roman" w:eastAsia="Calibri" w:hAnsi="Times New Roman" w:cs="Times New Roman"/>
          <w:sz w:val="28"/>
          <w:szCs w:val="28"/>
        </w:rPr>
        <w:t>гімназії</w:t>
      </w:r>
      <w:r>
        <w:rPr>
          <w:rFonts w:ascii="Times New Roman" w:eastAsia="Calibri" w:hAnsi="Times New Roman" w:cs="Times New Roman"/>
          <w:sz w:val="28"/>
          <w:szCs w:val="28"/>
        </w:rPr>
        <w:t>, ефективно використовується у вільний час учнів для організації рухової активності;</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 вересня 2022 </w:t>
      </w:r>
      <w:proofErr w:type="spellStart"/>
      <w:r>
        <w:rPr>
          <w:rFonts w:ascii="Times New Roman" w:eastAsia="Calibri" w:hAnsi="Times New Roman" w:cs="Times New Roman"/>
          <w:sz w:val="28"/>
          <w:szCs w:val="28"/>
        </w:rPr>
        <w:t>внесено</w:t>
      </w:r>
      <w:proofErr w:type="spellEnd"/>
      <w:r>
        <w:rPr>
          <w:rFonts w:ascii="Times New Roman" w:eastAsia="Calibri" w:hAnsi="Times New Roman" w:cs="Times New Roman"/>
          <w:sz w:val="28"/>
          <w:szCs w:val="28"/>
        </w:rPr>
        <w:t xml:space="preserve"> істотні зміни  в організацію харчування – оновлено повністю меню за вимогами </w:t>
      </w:r>
      <w:r w:rsidRPr="002B5F03">
        <w:rPr>
          <w:rFonts w:ascii="Times New Roman" w:eastAsia="Calibri" w:hAnsi="Times New Roman" w:cs="Times New Roman"/>
          <w:color w:val="000000" w:themeColor="text1"/>
          <w:sz w:val="28"/>
          <w:szCs w:val="28"/>
        </w:rPr>
        <w:t>здорового харчування</w:t>
      </w:r>
      <w:r w:rsidR="002B5F03" w:rsidRPr="002B5F03">
        <w:rPr>
          <w:rFonts w:ascii="Times New Roman" w:eastAsia="Calibri" w:hAnsi="Times New Roman" w:cs="Times New Roman"/>
          <w:color w:val="000000" w:themeColor="text1"/>
          <w:sz w:val="28"/>
          <w:szCs w:val="28"/>
        </w:rPr>
        <w:t xml:space="preserve">, впроваджено комбіноване меню з елементами меню «За </w:t>
      </w:r>
      <w:proofErr w:type="spellStart"/>
      <w:r w:rsidR="002B5F03" w:rsidRPr="002B5F03">
        <w:rPr>
          <w:rFonts w:ascii="Times New Roman" w:eastAsia="Calibri" w:hAnsi="Times New Roman" w:cs="Times New Roman"/>
          <w:color w:val="000000" w:themeColor="text1"/>
          <w:sz w:val="28"/>
          <w:szCs w:val="28"/>
        </w:rPr>
        <w:t>Клопотенком</w:t>
      </w:r>
      <w:proofErr w:type="spellEnd"/>
      <w:r w:rsidR="002B5F03" w:rsidRPr="002B5F03">
        <w:rPr>
          <w:rFonts w:ascii="Times New Roman" w:eastAsia="Calibri" w:hAnsi="Times New Roman" w:cs="Times New Roman"/>
          <w:color w:val="000000" w:themeColor="text1"/>
          <w:sz w:val="28"/>
          <w:szCs w:val="28"/>
        </w:rPr>
        <w:t>»</w:t>
      </w:r>
      <w:r w:rsidRPr="002B5F03">
        <w:rPr>
          <w:rFonts w:ascii="Times New Roman" w:eastAsia="Calibri" w:hAnsi="Times New Roman" w:cs="Times New Roman"/>
          <w:color w:val="000000" w:themeColor="text1"/>
          <w:sz w:val="28"/>
          <w:szCs w:val="28"/>
        </w:rPr>
        <w:t>;</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43974">
        <w:rPr>
          <w:rFonts w:ascii="Times New Roman" w:eastAsia="Calibri" w:hAnsi="Times New Roman" w:cs="Times New Roman"/>
          <w:sz w:val="28"/>
          <w:szCs w:val="28"/>
        </w:rPr>
        <w:t>Організація виховної роботи здійснюється</w:t>
      </w:r>
      <w:r>
        <w:rPr>
          <w:rFonts w:ascii="Times New Roman" w:eastAsia="Calibri" w:hAnsi="Times New Roman" w:cs="Times New Roman"/>
          <w:sz w:val="28"/>
          <w:szCs w:val="28"/>
        </w:rPr>
        <w:t xml:space="preserve"> відповідно</w:t>
      </w:r>
      <w:r w:rsidR="00443974">
        <w:rPr>
          <w:rFonts w:ascii="Times New Roman" w:eastAsia="Calibri" w:hAnsi="Times New Roman" w:cs="Times New Roman"/>
          <w:sz w:val="28"/>
          <w:szCs w:val="28"/>
        </w:rPr>
        <w:t xml:space="preserve"> до концепції авторської школи «Гімназія успішного українця»</w:t>
      </w:r>
      <w:r>
        <w:rPr>
          <w:rFonts w:ascii="Times New Roman" w:eastAsia="Calibri" w:hAnsi="Times New Roman" w:cs="Times New Roman"/>
          <w:sz w:val="28"/>
          <w:szCs w:val="28"/>
        </w:rPr>
        <w:t>.</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закладі створюється мотивуючий до навчання простір. Облаштовуються ігрові куточки в шкільному подвір’ї, в коридорі 1 поверху. Виготовлено вказівники руху під час евакуації з приміщення та руху для дотримання дистанції  під час карантину. Придбано світильник для шкільного двору.</w:t>
      </w:r>
    </w:p>
    <w:p w:rsidR="00541E22" w:rsidRPr="003755E2" w:rsidRDefault="00443974" w:rsidP="0037611D">
      <w:pPr>
        <w:shd w:val="clear" w:color="auto" w:fill="FFFFFF"/>
        <w:tabs>
          <w:tab w:val="left" w:pos="8647"/>
        </w:tabs>
        <w:spacing w:after="0" w:line="276" w:lineRule="auto"/>
        <w:ind w:firstLine="68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lastRenderedPageBreak/>
        <w:t xml:space="preserve">З метою забезпечення безпеки всіх учасників освітнього процесу під час повітряної тривоги в гімназії облаштовано </w:t>
      </w:r>
      <w:r w:rsidRPr="003755E2">
        <w:rPr>
          <w:rFonts w:ascii="Times New Roman" w:eastAsia="Times New Roman" w:hAnsi="Times New Roman" w:cs="Times New Roman"/>
          <w:color w:val="000000" w:themeColor="text1"/>
          <w:sz w:val="28"/>
          <w:szCs w:val="28"/>
          <w:lang w:eastAsia="ru-RU"/>
        </w:rPr>
        <w:t>укриття</w:t>
      </w:r>
      <w:r w:rsidR="00541E22" w:rsidRPr="003755E2">
        <w:rPr>
          <w:rFonts w:ascii="Times New Roman" w:eastAsia="Times New Roman" w:hAnsi="Times New Roman" w:cs="Times New Roman"/>
          <w:color w:val="000000" w:themeColor="text1"/>
          <w:sz w:val="28"/>
          <w:szCs w:val="28"/>
          <w:lang w:eastAsia="ru-RU"/>
        </w:rPr>
        <w:t xml:space="preserve"> </w:t>
      </w:r>
      <w:r w:rsidR="003755E2" w:rsidRPr="003755E2">
        <w:rPr>
          <w:rFonts w:ascii="Times New Roman" w:eastAsia="Times New Roman" w:hAnsi="Times New Roman" w:cs="Times New Roman"/>
          <w:color w:val="000000" w:themeColor="text1"/>
          <w:sz w:val="28"/>
          <w:szCs w:val="28"/>
          <w:lang w:eastAsia="ru-RU"/>
        </w:rPr>
        <w:t>де протягом навчального року</w:t>
      </w:r>
      <w:r w:rsidR="00541E22" w:rsidRPr="003755E2">
        <w:rPr>
          <w:rFonts w:ascii="Times New Roman" w:eastAsia="Times New Roman" w:hAnsi="Times New Roman" w:cs="Times New Roman"/>
          <w:color w:val="000000" w:themeColor="text1"/>
          <w:sz w:val="28"/>
          <w:szCs w:val="28"/>
          <w:lang w:eastAsia="ru-RU"/>
        </w:rPr>
        <w:t xml:space="preserve"> здійсн</w:t>
      </w:r>
      <w:r w:rsidR="003755E2" w:rsidRPr="003755E2">
        <w:rPr>
          <w:rFonts w:ascii="Times New Roman" w:eastAsia="Times New Roman" w:hAnsi="Times New Roman" w:cs="Times New Roman"/>
          <w:color w:val="000000" w:themeColor="text1"/>
          <w:sz w:val="28"/>
          <w:szCs w:val="28"/>
          <w:lang w:eastAsia="ru-RU"/>
        </w:rPr>
        <w:t>ювались ремонтні роботи</w:t>
      </w:r>
      <w:r w:rsidRPr="003755E2">
        <w:rPr>
          <w:rFonts w:ascii="Times New Roman" w:eastAsia="Times New Roman" w:hAnsi="Times New Roman" w:cs="Times New Roman"/>
          <w:color w:val="000000" w:themeColor="text1"/>
          <w:sz w:val="28"/>
          <w:szCs w:val="28"/>
          <w:lang w:eastAsia="ru-RU"/>
        </w:rPr>
        <w:t>.</w:t>
      </w:r>
      <w:r w:rsidR="00273122" w:rsidRPr="003755E2">
        <w:rPr>
          <w:rFonts w:ascii="Times New Roman" w:eastAsia="Times New Roman" w:hAnsi="Times New Roman" w:cs="Times New Roman"/>
          <w:color w:val="000000" w:themeColor="text1"/>
          <w:sz w:val="28"/>
          <w:szCs w:val="28"/>
          <w:lang w:eastAsia="ru-RU"/>
        </w:rPr>
        <w:t xml:space="preserve"> </w:t>
      </w:r>
    </w:p>
    <w:p w:rsidR="00443974" w:rsidRDefault="00273122"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Відпрацьована система реагування на надходження сигналу «Повітряна тривога», проведені відповідні навчання з персоналом гімназії та учнями, в гімназії облаштовані вказівники руху в напрямку до сховища (укриття).</w:t>
      </w:r>
      <w:r w:rsidR="00236202">
        <w:rPr>
          <w:rFonts w:ascii="Times New Roman" w:eastAsia="Times New Roman" w:hAnsi="Times New Roman" w:cs="Times New Roman"/>
          <w:sz w:val="28"/>
          <w:szCs w:val="28"/>
          <w:lang w:eastAsia="ru-RU"/>
        </w:rPr>
        <w:t xml:space="preserve"> В укритті були створені всі необхідні умови для безпечного та комфортного перебування дітей (забезпечення водою, харчуванням, настільними іграми)</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Заклад забезпечено миючими, дезінфікуючими засобами, безконтактним</w:t>
      </w:r>
      <w:r w:rsidR="00443974">
        <w:rPr>
          <w:rFonts w:ascii="Times New Roman" w:eastAsia="Times New Roman" w:hAnsi="Times New Roman" w:cs="Times New Roman"/>
          <w:sz w:val="28"/>
          <w:szCs w:val="28"/>
          <w:lang w:eastAsia="ru-RU"/>
        </w:rPr>
        <w:t>и термометра</w:t>
      </w:r>
      <w:r>
        <w:rPr>
          <w:rFonts w:ascii="Times New Roman" w:eastAsia="Times New Roman" w:hAnsi="Times New Roman" w:cs="Times New Roman"/>
          <w:sz w:val="28"/>
          <w:szCs w:val="28"/>
          <w:lang w:eastAsia="ru-RU"/>
        </w:rPr>
        <w:t>м</w:t>
      </w:r>
      <w:r w:rsidR="00443974">
        <w:rPr>
          <w:rFonts w:ascii="Times New Roman" w:eastAsia="Times New Roman" w:hAnsi="Times New Roman" w:cs="Times New Roman"/>
          <w:sz w:val="28"/>
          <w:szCs w:val="28"/>
          <w:lang w:eastAsia="ru-RU"/>
        </w:rPr>
        <w:t xml:space="preserve">и, а також системою пропуску, </w:t>
      </w:r>
      <w:proofErr w:type="spellStart"/>
      <w:r w:rsidR="00443974">
        <w:rPr>
          <w:rFonts w:ascii="Times New Roman" w:eastAsia="Times New Roman" w:hAnsi="Times New Roman" w:cs="Times New Roman"/>
          <w:sz w:val="28"/>
          <w:szCs w:val="28"/>
          <w:lang w:eastAsia="ru-RU"/>
        </w:rPr>
        <w:t>обладненою</w:t>
      </w:r>
      <w:proofErr w:type="spellEnd"/>
      <w:r w:rsidR="00443974">
        <w:rPr>
          <w:rFonts w:ascii="Times New Roman" w:eastAsia="Times New Roman" w:hAnsi="Times New Roman" w:cs="Times New Roman"/>
          <w:sz w:val="28"/>
          <w:szCs w:val="28"/>
          <w:lang w:eastAsia="ru-RU"/>
        </w:rPr>
        <w:t xml:space="preserve"> вбудованими датчиками вимірювання температури</w:t>
      </w:r>
      <w:r>
        <w:rPr>
          <w:rFonts w:ascii="Times New Roman" w:eastAsia="Times New Roman" w:hAnsi="Times New Roman" w:cs="Times New Roman"/>
          <w:sz w:val="28"/>
          <w:szCs w:val="28"/>
          <w:lang w:eastAsia="ru-RU"/>
        </w:rPr>
        <w:t>. Частково замінено люмінесцентні лампи на енергозберігаючі. Облаштовано відповідно вимог Санітарного регламенту санітарні кімнати. Виділено місця для  переодягання дітей початкової школи.</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Медична сестра здійснює медичне обслуговування учнів та вихованців, медико-педагогічний контроль за </w:t>
      </w:r>
      <w:proofErr w:type="spellStart"/>
      <w:r>
        <w:rPr>
          <w:rFonts w:ascii="Times New Roman" w:eastAsia="Times New Roman" w:hAnsi="Times New Roman" w:cs="Times New Roman"/>
          <w:sz w:val="28"/>
          <w:szCs w:val="28"/>
          <w:lang w:eastAsia="ru-RU"/>
        </w:rPr>
        <w:t>уроками</w:t>
      </w:r>
      <w:proofErr w:type="spellEnd"/>
      <w:r>
        <w:rPr>
          <w:rFonts w:ascii="Times New Roman" w:eastAsia="Times New Roman" w:hAnsi="Times New Roman" w:cs="Times New Roman"/>
          <w:sz w:val="28"/>
          <w:szCs w:val="28"/>
          <w:lang w:eastAsia="ru-RU"/>
        </w:rPr>
        <w:t xml:space="preserve"> фізкультури. Проводить тренінги для учасників освітнього процесу з надання долікарської допомоги.</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Заклад забезпечено інформаційними матеріалами щодо правил поводження під час адаптивного карантину.</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Забезпечено обізнаність учнів з правилами поведінки в надзвичайних ситуаціях. Проведено об’єктові тренування, тренінги з використання вогнегасників.</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Система збереження та зміцнення здоров’я учня та вчителя</w:t>
      </w:r>
    </w:p>
    <w:p w:rsidR="003B226D" w:rsidRDefault="003B226D" w:rsidP="0037611D">
      <w:pPr>
        <w:shd w:val="clear" w:color="auto" w:fill="FFFFFF"/>
        <w:tabs>
          <w:tab w:val="left" w:pos="0"/>
        </w:tabs>
        <w:spacing w:after="0" w:line="276"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Робота освітнього  закладу із запобігання дитячому травматизму упродовж 2022/2023 навчального року здійснювалась відповідно  до законодавства.</w:t>
      </w:r>
    </w:p>
    <w:p w:rsidR="003B226D" w:rsidRDefault="003B226D" w:rsidP="0037611D">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У 2022/2023 навчальному році питання збереження життя і здоров’я учнів та </w:t>
      </w:r>
      <w:r>
        <w:rPr>
          <w:rFonts w:ascii="Times New Roman" w:eastAsia="Times New Roman" w:hAnsi="Times New Roman" w:cs="Times New Roman"/>
          <w:sz w:val="28"/>
          <w:szCs w:val="28"/>
          <w:lang w:eastAsia="ru-RU"/>
        </w:rPr>
        <w:t xml:space="preserve">запобігання випадкам дитячого травматизму розглядалося на засіданнях педагогічної ради, ради школи, </w:t>
      </w:r>
      <w:proofErr w:type="spellStart"/>
      <w:r>
        <w:rPr>
          <w:rFonts w:ascii="Times New Roman" w:eastAsia="Times New Roman" w:hAnsi="Times New Roman" w:cs="Times New Roman"/>
          <w:sz w:val="28"/>
          <w:szCs w:val="28"/>
          <w:lang w:eastAsia="ru-RU"/>
        </w:rPr>
        <w:t>інструктивно</w:t>
      </w:r>
      <w:proofErr w:type="spellEnd"/>
      <w:r>
        <w:rPr>
          <w:rFonts w:ascii="Times New Roman" w:eastAsia="Times New Roman" w:hAnsi="Times New Roman" w:cs="Times New Roman"/>
          <w:sz w:val="28"/>
          <w:szCs w:val="28"/>
          <w:lang w:eastAsia="ru-RU"/>
        </w:rPr>
        <w:t>-методичних нарадах при директорові, засіданнях шкільних методичних об’єднань класних керівників, батьківських зборах тощо.</w:t>
      </w:r>
    </w:p>
    <w:p w:rsidR="003B226D" w:rsidRDefault="003B226D" w:rsidP="0037611D">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Pr>
          <w:rFonts w:ascii="Times New Roman" w:eastAsia="Times New Roman" w:hAnsi="Times New Roman" w:cs="Times New Roman"/>
          <w:sz w:val="28"/>
          <w:szCs w:val="28"/>
          <w:lang w:eastAsia="ru-RU"/>
        </w:rPr>
        <w:t>уроках</w:t>
      </w:r>
      <w:proofErr w:type="spellEnd"/>
      <w:r>
        <w:rPr>
          <w:rFonts w:ascii="Times New Roman" w:eastAsia="Times New Roman" w:hAnsi="Times New Roman" w:cs="Times New Roman"/>
          <w:sz w:val="28"/>
          <w:szCs w:val="28"/>
          <w:lang w:eastAsia="ru-RU"/>
        </w:rPr>
        <w:t xml:space="preserve">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w:t>
      </w:r>
      <w:r>
        <w:rPr>
          <w:rFonts w:ascii="Times New Roman" w:eastAsia="Times New Roman" w:hAnsi="Times New Roman" w:cs="Times New Roman"/>
          <w:sz w:val="28"/>
          <w:szCs w:val="28"/>
          <w:lang w:eastAsia="ru-RU"/>
        </w:rPr>
        <w:lastRenderedPageBreak/>
        <w:t>техніки безпеки, виробничої санітарії під час освітнього процесу в закладі освіти у 2022/2023 навчальному році знаходився під щоденним контролем адміністрації закладу освіти.</w:t>
      </w:r>
    </w:p>
    <w:p w:rsidR="003B226D" w:rsidRDefault="003B226D" w:rsidP="0037611D">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3B226D" w:rsidRPr="00541E22" w:rsidRDefault="003B226D" w:rsidP="0037611D">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xml:space="preserve">Учителями проводилися інструктажі з безпеки життєдіяльності, що зафіксовано в окремих журналах на </w:t>
      </w:r>
      <w:proofErr w:type="spellStart"/>
      <w:r>
        <w:rPr>
          <w:rFonts w:ascii="Times New Roman" w:eastAsia="Times New Roman" w:hAnsi="Times New Roman" w:cs="Times New Roman"/>
          <w:sz w:val="28"/>
          <w:szCs w:val="28"/>
          <w:lang w:eastAsia="uk-UA"/>
        </w:rPr>
        <w:t>уроках</w:t>
      </w:r>
      <w:proofErr w:type="spellEnd"/>
      <w:r>
        <w:rPr>
          <w:rFonts w:ascii="Times New Roman" w:eastAsia="Times New Roman" w:hAnsi="Times New Roman" w:cs="Times New Roman"/>
          <w:sz w:val="28"/>
          <w:szCs w:val="28"/>
          <w:lang w:eastAsia="uk-UA"/>
        </w:rP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w:t>
      </w:r>
      <w:r w:rsidR="00541E22">
        <w:rPr>
          <w:rFonts w:ascii="Times New Roman" w:eastAsia="Times New Roman" w:hAnsi="Times New Roman" w:cs="Times New Roman"/>
          <w:sz w:val="28"/>
          <w:szCs w:val="28"/>
          <w:lang w:eastAsia="uk-UA"/>
        </w:rPr>
        <w:t>інні, зимові та літні канікули.</w:t>
      </w:r>
    </w:p>
    <w:p w:rsidR="003B226D" w:rsidRDefault="003B226D" w:rsidP="0037611D">
      <w:pPr>
        <w:shd w:val="clear" w:color="auto" w:fill="FFFFFF"/>
        <w:tabs>
          <w:tab w:val="left" w:pos="0"/>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2023/2024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5009AC" w:rsidRDefault="005009AC" w:rsidP="0037611D">
      <w:pPr>
        <w:shd w:val="clear" w:color="auto" w:fill="FFFFFF"/>
        <w:spacing w:after="0" w:line="276" w:lineRule="auto"/>
        <w:ind w:firstLine="709"/>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rsidR="003B226D" w:rsidRDefault="003B226D" w:rsidP="0037611D">
      <w:pPr>
        <w:shd w:val="clear" w:color="auto" w:fill="FFFFFF"/>
        <w:spacing w:after="0" w:line="276" w:lineRule="auto"/>
        <w:ind w:firstLine="709"/>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 xml:space="preserve">РОЗДІЛ ІІ. </w:t>
      </w:r>
      <w:r w:rsidR="003755E2">
        <w:rPr>
          <w:rFonts w:ascii="Times New Roman" w:eastAsia="Times New Roman" w:hAnsi="Times New Roman" w:cs="Times New Roman"/>
          <w:b/>
          <w:color w:val="C00000"/>
          <w:sz w:val="28"/>
          <w:szCs w:val="28"/>
        </w:rPr>
        <w:t>ОСВІТНІЙ ПРОЦЕС</w:t>
      </w:r>
    </w:p>
    <w:p w:rsidR="006E6D74" w:rsidRDefault="006E6D74" w:rsidP="0037611D">
      <w:pPr>
        <w:spacing w:after="0" w:line="276" w:lineRule="auto"/>
        <w:jc w:val="both"/>
        <w:rPr>
          <w:rFonts w:ascii="Times New Roman" w:eastAsia="Calibri" w:hAnsi="Times New Roman" w:cs="Times New Roman"/>
          <w:sz w:val="28"/>
          <w:szCs w:val="28"/>
        </w:rPr>
      </w:pPr>
    </w:p>
    <w:p w:rsidR="003B226D" w:rsidRDefault="006E6D74"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В авторській школі «Гімназія успішного українця» ми п</w:t>
      </w:r>
      <w:r w:rsidR="003B226D">
        <w:rPr>
          <w:rFonts w:ascii="Times New Roman" w:eastAsia="Calibri" w:hAnsi="Times New Roman" w:cs="Times New Roman"/>
          <w:sz w:val="28"/>
          <w:szCs w:val="28"/>
        </w:rPr>
        <w:t xml:space="preserve">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w:t>
      </w:r>
      <w:proofErr w:type="spellStart"/>
      <w:r w:rsidR="003B226D">
        <w:rPr>
          <w:rFonts w:ascii="Times New Roman" w:eastAsia="Calibri" w:hAnsi="Times New Roman" w:cs="Times New Roman"/>
          <w:sz w:val="28"/>
          <w:szCs w:val="28"/>
        </w:rPr>
        <w:t>компетентнісному</w:t>
      </w:r>
      <w:proofErr w:type="spellEnd"/>
      <w:r w:rsidR="003B226D">
        <w:rPr>
          <w:rFonts w:ascii="Times New Roman" w:eastAsia="Calibri" w:hAnsi="Times New Roman" w:cs="Times New Roman"/>
          <w:sz w:val="28"/>
          <w:szCs w:val="28"/>
        </w:rPr>
        <w:t xml:space="preserve"> підході. Учителі  розробляють </w:t>
      </w:r>
      <w:proofErr w:type="spellStart"/>
      <w:r w:rsidR="003B226D">
        <w:rPr>
          <w:rFonts w:ascii="Times New Roman" w:eastAsia="Calibri" w:hAnsi="Times New Roman" w:cs="Times New Roman"/>
          <w:sz w:val="28"/>
          <w:szCs w:val="28"/>
        </w:rPr>
        <w:t>компетентнісні</w:t>
      </w:r>
      <w:proofErr w:type="spellEnd"/>
      <w:r w:rsidR="003B226D">
        <w:rPr>
          <w:rFonts w:ascii="Times New Roman" w:eastAsia="Calibri" w:hAnsi="Times New Roman" w:cs="Times New Roman"/>
          <w:sz w:val="28"/>
          <w:szCs w:val="28"/>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003B226D">
        <w:rPr>
          <w:rFonts w:ascii="Times New Roman" w:eastAsia="Calibri" w:hAnsi="Times New Roman" w:cs="Times New Roman"/>
          <w:sz w:val="28"/>
          <w:szCs w:val="28"/>
        </w:rPr>
        <w:t>взаємооцінювання</w:t>
      </w:r>
      <w:proofErr w:type="spellEnd"/>
      <w:r w:rsidR="003B226D">
        <w:rPr>
          <w:rFonts w:ascii="Times New Roman" w:eastAsia="Calibri" w:hAnsi="Times New Roman" w:cs="Times New Roman"/>
          <w:sz w:val="28"/>
          <w:szCs w:val="28"/>
        </w:rPr>
        <w:t xml:space="preserve">.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w:t>
      </w:r>
      <w:proofErr w:type="spellStart"/>
      <w:r w:rsidR="003B226D">
        <w:rPr>
          <w:rFonts w:ascii="Times New Roman" w:eastAsia="Calibri" w:hAnsi="Times New Roman" w:cs="Times New Roman"/>
          <w:sz w:val="28"/>
          <w:szCs w:val="28"/>
        </w:rPr>
        <w:t>моніторингів</w:t>
      </w:r>
      <w:proofErr w:type="spellEnd"/>
      <w:r w:rsidR="003B226D">
        <w:rPr>
          <w:rFonts w:ascii="Times New Roman" w:eastAsia="Calibri" w:hAnsi="Times New Roman" w:cs="Times New Roman"/>
          <w:sz w:val="28"/>
          <w:szCs w:val="28"/>
        </w:rPr>
        <w:t xml:space="preserve"> корелюємо із результатами підсумкового семестрового та річного оцінювання.</w:t>
      </w:r>
    </w:p>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Упровадження педагогіки партнерства, </w:t>
      </w:r>
      <w:proofErr w:type="spellStart"/>
      <w:r>
        <w:rPr>
          <w:rFonts w:ascii="Times New Roman" w:eastAsia="Times New Roman" w:hAnsi="Times New Roman" w:cs="Times New Roman"/>
          <w:sz w:val="28"/>
          <w:szCs w:val="28"/>
          <w:lang w:eastAsia="ru-RU"/>
        </w:rPr>
        <w:t>компетентнісного</w:t>
      </w:r>
      <w:proofErr w:type="spellEnd"/>
      <w:r>
        <w:rPr>
          <w:rFonts w:ascii="Times New Roman" w:eastAsia="Times New Roman" w:hAnsi="Times New Roman" w:cs="Times New Roman"/>
          <w:sz w:val="28"/>
          <w:szCs w:val="28"/>
          <w:lang w:eastAsia="ru-RU"/>
        </w:rPr>
        <w:t xml:space="preserve"> й інтегративного підходів в освітній процес передбачає активне включення дітей в організацію навчання. </w:t>
      </w:r>
      <w:proofErr w:type="spellStart"/>
      <w:r>
        <w:rPr>
          <w:rFonts w:ascii="Times New Roman" w:eastAsia="Times New Roman" w:hAnsi="Times New Roman" w:cs="Times New Roman"/>
          <w:sz w:val="28"/>
          <w:szCs w:val="28"/>
          <w:lang w:eastAsia="ru-RU"/>
        </w:rPr>
        <w:t>Компетентнісне</w:t>
      </w:r>
      <w:proofErr w:type="spellEnd"/>
      <w:r>
        <w:rPr>
          <w:rFonts w:ascii="Times New Roman" w:eastAsia="Times New Roman" w:hAnsi="Times New Roman" w:cs="Times New Roman"/>
          <w:sz w:val="28"/>
          <w:szCs w:val="28"/>
          <w:lang w:eastAsia="ru-RU"/>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учнів.</w:t>
      </w:r>
    </w:p>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Навчальні досягнення здобувачів у 1-4 класах підлягають вербальному, формувальному оцінюванню та </w:t>
      </w:r>
      <w:proofErr w:type="spellStart"/>
      <w:r>
        <w:rPr>
          <w:rFonts w:ascii="Times New Roman" w:eastAsia="Times New Roman" w:hAnsi="Times New Roman" w:cs="Times New Roman"/>
          <w:sz w:val="28"/>
          <w:szCs w:val="28"/>
          <w:lang w:eastAsia="ru-RU"/>
        </w:rPr>
        <w:t>рівневому</w:t>
      </w:r>
      <w:proofErr w:type="spellEnd"/>
      <w:r>
        <w:rPr>
          <w:rFonts w:ascii="Times New Roman" w:eastAsia="Times New Roman" w:hAnsi="Times New Roman" w:cs="Times New Roman"/>
          <w:sz w:val="28"/>
          <w:szCs w:val="28"/>
          <w:lang w:eastAsia="ru-RU"/>
        </w:rPr>
        <w:t xml:space="preserve"> оцінюванню.</w:t>
      </w:r>
    </w:p>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rsidR="003B226D" w:rsidRDefault="003B226D" w:rsidP="0037611D">
      <w:pPr>
        <w:tabs>
          <w:tab w:val="left" w:pos="1210"/>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3B226D" w:rsidRDefault="003B226D" w:rsidP="0037611D">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річним планом роботи  освітнього закладу  на 2022/2023 навчальний рік заступником </w:t>
      </w:r>
      <w:r w:rsidR="0060722F">
        <w:rPr>
          <w:rFonts w:ascii="Times New Roman" w:eastAsia="Times New Roman" w:hAnsi="Times New Roman" w:cs="Times New Roman"/>
          <w:sz w:val="28"/>
          <w:szCs w:val="28"/>
        </w:rPr>
        <w:t>адміністрацією гімназії</w:t>
      </w:r>
      <w:r>
        <w:rPr>
          <w:rFonts w:ascii="Times New Roman" w:eastAsia="Times New Roman" w:hAnsi="Times New Roman" w:cs="Times New Roman"/>
          <w:sz w:val="28"/>
          <w:szCs w:val="28"/>
        </w:rPr>
        <w:t xml:space="preserve"> було проведено аналіз досягнень учнів 1-4, 5-11-х класів за 2022/2023 навчальний рік.</w:t>
      </w:r>
    </w:p>
    <w:p w:rsidR="003B226D" w:rsidRDefault="003B226D" w:rsidP="0037611D">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п</w:t>
      </w:r>
      <w:r w:rsidR="003434A3">
        <w:rPr>
          <w:rFonts w:ascii="Times New Roman" w:eastAsia="Times New Roman" w:hAnsi="Times New Roman" w:cs="Times New Roman"/>
          <w:sz w:val="28"/>
          <w:szCs w:val="28"/>
        </w:rPr>
        <w:t>очаткових класах навчається 726</w:t>
      </w:r>
      <w:r>
        <w:rPr>
          <w:rFonts w:ascii="Times New Roman" w:eastAsia="Times New Roman" w:hAnsi="Times New Roman" w:cs="Times New Roman"/>
          <w:sz w:val="28"/>
          <w:szCs w:val="28"/>
        </w:rPr>
        <w:t xml:space="preserve"> учнів,  у 5-9 класах - </w:t>
      </w:r>
      <w:r w:rsidR="00904D51">
        <w:rPr>
          <w:rFonts w:ascii="Times New Roman" w:eastAsia="Times New Roman" w:hAnsi="Times New Roman" w:cs="Times New Roman"/>
          <w:sz w:val="28"/>
          <w:szCs w:val="28"/>
        </w:rPr>
        <w:t>815</w:t>
      </w:r>
      <w:r w:rsidR="00E05F07">
        <w:rPr>
          <w:rFonts w:ascii="Times New Roman" w:eastAsia="Times New Roman" w:hAnsi="Times New Roman" w:cs="Times New Roman"/>
          <w:sz w:val="28"/>
          <w:szCs w:val="28"/>
        </w:rPr>
        <w:t xml:space="preserve"> учні</w:t>
      </w:r>
      <w:r w:rsidR="00904D51">
        <w:rPr>
          <w:rFonts w:ascii="Times New Roman" w:eastAsia="Times New Roman" w:hAnsi="Times New Roman" w:cs="Times New Roman"/>
          <w:sz w:val="28"/>
          <w:szCs w:val="28"/>
        </w:rPr>
        <w:t>в</w:t>
      </w:r>
      <w:r w:rsidR="00E05F07">
        <w:rPr>
          <w:rFonts w:ascii="Times New Roman" w:eastAsia="Times New Roman" w:hAnsi="Times New Roman" w:cs="Times New Roman"/>
          <w:sz w:val="28"/>
          <w:szCs w:val="28"/>
        </w:rPr>
        <w:t xml:space="preserve">, у 10-11 класах 211 – </w:t>
      </w:r>
      <w:r>
        <w:rPr>
          <w:rFonts w:ascii="Times New Roman" w:eastAsia="Times New Roman" w:hAnsi="Times New Roman" w:cs="Times New Roman"/>
          <w:sz w:val="28"/>
          <w:szCs w:val="28"/>
        </w:rPr>
        <w:t xml:space="preserve"> учнів. </w:t>
      </w:r>
    </w:p>
    <w:p w:rsidR="003B226D" w:rsidRDefault="003B226D" w:rsidP="0037611D">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підсумками аналізу навчальних досягнень </w:t>
      </w:r>
      <w:r w:rsidR="007A7B1B">
        <w:rPr>
          <w:rFonts w:ascii="Times New Roman" w:eastAsia="Times New Roman" w:hAnsi="Times New Roman" w:cs="Times New Roman"/>
          <w:sz w:val="28"/>
          <w:szCs w:val="28"/>
        </w:rPr>
        <w:t>2022/2023 навчального року із 1752</w:t>
      </w:r>
      <w:r>
        <w:rPr>
          <w:rFonts w:ascii="Times New Roman" w:eastAsia="Times New Roman" w:hAnsi="Times New Roman" w:cs="Times New Roman"/>
          <w:sz w:val="28"/>
          <w:szCs w:val="28"/>
        </w:rPr>
        <w:t xml:space="preserve">  учнів 1- 11 класів:</w:t>
      </w:r>
    </w:p>
    <w:p w:rsidR="003B226D" w:rsidRDefault="00B938B4" w:rsidP="0037611D">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04D51">
        <w:rPr>
          <w:rFonts w:ascii="Times New Roman" w:eastAsia="Times New Roman" w:hAnsi="Times New Roman" w:cs="Times New Roman"/>
          <w:sz w:val="28"/>
          <w:szCs w:val="28"/>
        </w:rPr>
        <w:t>726</w:t>
      </w:r>
      <w:r>
        <w:rPr>
          <w:rFonts w:ascii="Times New Roman" w:eastAsia="Times New Roman" w:hAnsi="Times New Roman" w:cs="Times New Roman"/>
          <w:sz w:val="28"/>
          <w:szCs w:val="28"/>
        </w:rPr>
        <w:t xml:space="preserve"> учнів 1-4  класів</w:t>
      </w:r>
      <w:r w:rsidR="003B226D">
        <w:rPr>
          <w:rFonts w:ascii="Times New Roman" w:eastAsia="Times New Roman" w:hAnsi="Times New Roman" w:cs="Times New Roman"/>
          <w:sz w:val="28"/>
          <w:szCs w:val="28"/>
        </w:rPr>
        <w:t xml:space="preserve"> оцінені вербально і оформлені свідоцтва досягнень;</w:t>
      </w:r>
    </w:p>
    <w:p w:rsidR="003B226D" w:rsidRDefault="003B226D" w:rsidP="0037611D">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904D51">
        <w:rPr>
          <w:rFonts w:ascii="Times New Roman" w:eastAsia="Times New Roman" w:hAnsi="Times New Roman" w:cs="Times New Roman"/>
          <w:sz w:val="28"/>
          <w:szCs w:val="28"/>
        </w:rPr>
        <w:t>1636</w:t>
      </w:r>
      <w:r>
        <w:rPr>
          <w:rFonts w:ascii="Times New Roman" w:eastAsia="Times New Roman" w:hAnsi="Times New Roman" w:cs="Times New Roman"/>
          <w:sz w:val="28"/>
          <w:szCs w:val="28"/>
        </w:rPr>
        <w:t xml:space="preserve"> учнів переведено на наступний рік навчання;</w:t>
      </w:r>
    </w:p>
    <w:p w:rsidR="003B226D" w:rsidRDefault="00904D51" w:rsidP="0037611D">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80 - </w:t>
      </w:r>
      <w:r w:rsidR="003B226D">
        <w:rPr>
          <w:rFonts w:ascii="Times New Roman" w:eastAsia="Times New Roman" w:hAnsi="Times New Roman" w:cs="Times New Roman"/>
          <w:sz w:val="28"/>
          <w:szCs w:val="28"/>
        </w:rPr>
        <w:t>учнів нагороджено Похвальними листами «За високі досягнення у навчанні»;</w:t>
      </w:r>
    </w:p>
    <w:p w:rsidR="003B226D" w:rsidRDefault="003B226D" w:rsidP="0037611D">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атестованих учнів немає.</w:t>
      </w:r>
    </w:p>
    <w:p w:rsidR="003B226D" w:rsidRDefault="003B226D" w:rsidP="0037611D">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річного  оцінювання  знань  здобувачів освіти освітнього закладу   наведено  в  таблиці:</w:t>
      </w:r>
    </w:p>
    <w:tbl>
      <w:tblPr>
        <w:tblW w:w="9355" w:type="dxa"/>
        <w:tblInd w:w="-5" w:type="dxa"/>
        <w:tblLayout w:type="fixed"/>
        <w:tblLook w:val="04A0" w:firstRow="1" w:lastRow="0" w:firstColumn="1" w:lastColumn="0" w:noHBand="0" w:noVBand="1"/>
      </w:tblPr>
      <w:tblGrid>
        <w:gridCol w:w="1053"/>
        <w:gridCol w:w="2066"/>
        <w:gridCol w:w="1494"/>
        <w:gridCol w:w="1375"/>
        <w:gridCol w:w="1444"/>
        <w:gridCol w:w="1923"/>
      </w:tblGrid>
      <w:tr w:rsidR="003755E2" w:rsidRPr="003755E2" w:rsidTr="00AB3C02">
        <w:trPr>
          <w:trHeight w:val="435"/>
        </w:trPr>
        <w:tc>
          <w:tcPr>
            <w:tcW w:w="1053" w:type="dxa"/>
            <w:vMerge w:val="restart"/>
            <w:tcBorders>
              <w:top w:val="single" w:sz="4" w:space="0" w:color="000000"/>
              <w:left w:val="single" w:sz="4" w:space="0" w:color="000000"/>
              <w:bottom w:val="single" w:sz="4" w:space="0" w:color="000000"/>
              <w:right w:val="single" w:sz="4" w:space="0" w:color="000000"/>
            </w:tcBorders>
            <w:shd w:val="clear" w:color="8989EB" w:fill="8989EB"/>
            <w:noWrap/>
            <w:vAlign w:val="center"/>
            <w:hideMark/>
          </w:tcPr>
          <w:p w:rsidR="003755E2" w:rsidRPr="00A02012" w:rsidRDefault="003755E2" w:rsidP="0037611D">
            <w:pPr>
              <w:spacing w:after="0" w:line="276" w:lineRule="auto"/>
              <w:jc w:val="center"/>
              <w:rPr>
                <w:rFonts w:ascii="Arial" w:eastAsia="Times New Roman" w:hAnsi="Arial" w:cs="Arial"/>
                <w:color w:val="000000"/>
                <w:sz w:val="28"/>
                <w:szCs w:val="28"/>
                <w:lang w:eastAsia="uk-UA"/>
              </w:rPr>
            </w:pPr>
            <w:r w:rsidRPr="00A02012">
              <w:rPr>
                <w:rFonts w:ascii="Arial" w:eastAsia="Times New Roman" w:hAnsi="Arial" w:cs="Arial"/>
                <w:color w:val="000000"/>
                <w:sz w:val="28"/>
                <w:szCs w:val="28"/>
                <w:lang w:eastAsia="uk-UA"/>
              </w:rPr>
              <w:t>Клас</w:t>
            </w:r>
          </w:p>
        </w:tc>
        <w:tc>
          <w:tcPr>
            <w:tcW w:w="8302" w:type="dxa"/>
            <w:gridSpan w:val="5"/>
            <w:tcBorders>
              <w:top w:val="nil"/>
              <w:left w:val="nil"/>
              <w:bottom w:val="nil"/>
              <w:right w:val="nil"/>
            </w:tcBorders>
            <w:shd w:val="clear" w:color="8989EB" w:fill="8989EB"/>
            <w:vAlign w:val="center"/>
            <w:hideMark/>
          </w:tcPr>
          <w:p w:rsidR="003755E2" w:rsidRPr="00A02012" w:rsidRDefault="003755E2" w:rsidP="0037611D">
            <w:pPr>
              <w:spacing w:after="0" w:line="276" w:lineRule="auto"/>
              <w:jc w:val="center"/>
              <w:rPr>
                <w:rFonts w:ascii="Arial" w:eastAsia="Times New Roman" w:hAnsi="Arial" w:cs="Arial"/>
                <w:color w:val="000000"/>
                <w:sz w:val="28"/>
                <w:szCs w:val="28"/>
                <w:lang w:eastAsia="uk-UA"/>
              </w:rPr>
            </w:pPr>
            <w:r w:rsidRPr="00A02012">
              <w:rPr>
                <w:rFonts w:ascii="Arial" w:eastAsia="Times New Roman" w:hAnsi="Arial" w:cs="Arial"/>
                <w:color w:val="000000"/>
                <w:sz w:val="28"/>
                <w:szCs w:val="28"/>
                <w:lang w:eastAsia="uk-UA"/>
              </w:rPr>
              <w:t>Успішність за підсумками річного оцінювання (вказати кількість):</w:t>
            </w:r>
          </w:p>
        </w:tc>
      </w:tr>
      <w:tr w:rsidR="003755E2" w:rsidRPr="003755E2" w:rsidTr="00AB3C02">
        <w:trPr>
          <w:trHeight w:val="435"/>
        </w:trPr>
        <w:tc>
          <w:tcPr>
            <w:tcW w:w="1053" w:type="dxa"/>
            <w:vMerge/>
            <w:tcBorders>
              <w:top w:val="single" w:sz="4" w:space="0" w:color="000000"/>
              <w:left w:val="single" w:sz="4" w:space="0" w:color="000000"/>
              <w:bottom w:val="single" w:sz="4" w:space="0" w:color="000000"/>
              <w:right w:val="single" w:sz="4" w:space="0" w:color="000000"/>
            </w:tcBorders>
            <w:vAlign w:val="center"/>
            <w:hideMark/>
          </w:tcPr>
          <w:p w:rsidR="003755E2" w:rsidRPr="00A02012" w:rsidRDefault="003755E2" w:rsidP="0037611D">
            <w:pPr>
              <w:spacing w:after="0" w:line="276" w:lineRule="auto"/>
              <w:rPr>
                <w:rFonts w:ascii="Arial" w:eastAsia="Times New Roman" w:hAnsi="Arial" w:cs="Arial"/>
                <w:color w:val="000000"/>
                <w:sz w:val="28"/>
                <w:szCs w:val="28"/>
                <w:lang w:eastAsia="uk-UA"/>
              </w:rPr>
            </w:pPr>
          </w:p>
        </w:tc>
        <w:tc>
          <w:tcPr>
            <w:tcW w:w="2066" w:type="dxa"/>
            <w:tcBorders>
              <w:top w:val="single" w:sz="4" w:space="0" w:color="000000"/>
              <w:left w:val="nil"/>
              <w:bottom w:val="single" w:sz="4" w:space="0" w:color="000000"/>
              <w:right w:val="single" w:sz="4" w:space="0" w:color="000000"/>
            </w:tcBorders>
            <w:shd w:val="clear" w:color="FFFFFF" w:fill="FFFFFF"/>
            <w:vAlign w:val="center"/>
            <w:hideMark/>
          </w:tcPr>
          <w:p w:rsidR="003755E2" w:rsidRPr="00AB3C02" w:rsidRDefault="003755E2" w:rsidP="0037611D">
            <w:pPr>
              <w:spacing w:after="0" w:line="276" w:lineRule="auto"/>
              <w:rPr>
                <w:rFonts w:ascii="Arial" w:eastAsia="Times New Roman" w:hAnsi="Arial" w:cs="Arial"/>
                <w:color w:val="000000"/>
                <w:sz w:val="24"/>
                <w:szCs w:val="24"/>
                <w:lang w:eastAsia="uk-UA"/>
              </w:rPr>
            </w:pPr>
            <w:r w:rsidRPr="00AB3C02">
              <w:rPr>
                <w:rFonts w:ascii="Arial" w:eastAsia="Times New Roman" w:hAnsi="Arial" w:cs="Arial"/>
                <w:color w:val="000000"/>
                <w:sz w:val="24"/>
                <w:szCs w:val="24"/>
                <w:lang w:eastAsia="uk-UA"/>
              </w:rPr>
              <w:t>неатестовані</w:t>
            </w:r>
          </w:p>
        </w:tc>
        <w:tc>
          <w:tcPr>
            <w:tcW w:w="1494" w:type="dxa"/>
            <w:tcBorders>
              <w:top w:val="single" w:sz="4" w:space="0" w:color="000000"/>
              <w:left w:val="nil"/>
              <w:bottom w:val="single" w:sz="4" w:space="0" w:color="000000"/>
              <w:right w:val="single" w:sz="4" w:space="0" w:color="000000"/>
            </w:tcBorders>
            <w:shd w:val="clear" w:color="FFFFFF" w:fill="FFFFFF"/>
            <w:vAlign w:val="center"/>
            <w:hideMark/>
          </w:tcPr>
          <w:p w:rsidR="003755E2" w:rsidRPr="00AB3C02" w:rsidRDefault="003755E2" w:rsidP="0037611D">
            <w:pPr>
              <w:spacing w:after="0" w:line="276" w:lineRule="auto"/>
              <w:rPr>
                <w:rFonts w:ascii="Arial" w:eastAsia="Times New Roman" w:hAnsi="Arial" w:cs="Arial"/>
                <w:color w:val="000000"/>
                <w:sz w:val="24"/>
                <w:szCs w:val="24"/>
                <w:lang w:eastAsia="uk-UA"/>
              </w:rPr>
            </w:pPr>
            <w:r w:rsidRPr="00AB3C02">
              <w:rPr>
                <w:rFonts w:ascii="Arial" w:eastAsia="Times New Roman" w:hAnsi="Arial" w:cs="Arial"/>
                <w:color w:val="000000"/>
                <w:sz w:val="24"/>
                <w:szCs w:val="24"/>
                <w:lang w:eastAsia="uk-UA"/>
              </w:rPr>
              <w:t>початковий рівень</w:t>
            </w:r>
          </w:p>
        </w:tc>
        <w:tc>
          <w:tcPr>
            <w:tcW w:w="1375" w:type="dxa"/>
            <w:tcBorders>
              <w:top w:val="single" w:sz="4" w:space="0" w:color="000000"/>
              <w:left w:val="nil"/>
              <w:bottom w:val="single" w:sz="4" w:space="0" w:color="000000"/>
              <w:right w:val="single" w:sz="4" w:space="0" w:color="000000"/>
            </w:tcBorders>
            <w:shd w:val="clear" w:color="FFFFFF" w:fill="FFFFFF"/>
            <w:vAlign w:val="center"/>
            <w:hideMark/>
          </w:tcPr>
          <w:p w:rsidR="003755E2" w:rsidRPr="00AB3C02" w:rsidRDefault="003755E2" w:rsidP="0037611D">
            <w:pPr>
              <w:spacing w:after="0" w:line="276" w:lineRule="auto"/>
              <w:rPr>
                <w:rFonts w:ascii="Arial" w:eastAsia="Times New Roman" w:hAnsi="Arial" w:cs="Arial"/>
                <w:color w:val="000000"/>
                <w:sz w:val="24"/>
                <w:szCs w:val="24"/>
                <w:lang w:eastAsia="uk-UA"/>
              </w:rPr>
            </w:pPr>
            <w:r w:rsidRPr="00AB3C02">
              <w:rPr>
                <w:rFonts w:ascii="Arial" w:eastAsia="Times New Roman" w:hAnsi="Arial" w:cs="Arial"/>
                <w:color w:val="000000"/>
                <w:sz w:val="24"/>
                <w:szCs w:val="24"/>
                <w:lang w:eastAsia="uk-UA"/>
              </w:rPr>
              <w:t>середній рівень</w:t>
            </w:r>
          </w:p>
        </w:tc>
        <w:tc>
          <w:tcPr>
            <w:tcW w:w="1444" w:type="dxa"/>
            <w:tcBorders>
              <w:top w:val="single" w:sz="4" w:space="0" w:color="000000"/>
              <w:left w:val="nil"/>
              <w:bottom w:val="single" w:sz="4" w:space="0" w:color="000000"/>
              <w:right w:val="single" w:sz="4" w:space="0" w:color="000000"/>
            </w:tcBorders>
            <w:shd w:val="clear" w:color="FFFFFF" w:fill="FFFFFF"/>
            <w:vAlign w:val="center"/>
            <w:hideMark/>
          </w:tcPr>
          <w:p w:rsidR="003755E2" w:rsidRPr="00AB3C02" w:rsidRDefault="003755E2" w:rsidP="0037611D">
            <w:pPr>
              <w:spacing w:after="0" w:line="276" w:lineRule="auto"/>
              <w:rPr>
                <w:rFonts w:ascii="Arial" w:eastAsia="Times New Roman" w:hAnsi="Arial" w:cs="Arial"/>
                <w:color w:val="000000"/>
                <w:sz w:val="24"/>
                <w:szCs w:val="24"/>
                <w:lang w:eastAsia="uk-UA"/>
              </w:rPr>
            </w:pPr>
            <w:r w:rsidRPr="00AB3C02">
              <w:rPr>
                <w:rFonts w:ascii="Arial" w:eastAsia="Times New Roman" w:hAnsi="Arial" w:cs="Arial"/>
                <w:color w:val="000000"/>
                <w:sz w:val="24"/>
                <w:szCs w:val="24"/>
                <w:lang w:eastAsia="uk-UA"/>
              </w:rPr>
              <w:t>достатній рівень</w:t>
            </w:r>
          </w:p>
        </w:tc>
        <w:tc>
          <w:tcPr>
            <w:tcW w:w="1923" w:type="dxa"/>
            <w:tcBorders>
              <w:top w:val="single" w:sz="4" w:space="0" w:color="000000"/>
              <w:left w:val="nil"/>
              <w:bottom w:val="single" w:sz="4" w:space="0" w:color="000000"/>
              <w:right w:val="single" w:sz="4" w:space="0" w:color="000000"/>
            </w:tcBorders>
            <w:shd w:val="clear" w:color="FFFFFF" w:fill="FFFFFF"/>
            <w:vAlign w:val="center"/>
            <w:hideMark/>
          </w:tcPr>
          <w:p w:rsidR="003755E2" w:rsidRPr="00AB3C02" w:rsidRDefault="003755E2" w:rsidP="0037611D">
            <w:pPr>
              <w:spacing w:after="0" w:line="276" w:lineRule="auto"/>
              <w:rPr>
                <w:rFonts w:ascii="Arial" w:eastAsia="Times New Roman" w:hAnsi="Arial" w:cs="Arial"/>
                <w:color w:val="000000"/>
                <w:sz w:val="24"/>
                <w:szCs w:val="24"/>
                <w:lang w:eastAsia="uk-UA"/>
              </w:rPr>
            </w:pPr>
            <w:r w:rsidRPr="00AB3C02">
              <w:rPr>
                <w:rFonts w:ascii="Arial" w:eastAsia="Times New Roman" w:hAnsi="Arial" w:cs="Arial"/>
                <w:color w:val="000000"/>
                <w:sz w:val="24"/>
                <w:szCs w:val="24"/>
                <w:lang w:eastAsia="uk-UA"/>
              </w:rPr>
              <w:t>високий рівень</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1 А</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1 Б</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1 В</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1 Г</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1 Д</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1 К</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2 А</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2 Б</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2 В</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2 Г</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2 Д</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2 К</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 xml:space="preserve">3 А </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3 Б</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 xml:space="preserve">3 В </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3 Г</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3 Д</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3 К</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4 А</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4 Б</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lastRenderedPageBreak/>
              <w:t>4 В</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4 Г</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4 Д</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4 К</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5 А</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12</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16</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5 Б</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16</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11</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3</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5 В</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13</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15</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4</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5 Г</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16</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14</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3</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5 Д</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9</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14</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6</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5 Є</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14</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11</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6 А</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17</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11</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6 Б</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19</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8</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6 В</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19</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7</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6 Г</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7</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6</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6 Д</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22</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8</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6 Є</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18</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11</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7 А</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9</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16</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5</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7 Б</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3</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7 В</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11</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7 Д</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24</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6</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3</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7 Є</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22</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6</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3</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8 А</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3</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18</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4</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8 Б</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23</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6</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3</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8 В</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19</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8</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8 Г</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20</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12</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6</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8 Д</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7</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9 А</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25</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7</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9 Б</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16</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10</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4</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9 В</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12</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14</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3</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9 Г</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14</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10 А</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9</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17</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6</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10 Б</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11</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16</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5</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lastRenderedPageBreak/>
              <w:t>10 В</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14</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17</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11 А</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4</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21</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3</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11 Б</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13</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13</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2</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11 В</w:t>
            </w:r>
          </w:p>
        </w:tc>
        <w:tc>
          <w:tcPr>
            <w:tcW w:w="2066"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10</w:t>
            </w:r>
          </w:p>
        </w:tc>
        <w:tc>
          <w:tcPr>
            <w:tcW w:w="1444"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18</w:t>
            </w:r>
          </w:p>
        </w:tc>
        <w:tc>
          <w:tcPr>
            <w:tcW w:w="1923" w:type="dxa"/>
            <w:tcBorders>
              <w:top w:val="nil"/>
              <w:left w:val="nil"/>
              <w:bottom w:val="single" w:sz="4" w:space="0" w:color="000000"/>
              <w:right w:val="single" w:sz="4" w:space="0" w:color="000000"/>
            </w:tcBorders>
            <w:shd w:val="clear" w:color="FFFFFF" w:fill="FFFFFF"/>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single" w:sz="4" w:space="0" w:color="000000"/>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4"/>
                <w:szCs w:val="24"/>
                <w:lang w:eastAsia="uk-UA"/>
              </w:rPr>
            </w:pPr>
            <w:r w:rsidRPr="003755E2">
              <w:rPr>
                <w:rFonts w:ascii="Arial" w:eastAsia="Times New Roman" w:hAnsi="Arial" w:cs="Arial"/>
                <w:color w:val="000000"/>
                <w:sz w:val="24"/>
                <w:szCs w:val="24"/>
                <w:lang w:eastAsia="uk-UA"/>
              </w:rPr>
              <w:t>11 Д</w:t>
            </w:r>
          </w:p>
        </w:tc>
        <w:tc>
          <w:tcPr>
            <w:tcW w:w="2066"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49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c>
          <w:tcPr>
            <w:tcW w:w="1375"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19</w:t>
            </w:r>
          </w:p>
        </w:tc>
        <w:tc>
          <w:tcPr>
            <w:tcW w:w="1444"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13</w:t>
            </w:r>
          </w:p>
        </w:tc>
        <w:tc>
          <w:tcPr>
            <w:tcW w:w="1923" w:type="dxa"/>
            <w:tcBorders>
              <w:top w:val="nil"/>
              <w:left w:val="nil"/>
              <w:bottom w:val="single" w:sz="4" w:space="0" w:color="000000"/>
              <w:right w:val="single" w:sz="4" w:space="0" w:color="000000"/>
            </w:tcBorders>
            <w:shd w:val="clear" w:color="E8E7FC" w:fill="E8E7FC"/>
            <w:noWrap/>
            <w:vAlign w:val="center"/>
            <w:hideMark/>
          </w:tcPr>
          <w:p w:rsidR="003755E2" w:rsidRPr="003755E2" w:rsidRDefault="003755E2" w:rsidP="0037611D">
            <w:pPr>
              <w:spacing w:after="0" w:line="276" w:lineRule="auto"/>
              <w:jc w:val="center"/>
              <w:rPr>
                <w:rFonts w:ascii="Arial" w:eastAsia="Times New Roman" w:hAnsi="Arial" w:cs="Arial"/>
                <w:color w:val="000000"/>
                <w:sz w:val="20"/>
                <w:szCs w:val="20"/>
                <w:lang w:eastAsia="uk-UA"/>
              </w:rPr>
            </w:pPr>
            <w:r w:rsidRPr="003755E2">
              <w:rPr>
                <w:rFonts w:ascii="Arial" w:eastAsia="Times New Roman" w:hAnsi="Arial" w:cs="Arial"/>
                <w:color w:val="000000"/>
                <w:sz w:val="20"/>
                <w:szCs w:val="20"/>
                <w:lang w:eastAsia="uk-UA"/>
              </w:rPr>
              <w:t>0</w:t>
            </w:r>
          </w:p>
        </w:tc>
      </w:tr>
      <w:tr w:rsidR="003755E2" w:rsidRPr="003755E2" w:rsidTr="00AB3C02">
        <w:trPr>
          <w:trHeight w:val="435"/>
        </w:trPr>
        <w:tc>
          <w:tcPr>
            <w:tcW w:w="1053" w:type="dxa"/>
            <w:tcBorders>
              <w:top w:val="nil"/>
              <w:left w:val="nil"/>
              <w:bottom w:val="nil"/>
              <w:right w:val="nil"/>
            </w:tcBorders>
            <w:shd w:val="clear" w:color="A4C2F4" w:fill="A4C2F4"/>
            <w:noWrap/>
            <w:vAlign w:val="center"/>
            <w:hideMark/>
          </w:tcPr>
          <w:p w:rsidR="003755E2" w:rsidRPr="003755E2" w:rsidRDefault="003755E2" w:rsidP="0037611D">
            <w:pPr>
              <w:spacing w:after="0" w:line="276" w:lineRule="auto"/>
              <w:jc w:val="center"/>
              <w:rPr>
                <w:rFonts w:ascii="Times New Roman" w:eastAsia="Times New Roman" w:hAnsi="Times New Roman" w:cs="Times New Roman"/>
                <w:b/>
                <w:bCs/>
                <w:color w:val="000000"/>
                <w:sz w:val="20"/>
                <w:szCs w:val="20"/>
                <w:lang w:eastAsia="uk-UA"/>
              </w:rPr>
            </w:pPr>
            <w:r w:rsidRPr="003755E2">
              <w:rPr>
                <w:rFonts w:ascii="Times New Roman" w:eastAsia="Times New Roman" w:hAnsi="Times New Roman" w:cs="Times New Roman"/>
                <w:b/>
                <w:bCs/>
                <w:color w:val="000000"/>
                <w:sz w:val="20"/>
                <w:szCs w:val="20"/>
                <w:lang w:eastAsia="uk-UA"/>
              </w:rPr>
              <w:t>ВСЬОГО</w:t>
            </w:r>
          </w:p>
        </w:tc>
        <w:tc>
          <w:tcPr>
            <w:tcW w:w="2066" w:type="dxa"/>
            <w:tcBorders>
              <w:top w:val="nil"/>
              <w:left w:val="nil"/>
              <w:bottom w:val="nil"/>
              <w:right w:val="nil"/>
            </w:tcBorders>
            <w:shd w:val="clear" w:color="9FC5E8" w:fill="9FC5E8"/>
            <w:noWrap/>
            <w:vAlign w:val="center"/>
            <w:hideMark/>
          </w:tcPr>
          <w:p w:rsidR="003755E2" w:rsidRPr="003755E2" w:rsidRDefault="003755E2" w:rsidP="0037611D">
            <w:pPr>
              <w:spacing w:after="0" w:line="276" w:lineRule="auto"/>
              <w:jc w:val="center"/>
              <w:rPr>
                <w:rFonts w:ascii="Times New Roman" w:eastAsia="Times New Roman" w:hAnsi="Times New Roman" w:cs="Times New Roman"/>
                <w:b/>
                <w:bCs/>
                <w:color w:val="585858"/>
                <w:sz w:val="20"/>
                <w:szCs w:val="20"/>
                <w:lang w:eastAsia="uk-UA"/>
              </w:rPr>
            </w:pPr>
            <w:r w:rsidRPr="003755E2">
              <w:rPr>
                <w:rFonts w:ascii="Times New Roman" w:eastAsia="Times New Roman" w:hAnsi="Times New Roman" w:cs="Times New Roman"/>
                <w:b/>
                <w:bCs/>
                <w:color w:val="585858"/>
                <w:sz w:val="20"/>
                <w:szCs w:val="20"/>
                <w:lang w:eastAsia="uk-UA"/>
              </w:rPr>
              <w:t>0</w:t>
            </w:r>
          </w:p>
        </w:tc>
        <w:tc>
          <w:tcPr>
            <w:tcW w:w="1494" w:type="dxa"/>
            <w:tcBorders>
              <w:top w:val="nil"/>
              <w:left w:val="nil"/>
              <w:bottom w:val="nil"/>
              <w:right w:val="nil"/>
            </w:tcBorders>
            <w:shd w:val="clear" w:color="9FC5E8" w:fill="9FC5E8"/>
            <w:noWrap/>
            <w:vAlign w:val="center"/>
            <w:hideMark/>
          </w:tcPr>
          <w:p w:rsidR="003755E2" w:rsidRPr="003755E2" w:rsidRDefault="003755E2" w:rsidP="0037611D">
            <w:pPr>
              <w:spacing w:after="0" w:line="276" w:lineRule="auto"/>
              <w:jc w:val="center"/>
              <w:rPr>
                <w:rFonts w:ascii="Times New Roman" w:eastAsia="Times New Roman" w:hAnsi="Times New Roman" w:cs="Times New Roman"/>
                <w:b/>
                <w:bCs/>
                <w:color w:val="585858"/>
                <w:sz w:val="20"/>
                <w:szCs w:val="20"/>
                <w:lang w:eastAsia="uk-UA"/>
              </w:rPr>
            </w:pPr>
            <w:r w:rsidRPr="003755E2">
              <w:rPr>
                <w:rFonts w:ascii="Times New Roman" w:eastAsia="Times New Roman" w:hAnsi="Times New Roman" w:cs="Times New Roman"/>
                <w:b/>
                <w:bCs/>
                <w:color w:val="585858"/>
                <w:sz w:val="20"/>
                <w:szCs w:val="20"/>
                <w:lang w:eastAsia="uk-UA"/>
              </w:rPr>
              <w:t>7</w:t>
            </w:r>
          </w:p>
        </w:tc>
        <w:tc>
          <w:tcPr>
            <w:tcW w:w="1375" w:type="dxa"/>
            <w:tcBorders>
              <w:top w:val="nil"/>
              <w:left w:val="nil"/>
              <w:bottom w:val="nil"/>
              <w:right w:val="nil"/>
            </w:tcBorders>
            <w:shd w:val="clear" w:color="9FC5E8" w:fill="9FC5E8"/>
            <w:noWrap/>
            <w:vAlign w:val="center"/>
            <w:hideMark/>
          </w:tcPr>
          <w:p w:rsidR="003755E2" w:rsidRPr="003755E2" w:rsidRDefault="003755E2" w:rsidP="0037611D">
            <w:pPr>
              <w:spacing w:after="0" w:line="276" w:lineRule="auto"/>
              <w:jc w:val="center"/>
              <w:rPr>
                <w:rFonts w:ascii="Times New Roman" w:eastAsia="Times New Roman" w:hAnsi="Times New Roman" w:cs="Times New Roman"/>
                <w:b/>
                <w:bCs/>
                <w:color w:val="585858"/>
                <w:sz w:val="20"/>
                <w:szCs w:val="20"/>
                <w:lang w:eastAsia="uk-UA"/>
              </w:rPr>
            </w:pPr>
            <w:r w:rsidRPr="003755E2">
              <w:rPr>
                <w:rFonts w:ascii="Times New Roman" w:eastAsia="Times New Roman" w:hAnsi="Times New Roman" w:cs="Times New Roman"/>
                <w:b/>
                <w:bCs/>
                <w:color w:val="585858"/>
                <w:sz w:val="20"/>
                <w:szCs w:val="20"/>
                <w:lang w:eastAsia="uk-UA"/>
              </w:rPr>
              <w:t>520</w:t>
            </w:r>
          </w:p>
        </w:tc>
        <w:tc>
          <w:tcPr>
            <w:tcW w:w="1444" w:type="dxa"/>
            <w:tcBorders>
              <w:top w:val="nil"/>
              <w:left w:val="nil"/>
              <w:bottom w:val="nil"/>
              <w:right w:val="nil"/>
            </w:tcBorders>
            <w:shd w:val="clear" w:color="9FC5E8" w:fill="9FC5E8"/>
            <w:noWrap/>
            <w:vAlign w:val="center"/>
            <w:hideMark/>
          </w:tcPr>
          <w:p w:rsidR="003755E2" w:rsidRPr="003755E2" w:rsidRDefault="003755E2" w:rsidP="0037611D">
            <w:pPr>
              <w:spacing w:after="0" w:line="276" w:lineRule="auto"/>
              <w:jc w:val="center"/>
              <w:rPr>
                <w:rFonts w:ascii="Times New Roman" w:eastAsia="Times New Roman" w:hAnsi="Times New Roman" w:cs="Times New Roman"/>
                <w:b/>
                <w:bCs/>
                <w:color w:val="585858"/>
                <w:sz w:val="20"/>
                <w:szCs w:val="20"/>
                <w:lang w:eastAsia="uk-UA"/>
              </w:rPr>
            </w:pPr>
            <w:r w:rsidRPr="003755E2">
              <w:rPr>
                <w:rFonts w:ascii="Times New Roman" w:eastAsia="Times New Roman" w:hAnsi="Times New Roman" w:cs="Times New Roman"/>
                <w:b/>
                <w:bCs/>
                <w:color w:val="585858"/>
                <w:sz w:val="20"/>
                <w:szCs w:val="20"/>
                <w:lang w:eastAsia="uk-UA"/>
              </w:rPr>
              <w:t>392</w:t>
            </w:r>
          </w:p>
        </w:tc>
        <w:tc>
          <w:tcPr>
            <w:tcW w:w="1923" w:type="dxa"/>
            <w:tcBorders>
              <w:top w:val="nil"/>
              <w:left w:val="nil"/>
              <w:bottom w:val="nil"/>
              <w:right w:val="nil"/>
            </w:tcBorders>
            <w:shd w:val="clear" w:color="9FC5E8" w:fill="9FC5E8"/>
            <w:noWrap/>
            <w:vAlign w:val="center"/>
            <w:hideMark/>
          </w:tcPr>
          <w:p w:rsidR="003755E2" w:rsidRPr="003755E2" w:rsidRDefault="003755E2" w:rsidP="0037611D">
            <w:pPr>
              <w:spacing w:after="0" w:line="276" w:lineRule="auto"/>
              <w:jc w:val="center"/>
              <w:rPr>
                <w:rFonts w:ascii="Times New Roman" w:eastAsia="Times New Roman" w:hAnsi="Times New Roman" w:cs="Times New Roman"/>
                <w:b/>
                <w:bCs/>
                <w:color w:val="585858"/>
                <w:sz w:val="20"/>
                <w:szCs w:val="20"/>
                <w:lang w:eastAsia="uk-UA"/>
              </w:rPr>
            </w:pPr>
            <w:r w:rsidRPr="003755E2">
              <w:rPr>
                <w:rFonts w:ascii="Times New Roman" w:eastAsia="Times New Roman" w:hAnsi="Times New Roman" w:cs="Times New Roman"/>
                <w:b/>
                <w:bCs/>
                <w:color w:val="585858"/>
                <w:sz w:val="20"/>
                <w:szCs w:val="20"/>
                <w:lang w:eastAsia="uk-UA"/>
              </w:rPr>
              <w:t>80</w:t>
            </w:r>
          </w:p>
        </w:tc>
      </w:tr>
    </w:tbl>
    <w:p w:rsidR="003755E2" w:rsidRPr="00C01BFD" w:rsidRDefault="003755E2" w:rsidP="0037611D">
      <w:pPr>
        <w:shd w:val="clear" w:color="auto" w:fill="FFFFFF"/>
        <w:tabs>
          <w:tab w:val="left" w:pos="0"/>
        </w:tabs>
        <w:spacing w:after="0" w:line="276" w:lineRule="auto"/>
        <w:ind w:firstLine="426"/>
        <w:jc w:val="both"/>
        <w:rPr>
          <w:rFonts w:ascii="Times New Roman" w:eastAsia="Times New Roman" w:hAnsi="Times New Roman" w:cs="Times New Roman"/>
          <w:color w:val="FF0000"/>
          <w:sz w:val="28"/>
          <w:szCs w:val="28"/>
        </w:rPr>
      </w:pPr>
    </w:p>
    <w:p w:rsidR="003B226D" w:rsidRDefault="003B226D" w:rsidP="0037611D">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3B226D" w:rsidRDefault="003B226D" w:rsidP="0037611D">
      <w:pPr>
        <w:shd w:val="clear" w:color="auto" w:fill="FFFFFF"/>
        <w:tabs>
          <w:tab w:val="left" w:pos="0"/>
        </w:tabs>
        <w:spacing w:after="0" w:line="276"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Pr>
          <w:rFonts w:ascii="Times New Roman" w:eastAsia="Times New Roman" w:hAnsi="Times New Roman" w:cs="Times New Roman"/>
          <w:color w:val="000000"/>
          <w:sz w:val="28"/>
          <w:szCs w:val="28"/>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rsidR="0060722F" w:rsidRDefault="0060722F" w:rsidP="0037611D">
      <w:pPr>
        <w:numPr>
          <w:ilvl w:val="0"/>
          <w:numId w:val="3"/>
        </w:numPr>
        <w:shd w:val="clear" w:color="auto" w:fill="FFFFFF"/>
        <w:tabs>
          <w:tab w:val="left" w:pos="0"/>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Брак взаємодії комунікації між батьками, учнями та вчителями викликаний дистанційною формою освітнього процесу;</w:t>
      </w:r>
    </w:p>
    <w:p w:rsidR="003B226D" w:rsidRDefault="0060722F" w:rsidP="0037611D">
      <w:pPr>
        <w:numPr>
          <w:ilvl w:val="0"/>
          <w:numId w:val="3"/>
        </w:numPr>
        <w:shd w:val="clear" w:color="auto" w:fill="FFFFFF"/>
        <w:tabs>
          <w:tab w:val="left" w:pos="0"/>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Виїзд багатьох учнів за кордон;</w:t>
      </w:r>
    </w:p>
    <w:p w:rsidR="0060722F" w:rsidRDefault="0060722F" w:rsidP="0037611D">
      <w:pPr>
        <w:numPr>
          <w:ilvl w:val="0"/>
          <w:numId w:val="3"/>
        </w:numPr>
        <w:shd w:val="clear" w:color="auto" w:fill="FFFFFF"/>
        <w:tabs>
          <w:tab w:val="left" w:pos="0"/>
        </w:tabs>
        <w:spacing w:after="0" w:line="276"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освітні втрати викликані війною</w:t>
      </w:r>
    </w:p>
    <w:p w:rsidR="000B760C" w:rsidRPr="0060722F" w:rsidRDefault="003B226D" w:rsidP="0037611D">
      <w:pPr>
        <w:shd w:val="clear" w:color="auto" w:fill="FFFFFF"/>
        <w:tabs>
          <w:tab w:val="left" w:pos="0"/>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3B226D" w:rsidRPr="008C3E70" w:rsidRDefault="0060722F" w:rsidP="0037611D">
      <w:pPr>
        <w:spacing w:after="0" w:line="276" w:lineRule="auto"/>
        <w:ind w:left="707" w:firstLine="1"/>
        <w:rPr>
          <w:rFonts w:ascii="Times New Roman" w:eastAsia="Calibri" w:hAnsi="Times New Roman" w:cs="Times New Roman"/>
          <w:b/>
          <w:color w:val="0070C0"/>
          <w:sz w:val="28"/>
          <w:szCs w:val="28"/>
        </w:rPr>
      </w:pPr>
      <w:r>
        <w:rPr>
          <w:rFonts w:ascii="Times New Roman" w:eastAsia="Calibri" w:hAnsi="Times New Roman" w:cs="Times New Roman"/>
          <w:b/>
          <w:color w:val="0070C0"/>
          <w:sz w:val="28"/>
          <w:szCs w:val="28"/>
        </w:rPr>
        <w:t>ВНУТРІШНІ</w:t>
      </w:r>
      <w:r w:rsidR="003B226D" w:rsidRPr="008C3E70">
        <w:rPr>
          <w:rFonts w:ascii="Times New Roman" w:eastAsia="Calibri" w:hAnsi="Times New Roman" w:cs="Times New Roman"/>
          <w:b/>
          <w:color w:val="0070C0"/>
          <w:sz w:val="28"/>
          <w:szCs w:val="28"/>
        </w:rPr>
        <w:t xml:space="preserve"> МОНІТОРИНГ</w:t>
      </w:r>
      <w:r>
        <w:rPr>
          <w:rFonts w:ascii="Times New Roman" w:eastAsia="Calibri" w:hAnsi="Times New Roman" w:cs="Times New Roman"/>
          <w:b/>
          <w:color w:val="0070C0"/>
          <w:sz w:val="28"/>
          <w:szCs w:val="28"/>
        </w:rPr>
        <w:t>И</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Здійснення внутрішнього моніторингу для дослідження стану і результатів навчання здобувачів освіти здійснюватиметься відповідно Положення про внутрішній моніторинг</w:t>
      </w:r>
      <w:r w:rsidR="00D64570">
        <w:rPr>
          <w:rFonts w:ascii="Times New Roman" w:eastAsia="Calibri" w:hAnsi="Times New Roman" w:cs="Times New Roman"/>
          <w:sz w:val="28"/>
          <w:szCs w:val="28"/>
        </w:rPr>
        <w:t xml:space="preserve"> гімназії</w:t>
      </w:r>
      <w:r>
        <w:rPr>
          <w:rFonts w:ascii="Times New Roman" w:eastAsia="Calibri" w:hAnsi="Times New Roman" w:cs="Times New Roman"/>
          <w:sz w:val="28"/>
          <w:szCs w:val="28"/>
        </w:rPr>
        <w:t xml:space="preserve">. Систематично (згідно графіків) проводяться </w:t>
      </w:r>
      <w:proofErr w:type="spellStart"/>
      <w:r>
        <w:rPr>
          <w:rFonts w:ascii="Times New Roman" w:eastAsia="Calibri" w:hAnsi="Times New Roman" w:cs="Times New Roman"/>
          <w:sz w:val="28"/>
          <w:szCs w:val="28"/>
        </w:rPr>
        <w:t>моніторинги</w:t>
      </w:r>
      <w:proofErr w:type="spellEnd"/>
      <w:r>
        <w:rPr>
          <w:rFonts w:ascii="Times New Roman" w:eastAsia="Calibri" w:hAnsi="Times New Roman" w:cs="Times New Roman"/>
          <w:sz w:val="28"/>
          <w:szCs w:val="28"/>
        </w:rPr>
        <w:t xml:space="preserve"> результатів навчання здобувачів освіти з усіх навчальних предметів (курсів) освітніх галузей згідно плану роботи освітнього закладу</w:t>
      </w:r>
      <w:r w:rsidR="00D64570">
        <w:rPr>
          <w:rFonts w:ascii="Times New Roman" w:eastAsia="Calibri" w:hAnsi="Times New Roman" w:cs="Times New Roman"/>
          <w:sz w:val="28"/>
          <w:szCs w:val="28"/>
        </w:rPr>
        <w:t xml:space="preserve">, стану адаптованості учнів 1 та 5-х класів, учнів 6-х класів – учасників </w:t>
      </w:r>
      <w:proofErr w:type="spellStart"/>
      <w:r w:rsidR="00D64570">
        <w:rPr>
          <w:rFonts w:ascii="Times New Roman" w:eastAsia="Calibri" w:hAnsi="Times New Roman" w:cs="Times New Roman"/>
          <w:sz w:val="28"/>
          <w:szCs w:val="28"/>
        </w:rPr>
        <w:t>проєкту</w:t>
      </w:r>
      <w:proofErr w:type="spellEnd"/>
      <w:r w:rsidR="00D64570">
        <w:rPr>
          <w:rFonts w:ascii="Times New Roman" w:eastAsia="Calibri" w:hAnsi="Times New Roman" w:cs="Times New Roman"/>
          <w:sz w:val="28"/>
          <w:szCs w:val="28"/>
        </w:rPr>
        <w:t xml:space="preserve"> «Розроблення і впровадження </w:t>
      </w:r>
      <w:r w:rsidR="00D64570" w:rsidRPr="00D64570">
        <w:rPr>
          <w:rFonts w:ascii="Times New Roman" w:eastAsia="Calibri" w:hAnsi="Times New Roman" w:cs="Times New Roman"/>
          <w:sz w:val="28"/>
          <w:szCs w:val="28"/>
        </w:rPr>
        <w:t>навчальн</w:t>
      </w:r>
      <w:r w:rsidR="00D64570">
        <w:rPr>
          <w:rFonts w:ascii="Times New Roman" w:eastAsia="Calibri" w:hAnsi="Times New Roman" w:cs="Times New Roman"/>
          <w:sz w:val="28"/>
          <w:szCs w:val="28"/>
        </w:rPr>
        <w:t xml:space="preserve">о-методичного забезпечення для </w:t>
      </w:r>
      <w:r w:rsidR="00D64570" w:rsidRPr="00D64570">
        <w:rPr>
          <w:rFonts w:ascii="Times New Roman" w:eastAsia="Calibri" w:hAnsi="Times New Roman" w:cs="Times New Roman"/>
          <w:sz w:val="28"/>
          <w:szCs w:val="28"/>
        </w:rPr>
        <w:t>закладів загал</w:t>
      </w:r>
      <w:r w:rsidR="00D64570">
        <w:rPr>
          <w:rFonts w:ascii="Times New Roman" w:eastAsia="Calibri" w:hAnsi="Times New Roman" w:cs="Times New Roman"/>
          <w:sz w:val="28"/>
          <w:szCs w:val="28"/>
        </w:rPr>
        <w:t xml:space="preserve">ьної середньої освіти в умовах </w:t>
      </w:r>
      <w:r w:rsidR="00D64570" w:rsidRPr="00D64570">
        <w:rPr>
          <w:rFonts w:ascii="Times New Roman" w:eastAsia="Calibri" w:hAnsi="Times New Roman" w:cs="Times New Roman"/>
          <w:sz w:val="28"/>
          <w:szCs w:val="28"/>
        </w:rPr>
        <w:t>реалізації Державного стандарту</w:t>
      </w:r>
      <w:r w:rsidR="00D64570">
        <w:rPr>
          <w:rFonts w:ascii="Times New Roman" w:eastAsia="Calibri" w:hAnsi="Times New Roman" w:cs="Times New Roman"/>
          <w:sz w:val="28"/>
          <w:szCs w:val="28"/>
        </w:rPr>
        <w:t xml:space="preserve"> </w:t>
      </w:r>
      <w:r w:rsidR="00D64570" w:rsidRPr="00D64570">
        <w:rPr>
          <w:rFonts w:ascii="Times New Roman" w:eastAsia="Calibri" w:hAnsi="Times New Roman" w:cs="Times New Roman"/>
          <w:sz w:val="28"/>
          <w:szCs w:val="28"/>
        </w:rPr>
        <w:t>базової середньої освіти»</w:t>
      </w:r>
      <w:r>
        <w:rPr>
          <w:rFonts w:ascii="Times New Roman" w:eastAsia="Calibri" w:hAnsi="Times New Roman" w:cs="Times New Roman"/>
          <w:sz w:val="28"/>
          <w:szCs w:val="28"/>
        </w:rPr>
        <w:t>. За результ</w:t>
      </w:r>
      <w:r w:rsidR="00D64570">
        <w:rPr>
          <w:rFonts w:ascii="Times New Roman" w:eastAsia="Calibri" w:hAnsi="Times New Roman" w:cs="Times New Roman"/>
          <w:sz w:val="28"/>
          <w:szCs w:val="28"/>
        </w:rPr>
        <w:t xml:space="preserve">атами </w:t>
      </w:r>
      <w:proofErr w:type="spellStart"/>
      <w:r w:rsidR="00D64570">
        <w:rPr>
          <w:rFonts w:ascii="Times New Roman" w:eastAsia="Calibri" w:hAnsi="Times New Roman" w:cs="Times New Roman"/>
          <w:sz w:val="28"/>
          <w:szCs w:val="28"/>
        </w:rPr>
        <w:t>моніторингів</w:t>
      </w:r>
      <w:proofErr w:type="spellEnd"/>
      <w:r w:rsidR="00D64570">
        <w:rPr>
          <w:rFonts w:ascii="Times New Roman" w:eastAsia="Calibri" w:hAnsi="Times New Roman" w:cs="Times New Roman"/>
          <w:sz w:val="28"/>
          <w:szCs w:val="28"/>
        </w:rPr>
        <w:t xml:space="preserve"> здійснюється</w:t>
      </w:r>
      <w:r>
        <w:rPr>
          <w:rFonts w:ascii="Times New Roman" w:eastAsia="Calibri" w:hAnsi="Times New Roman" w:cs="Times New Roman"/>
          <w:sz w:val="28"/>
          <w:szCs w:val="28"/>
        </w:rPr>
        <w:t xml:space="preserve">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3B226D" w:rsidRDefault="003B226D" w:rsidP="0037611D">
      <w:pPr>
        <w:tabs>
          <w:tab w:val="left" w:pos="1265"/>
        </w:tabs>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Критерії оцінювання, система оцінювання навчальних досягнень вдосконалюються, впроваджується елементи  формувального оцінювання в 5-</w:t>
      </w:r>
      <w:r>
        <w:rPr>
          <w:rFonts w:ascii="Times New Roman" w:eastAsia="Times New Roman" w:hAnsi="Times New Roman" w:cs="Times New Roman"/>
          <w:sz w:val="28"/>
          <w:szCs w:val="28"/>
          <w:lang w:eastAsia="ru-RU"/>
        </w:rPr>
        <w:lastRenderedPageBreak/>
        <w:t xml:space="preserve">11 класах, враховується індивідуальний поступ учня,  здобувачі знань залучаються до розроблення критеріїв, </w:t>
      </w:r>
      <w:proofErr w:type="spellStart"/>
      <w:r>
        <w:rPr>
          <w:rFonts w:ascii="Times New Roman" w:eastAsia="Times New Roman" w:hAnsi="Times New Roman" w:cs="Times New Roman"/>
          <w:sz w:val="28"/>
          <w:szCs w:val="28"/>
          <w:lang w:eastAsia="ru-RU"/>
        </w:rPr>
        <w:t>самооцінювання</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взаємооцінювання</w:t>
      </w:r>
      <w:proofErr w:type="spellEnd"/>
      <w:r>
        <w:rPr>
          <w:rFonts w:ascii="Times New Roman" w:eastAsia="Times New Roman" w:hAnsi="Times New Roman" w:cs="Times New Roman"/>
          <w:sz w:val="28"/>
          <w:szCs w:val="28"/>
          <w:lang w:eastAsia="ru-RU"/>
        </w:rPr>
        <w:t xml:space="preserve">. </w:t>
      </w:r>
    </w:p>
    <w:p w:rsidR="00156082" w:rsidRDefault="00156082" w:rsidP="0037611D">
      <w:pPr>
        <w:spacing w:after="0" w:line="276" w:lineRule="auto"/>
        <w:ind w:firstLine="465"/>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rsidR="00156082" w:rsidRDefault="00156082" w:rsidP="0037611D">
      <w:pPr>
        <w:spacing w:after="0" w:line="276" w:lineRule="auto"/>
        <w:ind w:firstLine="709"/>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Здійснюється моніторингова діяльність за такими напрямами:</w:t>
      </w:r>
    </w:p>
    <w:p w:rsidR="00156082" w:rsidRDefault="00156082" w:rsidP="0037611D">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відвідування учнями закладу освіти;</w:t>
      </w:r>
    </w:p>
    <w:p w:rsidR="00156082" w:rsidRDefault="00156082" w:rsidP="0037611D">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участь учнів у загальношкільних заходах;</w:t>
      </w:r>
    </w:p>
    <w:p w:rsidR="00156082" w:rsidRDefault="00156082" w:rsidP="0037611D">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вихованості учнів, які належать до «групи ризику»;</w:t>
      </w:r>
    </w:p>
    <w:p w:rsidR="00156082" w:rsidRDefault="00156082" w:rsidP="0037611D">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соціальний паспорт закладу освіти;</w:t>
      </w:r>
    </w:p>
    <w:p w:rsidR="00156082" w:rsidRDefault="00156082" w:rsidP="0037611D">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діяльність класних керівників;</w:t>
      </w:r>
    </w:p>
    <w:p w:rsidR="00156082" w:rsidRDefault="00156082" w:rsidP="0037611D">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здоров'я учнів за медичними картами;</w:t>
      </w:r>
    </w:p>
    <w:p w:rsidR="00156082" w:rsidRDefault="00156082" w:rsidP="0037611D">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фізичної підготовки учнів;</w:t>
      </w:r>
    </w:p>
    <w:p w:rsidR="00156082" w:rsidRDefault="00156082" w:rsidP="0037611D">
      <w:pPr>
        <w:numPr>
          <w:ilvl w:val="0"/>
          <w:numId w:val="6"/>
        </w:numPr>
        <w:tabs>
          <w:tab w:val="left" w:pos="851"/>
        </w:tabs>
        <w:spacing w:after="0" w:line="276" w:lineRule="auto"/>
        <w:ind w:hanging="4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збереження здоров'я школярів;</w:t>
      </w:r>
    </w:p>
    <w:p w:rsidR="00156082" w:rsidRDefault="00156082" w:rsidP="0037611D">
      <w:pPr>
        <w:numPr>
          <w:ilvl w:val="0"/>
          <w:numId w:val="6"/>
        </w:numPr>
        <w:tabs>
          <w:tab w:val="left" w:pos="851"/>
        </w:tabs>
        <w:spacing w:after="0" w:line="276" w:lineRule="auto"/>
        <w:ind w:hanging="4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психічного здоров'я та розвитку можливостей кожної дитини;</w:t>
      </w:r>
    </w:p>
    <w:p w:rsidR="00156082" w:rsidRDefault="00156082" w:rsidP="0037611D">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виявлення учнями турботи про своє здоров'я;</w:t>
      </w:r>
    </w:p>
    <w:p w:rsidR="00156082" w:rsidRDefault="00156082" w:rsidP="0037611D">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ефективність організації виховних заходів;</w:t>
      </w:r>
    </w:p>
    <w:p w:rsidR="00156082" w:rsidRPr="00156082" w:rsidRDefault="00156082" w:rsidP="0037611D">
      <w:pPr>
        <w:numPr>
          <w:ilvl w:val="0"/>
          <w:numId w:val="6"/>
        </w:numPr>
        <w:tabs>
          <w:tab w:val="left" w:pos="851"/>
        </w:tabs>
        <w:spacing w:after="0" w:line="276"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формування системи цінностей.</w:t>
      </w:r>
    </w:p>
    <w:p w:rsidR="002F51A0" w:rsidRDefault="002F51A0" w:rsidP="0037611D">
      <w:pPr>
        <w:spacing w:after="0" w:line="276" w:lineRule="auto"/>
        <w:ind w:firstLine="567"/>
        <w:jc w:val="both"/>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rPr>
        <w:t>Національно-патріотичне та громадянське виховання</w:t>
      </w:r>
    </w:p>
    <w:p w:rsidR="003B226D" w:rsidRDefault="003B226D" w:rsidP="0037611D">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3B226D" w:rsidRDefault="003B226D" w:rsidP="0037611D">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повага до національних символів (Герба, Прапора, Гімну України);</w:t>
      </w:r>
    </w:p>
    <w:p w:rsidR="003B226D" w:rsidRDefault="003B226D" w:rsidP="0037611D">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участь у громадсько-політичному житті країни;</w:t>
      </w:r>
    </w:p>
    <w:p w:rsidR="003B226D" w:rsidRDefault="003B226D" w:rsidP="0037611D">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повага до прав людини;</w:t>
      </w:r>
    </w:p>
    <w:p w:rsidR="003B226D" w:rsidRDefault="003B226D" w:rsidP="0037611D">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верховенство права;</w:t>
      </w:r>
    </w:p>
    <w:p w:rsidR="003B226D" w:rsidRDefault="003B226D" w:rsidP="0037611D">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толерантне  ставлення  до  цінностей  і  переконань  представників  іншої культури, а також до регіональних та національно-</w:t>
      </w:r>
      <w:proofErr w:type="spellStart"/>
      <w:r>
        <w:rPr>
          <w:rFonts w:ascii="Times New Roman" w:eastAsia="Calibri" w:hAnsi="Times New Roman" w:cs="Times New Roman"/>
          <w:sz w:val="28"/>
          <w:szCs w:val="28"/>
        </w:rPr>
        <w:t>мовних</w:t>
      </w:r>
      <w:proofErr w:type="spellEnd"/>
      <w:r>
        <w:rPr>
          <w:rFonts w:ascii="Times New Roman" w:eastAsia="Calibri" w:hAnsi="Times New Roman" w:cs="Times New Roman"/>
          <w:sz w:val="28"/>
          <w:szCs w:val="28"/>
        </w:rPr>
        <w:t xml:space="preserve"> особливостей;</w:t>
      </w:r>
    </w:p>
    <w:p w:rsidR="003B226D" w:rsidRDefault="003B226D" w:rsidP="0037611D">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рівність усіх перед законом;</w:t>
      </w:r>
    </w:p>
    <w:p w:rsidR="003B226D" w:rsidRDefault="003B226D" w:rsidP="0037611D">
      <w:pPr>
        <w:numPr>
          <w:ilvl w:val="0"/>
          <w:numId w:val="4"/>
        </w:numPr>
        <w:tabs>
          <w:tab w:val="left" w:pos="993"/>
        </w:tabs>
        <w:spacing w:after="0" w:line="276"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готовність захищати суверенітет і територіальну цілісність України.</w:t>
      </w:r>
    </w:p>
    <w:p w:rsidR="003B226D" w:rsidRDefault="003B226D" w:rsidP="0037611D">
      <w:pPr>
        <w:tabs>
          <w:tab w:val="left" w:pos="993"/>
        </w:tabs>
        <w:spacing w:after="0" w:line="276"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Тобто провідне місце у виховання сучасної молоді займає саме громадянська освіта та патріотичне виховання.</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Виховна робота з учнями була проведена за такими орієнтирами:</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фізичне здоров’я дитини – здоров’я нації; </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виховання та розвиток особистості дитини; </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громадянське виховання; </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родинно-сімейне виховання; </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трудове виховання; </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художньо-естетичне виховання; </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морально-правове виховання; </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екологічне виховання; </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формування здорового способу життя; </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превентивне виховання. </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Пріоритетними напрямками виховної роботи були національно-патріотичне виховання та духовний розвиток дитини.</w:t>
      </w:r>
    </w:p>
    <w:p w:rsidR="003B226D" w:rsidRDefault="003B226D" w:rsidP="0037611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w:t>
      </w:r>
      <w:r>
        <w:rPr>
          <w:rFonts w:ascii="Times New Roman" w:eastAsia="Calibri" w:hAnsi="Times New Roman" w:cs="Times New Roman"/>
          <w:b/>
          <w:bCs/>
          <w:i/>
          <w:iCs/>
          <w:sz w:val="28"/>
          <w:szCs w:val="28"/>
          <w:shd w:val="clear" w:color="auto" w:fill="FFFFFF"/>
          <w:lang w:eastAsia="uk-UA"/>
        </w:rPr>
        <w:t xml:space="preserve"> </w:t>
      </w:r>
      <w:r>
        <w:rPr>
          <w:rFonts w:ascii="Times New Roman" w:eastAsia="Calibri" w:hAnsi="Times New Roman" w:cs="Times New Roman"/>
          <w:b/>
          <w:bCs/>
          <w:iCs/>
          <w:sz w:val="28"/>
          <w:szCs w:val="28"/>
          <w:shd w:val="clear" w:color="auto" w:fill="FFFFFF"/>
          <w:lang w:eastAsia="uk-UA"/>
        </w:rPr>
        <w:t>узагальнення різних видів контролю за станом виховної роботи</w:t>
      </w:r>
      <w:r>
        <w:rPr>
          <w:rFonts w:ascii="Times New Roman" w:eastAsia="Calibri" w:hAnsi="Times New Roman" w:cs="Times New Roman"/>
          <w:sz w:val="28"/>
          <w:szCs w:val="28"/>
        </w:rPr>
        <w:t xml:space="preserve"> використовуються такі </w:t>
      </w:r>
      <w:r>
        <w:rPr>
          <w:rFonts w:ascii="Times New Roman" w:eastAsia="Calibri" w:hAnsi="Times New Roman" w:cs="Times New Roman"/>
          <w:i/>
          <w:iCs/>
          <w:sz w:val="28"/>
          <w:szCs w:val="28"/>
          <w:shd w:val="clear" w:color="auto" w:fill="FFFFFF"/>
          <w:lang w:eastAsia="uk-UA"/>
        </w:rPr>
        <w:t>форми:</w:t>
      </w:r>
      <w:r>
        <w:rPr>
          <w:rFonts w:ascii="Times New Roman" w:eastAsia="Calibri" w:hAnsi="Times New Roman" w:cs="Times New Roman"/>
          <w:sz w:val="28"/>
          <w:szCs w:val="28"/>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Pr>
          <w:rFonts w:ascii="Times New Roman" w:eastAsia="Calibri" w:hAnsi="Times New Roman" w:cs="Times New Roman"/>
          <w:sz w:val="28"/>
          <w:szCs w:val="28"/>
        </w:rPr>
        <w:softHyphen/>
        <w:t>ників. Питання виховної діяльності заслуховувалися на засіданнях педагогічної ради.</w:t>
      </w:r>
    </w:p>
    <w:p w:rsidR="003B226D" w:rsidRDefault="003B226D" w:rsidP="0037611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rPr>
        <w:t>Підвищення професійного, методичного рівня класних керівників здійснювалося через різні форми методичної роботи, зокрема в межах роботи кафедри класних керівників</w:t>
      </w:r>
      <w:r>
        <w:rPr>
          <w:rFonts w:ascii="Times New Roman" w:eastAsia="Calibri" w:hAnsi="Times New Roman" w:cs="Times New Roman"/>
          <w:sz w:val="28"/>
          <w:szCs w:val="28"/>
        </w:rPr>
        <w:t xml:space="preserve">. </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Робота </w:t>
      </w:r>
      <w:r w:rsidR="00156082">
        <w:rPr>
          <w:rFonts w:ascii="Times New Roman" w:eastAsia="Calibri" w:hAnsi="Times New Roman" w:cs="Times New Roman"/>
          <w:sz w:val="28"/>
          <w:szCs w:val="28"/>
        </w:rPr>
        <w:t xml:space="preserve">професійної спільноти </w:t>
      </w:r>
      <w:r>
        <w:rPr>
          <w:rFonts w:ascii="Times New Roman" w:eastAsia="Calibri" w:hAnsi="Times New Roman" w:cs="Times New Roman"/>
          <w:sz w:val="28"/>
          <w:szCs w:val="28"/>
        </w:rPr>
        <w:t xml:space="preserve">включає в себе питання організації навчально-виховного процесу, практичні заняття, ознайомлення з нормативними документами, </w:t>
      </w:r>
      <w:proofErr w:type="spellStart"/>
      <w:r>
        <w:rPr>
          <w:rFonts w:ascii="Times New Roman" w:eastAsia="Calibri" w:hAnsi="Times New Roman" w:cs="Times New Roman"/>
          <w:sz w:val="28"/>
          <w:szCs w:val="28"/>
        </w:rPr>
        <w:t>взаємовідвідування</w:t>
      </w:r>
      <w:proofErr w:type="spellEnd"/>
      <w:r>
        <w:rPr>
          <w:rFonts w:ascii="Times New Roman" w:eastAsia="Calibri" w:hAnsi="Times New Roman" w:cs="Times New Roman"/>
          <w:sz w:val="28"/>
          <w:szCs w:val="28"/>
        </w:rPr>
        <w:t xml:space="preserve"> виховних заходів</w:t>
      </w:r>
      <w:r w:rsidR="00324590">
        <w:rPr>
          <w:rFonts w:ascii="Times New Roman" w:eastAsia="Calibri" w:hAnsi="Times New Roman" w:cs="Times New Roman"/>
          <w:sz w:val="28"/>
          <w:szCs w:val="28"/>
        </w:rPr>
        <w:t>.</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Діяльність </w:t>
      </w:r>
      <w:r w:rsidR="00BA581D">
        <w:rPr>
          <w:rFonts w:ascii="Times New Roman" w:eastAsia="Calibri" w:hAnsi="Times New Roman" w:cs="Times New Roman"/>
          <w:color w:val="000000"/>
          <w:sz w:val="28"/>
          <w:szCs w:val="28"/>
        </w:rPr>
        <w:t>професійної</w:t>
      </w:r>
      <w:r w:rsidR="002C7F58">
        <w:rPr>
          <w:rFonts w:ascii="Times New Roman" w:eastAsia="Calibri" w:hAnsi="Times New Roman" w:cs="Times New Roman"/>
          <w:color w:val="000000"/>
          <w:sz w:val="28"/>
          <w:szCs w:val="28"/>
        </w:rPr>
        <w:t xml:space="preserve"> спільнот</w:t>
      </w:r>
      <w:r w:rsidR="00BA581D">
        <w:rPr>
          <w:rFonts w:ascii="Times New Roman" w:eastAsia="Calibri" w:hAnsi="Times New Roman" w:cs="Times New Roman"/>
          <w:color w:val="000000"/>
          <w:sz w:val="28"/>
          <w:szCs w:val="28"/>
        </w:rPr>
        <w:t>и</w:t>
      </w:r>
      <w:r>
        <w:rPr>
          <w:rFonts w:ascii="Times New Roman" w:eastAsia="Calibri" w:hAnsi="Times New Roman" w:cs="Times New Roman"/>
          <w:color w:val="000000"/>
          <w:sz w:val="28"/>
          <w:szCs w:val="28"/>
        </w:rPr>
        <w:t xml:space="preserve">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3B226D" w:rsidRDefault="003B226D" w:rsidP="0037611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Класні керівники працювали </w:t>
      </w:r>
      <w:r w:rsidR="00324590">
        <w:rPr>
          <w:rFonts w:ascii="Times New Roman" w:eastAsia="Calibri" w:hAnsi="Times New Roman" w:cs="Times New Roman"/>
          <w:color w:val="000000"/>
          <w:sz w:val="28"/>
          <w:szCs w:val="28"/>
        </w:rPr>
        <w:t xml:space="preserve">з класами за форматом «виховних </w:t>
      </w:r>
      <w:proofErr w:type="spellStart"/>
      <w:r w:rsidR="00324590">
        <w:rPr>
          <w:rFonts w:ascii="Times New Roman" w:eastAsia="Calibri" w:hAnsi="Times New Roman" w:cs="Times New Roman"/>
          <w:color w:val="000000"/>
          <w:sz w:val="28"/>
          <w:szCs w:val="28"/>
        </w:rPr>
        <w:t>проєктів</w:t>
      </w:r>
      <w:proofErr w:type="spellEnd"/>
      <w:r w:rsidR="0032459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rsidR="003B226D" w:rsidRDefault="003B226D" w:rsidP="0037611D">
      <w:pPr>
        <w:tabs>
          <w:tab w:val="left" w:pos="0"/>
        </w:tabs>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Освітній процес   організовано  відповідно   до  навчального   плану  на  2022/2023 навчальний  рік  та    плану  роботи  школи. Робота закладу здійснювалася згідно з чинним законодавством і спрямовувалася на виконання </w:t>
      </w:r>
      <w:r>
        <w:rPr>
          <w:rFonts w:ascii="Times New Roman" w:eastAsia="Times New Roman" w:hAnsi="Times New Roman" w:cs="Times New Roman"/>
          <w:sz w:val="28"/>
          <w:szCs w:val="28"/>
          <w:lang w:eastAsia="ru-RU"/>
        </w:rPr>
        <w:lastRenderedPageBreak/>
        <w:t>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rsidR="003B226D" w:rsidRDefault="003B226D" w:rsidP="0037611D">
      <w:pPr>
        <w:spacing w:after="0" w:line="276"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Виховна діяльність проводилася за основними напрямками  у вихованні підростаючого покоління: </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суспільства і держави </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праці </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природи </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мистецтва </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людей </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себе </w:t>
      </w:r>
    </w:p>
    <w:p w:rsidR="003B226D" w:rsidRDefault="003B226D" w:rsidP="0037611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секцій, учнівського самоврядування.</w:t>
      </w:r>
    </w:p>
    <w:p w:rsidR="003B226D" w:rsidRDefault="003B226D" w:rsidP="0037611D">
      <w:pPr>
        <w:spacing w:after="0" w:line="276"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tab/>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3B226D" w:rsidRDefault="003B226D" w:rsidP="0037611D">
      <w:pPr>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На сайті закладу освіти розміщено корисні послання щодо теми </w:t>
      </w:r>
      <w:proofErr w:type="spellStart"/>
      <w:r>
        <w:rPr>
          <w:rFonts w:ascii="Times New Roman" w:eastAsia="Calibri" w:hAnsi="Times New Roman" w:cs="Times New Roman"/>
          <w:sz w:val="28"/>
          <w:szCs w:val="28"/>
          <w:shd w:val="clear" w:color="auto" w:fill="FFFFFF"/>
        </w:rPr>
        <w:t>антибулінгу</w:t>
      </w:r>
      <w:proofErr w:type="spellEnd"/>
      <w:r>
        <w:rPr>
          <w:rFonts w:ascii="Times New Roman" w:eastAsia="Calibri" w:hAnsi="Times New Roman" w:cs="Times New Roman"/>
          <w:sz w:val="28"/>
          <w:szCs w:val="28"/>
          <w:shd w:val="clear" w:color="auto" w:fill="FFFFFF"/>
        </w:rPr>
        <w:t>.</w:t>
      </w:r>
    </w:p>
    <w:p w:rsidR="003B226D" w:rsidRDefault="003B226D" w:rsidP="0037611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rsidR="003B226D" w:rsidRDefault="003B226D" w:rsidP="0037611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Діяльність учнівського самоврядування в 2022-2023 н. р. була спрямована на виконання основних завдань сучасної освіти, що зумовлені </w:t>
      </w:r>
      <w:r>
        <w:rPr>
          <w:rFonts w:ascii="Times New Roman" w:eastAsia="Calibri" w:hAnsi="Times New Roman" w:cs="Times New Roman"/>
          <w:sz w:val="28"/>
          <w:szCs w:val="28"/>
        </w:rPr>
        <w:lastRenderedPageBreak/>
        <w:t>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3B226D" w:rsidRDefault="003B226D" w:rsidP="0037611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Пріоритетними напрямками діяльності учнівського парламенту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попередження шкідливих звичок та правоп</w:t>
      </w:r>
      <w:r w:rsidR="00613B67">
        <w:rPr>
          <w:rFonts w:ascii="Times New Roman" w:eastAsia="Calibri" w:hAnsi="Times New Roman" w:cs="Times New Roman"/>
          <w:sz w:val="28"/>
          <w:szCs w:val="28"/>
        </w:rPr>
        <w:t xml:space="preserve">орушень серед учнів; формування </w:t>
      </w:r>
      <w:r>
        <w:rPr>
          <w:rFonts w:ascii="Times New Roman" w:eastAsia="Calibri" w:hAnsi="Times New Roman" w:cs="Times New Roman"/>
          <w:sz w:val="28"/>
          <w:szCs w:val="28"/>
        </w:rPr>
        <w:t>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області;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3B226D" w:rsidRDefault="003B226D" w:rsidP="0037611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3B226D" w:rsidRDefault="003B226D" w:rsidP="0037611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відповідних довідок), діти учасників АТО.</w:t>
      </w:r>
    </w:p>
    <w:p w:rsidR="003B226D" w:rsidRDefault="003B226D" w:rsidP="0037611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працівниками служби Центру зайнятості та представниками ВУЗів для орієнтування у виборі професії за сучасних умов.</w:t>
      </w:r>
    </w:p>
    <w:p w:rsidR="003B226D" w:rsidRDefault="003B226D" w:rsidP="0037611D">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Виходячи із вище сказаного,</w:t>
      </w:r>
    </w:p>
    <w:p w:rsidR="003B226D" w:rsidRDefault="003B226D" w:rsidP="0037611D">
      <w:pPr>
        <w:spacing w:after="0" w:line="276"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t>Вважати виховну роботу у 2022-2023 навчальному році такою, що відповідає плану та реалізації концепції національної школи в педагогічному процесі.</w:t>
      </w:r>
    </w:p>
    <w:p w:rsidR="003B226D" w:rsidRDefault="003B226D" w:rsidP="0037611D">
      <w:pPr>
        <w:spacing w:after="0" w:line="276"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3B226D" w:rsidRDefault="003B226D" w:rsidP="0037611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3B226D" w:rsidRDefault="003B226D" w:rsidP="0037611D">
      <w:pPr>
        <w:spacing w:after="0" w:line="276"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rsidR="003B226D" w:rsidRDefault="003B226D" w:rsidP="0037611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Збереження історико-культурних традицій народу, знання героїчного минулого</w:t>
      </w:r>
      <w:r w:rsidR="00E1583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E15834">
        <w:rPr>
          <w:rFonts w:ascii="Times New Roman" w:eastAsia="Calibri" w:hAnsi="Times New Roman" w:cs="Times New Roman"/>
          <w:sz w:val="28"/>
          <w:szCs w:val="28"/>
        </w:rPr>
        <w:t xml:space="preserve"> </w:t>
      </w:r>
      <w:r>
        <w:rPr>
          <w:rFonts w:ascii="Times New Roman" w:eastAsia="Calibri" w:hAnsi="Times New Roman" w:cs="Times New Roman"/>
          <w:sz w:val="28"/>
          <w:szCs w:val="28"/>
        </w:rPr>
        <w:t>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Педагогічний колектив закладу освіти застосовує різноманітні підходи до виховання учня як особистості, </w:t>
      </w:r>
      <w:r>
        <w:rPr>
          <w:rFonts w:ascii="Times New Roman" w:eastAsia="Calibri" w:hAnsi="Times New Roman" w:cs="Times New Roman"/>
          <w:bCs/>
          <w:sz w:val="28"/>
          <w:szCs w:val="28"/>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E15834" w:rsidRPr="00173895" w:rsidRDefault="003B226D" w:rsidP="0037611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15834">
        <w:rPr>
          <w:rFonts w:ascii="Times New Roman" w:eastAsia="Calibri" w:hAnsi="Times New Roman" w:cs="Times New Roman"/>
          <w:sz w:val="28"/>
          <w:szCs w:val="28"/>
        </w:rPr>
        <w:t xml:space="preserve">Освітня діяльність закладу освіти у 2022-2023 н. р. </w:t>
      </w:r>
      <w:r w:rsidR="00E15834" w:rsidRPr="00173895">
        <w:rPr>
          <w:rFonts w:ascii="Times New Roman" w:eastAsia="Calibri" w:hAnsi="Times New Roman" w:cs="Times New Roman"/>
          <w:sz w:val="28"/>
          <w:szCs w:val="28"/>
        </w:rPr>
        <w:t>спрямован</w:t>
      </w:r>
      <w:r w:rsidR="00E15834">
        <w:rPr>
          <w:rFonts w:ascii="Times New Roman" w:eastAsia="Calibri" w:hAnsi="Times New Roman" w:cs="Times New Roman"/>
          <w:sz w:val="28"/>
          <w:szCs w:val="28"/>
        </w:rPr>
        <w:t>а</w:t>
      </w:r>
      <w:r w:rsidR="00E15834" w:rsidRPr="00173895">
        <w:rPr>
          <w:rFonts w:ascii="Times New Roman" w:eastAsia="Calibri" w:hAnsi="Times New Roman" w:cs="Times New Roman"/>
          <w:sz w:val="28"/>
          <w:szCs w:val="28"/>
        </w:rPr>
        <w:t xml:space="preserve"> на п</w:t>
      </w:r>
      <w:r w:rsidR="00E15834">
        <w:rPr>
          <w:rFonts w:ascii="Times New Roman" w:eastAsia="Calibri" w:hAnsi="Times New Roman" w:cs="Times New Roman"/>
          <w:sz w:val="28"/>
          <w:szCs w:val="28"/>
        </w:rPr>
        <w:t xml:space="preserve">ідготовку учнів до майбутнього, виховання </w:t>
      </w:r>
      <w:r w:rsidR="00E15834" w:rsidRPr="00173895">
        <w:rPr>
          <w:rFonts w:ascii="Times New Roman" w:eastAsia="Calibri" w:hAnsi="Times New Roman" w:cs="Times New Roman"/>
          <w:sz w:val="28"/>
          <w:szCs w:val="28"/>
        </w:rPr>
        <w:t>випускників з українським серцем і сучасними навичками, які:</w:t>
      </w:r>
    </w:p>
    <w:p w:rsidR="00E15834" w:rsidRPr="00E15834" w:rsidRDefault="00E15834" w:rsidP="0037611D">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самостійно навчаються протягом всього життя;</w:t>
      </w:r>
    </w:p>
    <w:p w:rsidR="00E15834" w:rsidRPr="00E15834" w:rsidRDefault="00E15834" w:rsidP="0037611D">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знають свої сильні сторони;</w:t>
      </w:r>
    </w:p>
    <w:p w:rsidR="00E15834" w:rsidRPr="00E15834" w:rsidRDefault="00E15834" w:rsidP="0037611D">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гнучкі та легко адаптуються до змін;</w:t>
      </w:r>
    </w:p>
    <w:p w:rsidR="00E15834" w:rsidRPr="00E15834" w:rsidRDefault="00E15834" w:rsidP="0037611D">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E15834" w:rsidRPr="00E15834" w:rsidRDefault="00E15834" w:rsidP="0037611D">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піклуються про інших;</w:t>
      </w:r>
    </w:p>
    <w:p w:rsidR="00E15834" w:rsidRPr="00E15834" w:rsidRDefault="00E15834" w:rsidP="0037611D">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lastRenderedPageBreak/>
        <w:t>відповідальні громадяни, які діють, керуючись морально-етичними чеснотами;</w:t>
      </w:r>
    </w:p>
    <w:p w:rsidR="00E15834" w:rsidRDefault="00E15834" w:rsidP="0037611D">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бачать у своїй справі сенс, гідність та покликання, поважають права інших та роблять свій внесок у загальне благо.</w:t>
      </w:r>
    </w:p>
    <w:p w:rsidR="003B226D" w:rsidRPr="00E15834" w:rsidRDefault="003B226D" w:rsidP="0037611D">
      <w:pPr>
        <w:pStyle w:val="aff5"/>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 xml:space="preserve">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rsidR="00DD5CAD" w:rsidRDefault="00DD5CAD" w:rsidP="0037611D">
      <w:pPr>
        <w:spacing w:after="0" w:line="276" w:lineRule="auto"/>
        <w:ind w:firstLine="709"/>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rPr>
        <w:br w:type="page"/>
      </w:r>
    </w:p>
    <w:p w:rsidR="003B226D" w:rsidRDefault="003B226D" w:rsidP="0037611D">
      <w:pPr>
        <w:spacing w:after="0" w:line="276" w:lineRule="auto"/>
        <w:ind w:firstLine="709"/>
        <w:jc w:val="both"/>
        <w:rPr>
          <w:rFonts w:ascii="Times New Roman" w:eastAsia="Calibri" w:hAnsi="Times New Roman" w:cs="Times New Roman"/>
          <w:b/>
          <w:color w:val="C00000"/>
          <w:sz w:val="28"/>
          <w:szCs w:val="28"/>
        </w:rPr>
      </w:pPr>
      <w:r>
        <w:rPr>
          <w:rFonts w:ascii="Times New Roman" w:eastAsia="Calibri" w:hAnsi="Times New Roman" w:cs="Times New Roman"/>
          <w:b/>
          <w:color w:val="002060"/>
          <w:sz w:val="28"/>
          <w:szCs w:val="28"/>
        </w:rPr>
        <w:lastRenderedPageBreak/>
        <w:t xml:space="preserve">РОЗДІЛ ІІІ. </w:t>
      </w:r>
      <w:r>
        <w:rPr>
          <w:rFonts w:ascii="Times New Roman" w:eastAsia="Calibri" w:hAnsi="Times New Roman" w:cs="Times New Roman"/>
          <w:b/>
          <w:color w:val="C00000"/>
          <w:sz w:val="28"/>
          <w:szCs w:val="28"/>
        </w:rPr>
        <w:t>ОЦІНКА ПЕДАГОГІЧНОЇ ДІЯЛЬНОСТІ ПЕДАГОГІЧНИХ ПРАЦІВНИКІВ</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70C0"/>
          <w:sz w:val="28"/>
          <w:szCs w:val="28"/>
          <w:lang w:eastAsia="ru-RU"/>
        </w:rPr>
        <w:t>ЗАБЕЗПЕЧЕННЯ ВИКОНАННЯ ДЕРЖАВНИХ СТАНДАРТІВ – ЯКІСТЬ ОСВІТИ. ЗАДОВОЛЕННЯ ОСВІТНІХ ПОТРЕБ</w:t>
      </w:r>
      <w:r>
        <w:rPr>
          <w:rFonts w:ascii="Times New Roman" w:eastAsia="Times New Roman" w:hAnsi="Times New Roman" w:cs="Times New Roman"/>
          <w:sz w:val="28"/>
          <w:szCs w:val="28"/>
          <w:lang w:eastAsia="ru-RU"/>
        </w:rPr>
        <w:tab/>
      </w:r>
    </w:p>
    <w:p w:rsidR="003B226D" w:rsidRDefault="003B226D" w:rsidP="0037611D">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Головне завдання вчителя – забезпечити рівень навчальних досягнень і розвитку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w:t>
      </w:r>
      <w:r w:rsidR="00495C27">
        <w:rPr>
          <w:rFonts w:ascii="Times New Roman" w:eastAsia="Times New Roman" w:hAnsi="Times New Roman" w:cs="Times New Roman"/>
          <w:sz w:val="28"/>
          <w:szCs w:val="28"/>
          <w:lang w:eastAsia="ru-RU"/>
        </w:rPr>
        <w:t>гімназії</w:t>
      </w:r>
      <w:r>
        <w:rPr>
          <w:rFonts w:ascii="Times New Roman" w:eastAsia="Times New Roman" w:hAnsi="Times New Roman" w:cs="Times New Roman"/>
          <w:sz w:val="28"/>
          <w:szCs w:val="28"/>
          <w:lang w:eastAsia="ru-RU"/>
        </w:rPr>
        <w:t xml:space="preserve"> ми вважаємо: </w:t>
      </w:r>
    </w:p>
    <w:p w:rsidR="003B226D" w:rsidRDefault="003B226D" w:rsidP="0037611D">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3B226D" w:rsidRDefault="003B226D" w:rsidP="0037611D">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rsidR="003B226D" w:rsidRDefault="003B226D" w:rsidP="0037611D">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rsidR="003B226D" w:rsidRDefault="003B226D" w:rsidP="0037611D">
      <w:pPr>
        <w:shd w:val="clear" w:color="auto" w:fill="FFFFFF"/>
        <w:tabs>
          <w:tab w:val="left" w:pos="8647"/>
        </w:tabs>
        <w:spacing w:after="0" w:line="276" w:lineRule="auto"/>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РЕАЛІЗАЦІЯ КОНЦЕПЦІЇ НУШ</w:t>
      </w:r>
    </w:p>
    <w:p w:rsidR="003B226D" w:rsidRDefault="003B226D" w:rsidP="0037611D">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Забезпечення виконання Державних стандартів – якість освіти. Задоволення освітніх потреб. Реалізація Концепції НУШ</w:t>
      </w:r>
    </w:p>
    <w:p w:rsidR="003B226D" w:rsidRDefault="003B226D" w:rsidP="0037611D">
      <w:pPr>
        <w:shd w:val="clear" w:color="auto" w:fill="FFFFFF"/>
        <w:tabs>
          <w:tab w:val="left" w:pos="8647"/>
        </w:tabs>
        <w:spacing w:after="0" w:line="276"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p>
    <w:p w:rsidR="003B226D" w:rsidRDefault="003B226D" w:rsidP="0037611D">
      <w:pPr>
        <w:shd w:val="clear" w:color="auto" w:fill="FFFFFF"/>
        <w:tabs>
          <w:tab w:val="left" w:pos="8647"/>
        </w:tabs>
        <w:spacing w:after="0" w:line="276"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3B226D" w:rsidRDefault="003B226D" w:rsidP="0037611D">
      <w:pPr>
        <w:shd w:val="clear" w:color="auto" w:fill="FFFFFF"/>
        <w:tabs>
          <w:tab w:val="left" w:pos="8647"/>
        </w:tabs>
        <w:spacing w:after="0" w:line="276"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Педагогічний колектив втілює Концепцію нової української школи з 2018 року. Цього року маємо перших випускників Нової української школи, які отримали свідоцтва за чотири роки навчання в початковій школі.   З  2022 </w:t>
      </w:r>
      <w:r>
        <w:rPr>
          <w:rFonts w:ascii="Times New Roman" w:eastAsia="Calibri" w:hAnsi="Times New Roman" w:cs="Times New Roman"/>
          <w:sz w:val="28"/>
          <w:szCs w:val="28"/>
        </w:rPr>
        <w:lastRenderedPageBreak/>
        <w:t>року стартує новий етап  впровадження НУШ у базовій школі. Створено відповідне освітнє середовище в 1-4 класах НУШ</w:t>
      </w:r>
      <w:r w:rsidR="00495C27">
        <w:rPr>
          <w:rFonts w:ascii="Times New Roman" w:eastAsia="Calibri" w:hAnsi="Times New Roman" w:cs="Times New Roman"/>
          <w:sz w:val="28"/>
          <w:szCs w:val="28"/>
        </w:rPr>
        <w:t>.</w:t>
      </w:r>
      <w:r>
        <w:rPr>
          <w:rFonts w:ascii="Times New Roman" w:eastAsia="Calibri" w:hAnsi="Times New Roman" w:cs="Times New Roman"/>
          <w:sz w:val="28"/>
          <w:szCs w:val="28"/>
        </w:rPr>
        <w:t xml:space="preserve"> Вчителі, які працюють в 1-4, 5</w:t>
      </w:r>
      <w:r w:rsidR="00495C27">
        <w:rPr>
          <w:rFonts w:ascii="Times New Roman" w:eastAsia="Calibri" w:hAnsi="Times New Roman" w:cs="Times New Roman"/>
          <w:sz w:val="28"/>
          <w:szCs w:val="28"/>
        </w:rPr>
        <w:t>, 6</w:t>
      </w:r>
      <w:r>
        <w:rPr>
          <w:rFonts w:ascii="Times New Roman" w:eastAsia="Calibri" w:hAnsi="Times New Roman" w:cs="Times New Roman"/>
          <w:sz w:val="28"/>
          <w:szCs w:val="28"/>
        </w:rPr>
        <w:t xml:space="preserve"> класах</w:t>
      </w:r>
      <w:r w:rsidR="00495C27">
        <w:rPr>
          <w:rFonts w:ascii="Times New Roman" w:eastAsia="Calibri" w:hAnsi="Times New Roman" w:cs="Times New Roman"/>
          <w:sz w:val="28"/>
          <w:szCs w:val="28"/>
        </w:rPr>
        <w:t xml:space="preserve"> та</w:t>
      </w:r>
      <w:r>
        <w:rPr>
          <w:rFonts w:ascii="Times New Roman" w:eastAsia="Calibri" w:hAnsi="Times New Roman" w:cs="Times New Roman"/>
          <w:sz w:val="28"/>
          <w:szCs w:val="28"/>
        </w:rPr>
        <w:t xml:space="preserve"> адміністрація закладу  пройшли відповідну професійну підготовку.</w:t>
      </w:r>
      <w:r w:rsidRPr="00495C27">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даний час ведеться ґрунтовна робота щодо підготовки впровадження Державного стандарту у 5-6 кла</w:t>
      </w:r>
      <w:r w:rsidR="00495C27">
        <w:rPr>
          <w:rFonts w:ascii="Times New Roman" w:eastAsia="Calibri" w:hAnsi="Times New Roman" w:cs="Times New Roman"/>
          <w:sz w:val="28"/>
          <w:szCs w:val="28"/>
        </w:rPr>
        <w:t>с</w:t>
      </w:r>
      <w:r>
        <w:rPr>
          <w:rFonts w:ascii="Times New Roman" w:eastAsia="Calibri" w:hAnsi="Times New Roman" w:cs="Times New Roman"/>
          <w:sz w:val="28"/>
          <w:szCs w:val="28"/>
        </w:rPr>
        <w:t>ах</w:t>
      </w:r>
      <w:r w:rsidR="00495C27">
        <w:rPr>
          <w:rFonts w:ascii="Times New Roman" w:eastAsia="Calibri" w:hAnsi="Times New Roman" w:cs="Times New Roman"/>
          <w:sz w:val="28"/>
          <w:szCs w:val="28"/>
        </w:rPr>
        <w:t xml:space="preserve"> та продовження участі гімназії у пілотному </w:t>
      </w:r>
      <w:proofErr w:type="spellStart"/>
      <w:r w:rsidR="00495C27">
        <w:rPr>
          <w:rFonts w:ascii="Times New Roman" w:eastAsia="Calibri" w:hAnsi="Times New Roman" w:cs="Times New Roman"/>
          <w:sz w:val="28"/>
          <w:szCs w:val="28"/>
        </w:rPr>
        <w:t>проєкті</w:t>
      </w:r>
      <w:proofErr w:type="spellEnd"/>
      <w:r w:rsidR="00495C27">
        <w:rPr>
          <w:rFonts w:ascii="Times New Roman" w:eastAsia="Calibri" w:hAnsi="Times New Roman" w:cs="Times New Roman"/>
          <w:sz w:val="28"/>
          <w:szCs w:val="28"/>
        </w:rPr>
        <w:t xml:space="preserve"> «Розроблення і впровадження </w:t>
      </w:r>
      <w:r w:rsidR="00495C27" w:rsidRPr="00D64570">
        <w:rPr>
          <w:rFonts w:ascii="Times New Roman" w:eastAsia="Calibri" w:hAnsi="Times New Roman" w:cs="Times New Roman"/>
          <w:sz w:val="28"/>
          <w:szCs w:val="28"/>
        </w:rPr>
        <w:t>навчальн</w:t>
      </w:r>
      <w:r w:rsidR="00495C27">
        <w:rPr>
          <w:rFonts w:ascii="Times New Roman" w:eastAsia="Calibri" w:hAnsi="Times New Roman" w:cs="Times New Roman"/>
          <w:sz w:val="28"/>
          <w:szCs w:val="28"/>
        </w:rPr>
        <w:t xml:space="preserve">о-методичного забезпечення для </w:t>
      </w:r>
      <w:r w:rsidR="00495C27" w:rsidRPr="00D64570">
        <w:rPr>
          <w:rFonts w:ascii="Times New Roman" w:eastAsia="Calibri" w:hAnsi="Times New Roman" w:cs="Times New Roman"/>
          <w:sz w:val="28"/>
          <w:szCs w:val="28"/>
        </w:rPr>
        <w:t>закладів загал</w:t>
      </w:r>
      <w:r w:rsidR="00495C27">
        <w:rPr>
          <w:rFonts w:ascii="Times New Roman" w:eastAsia="Calibri" w:hAnsi="Times New Roman" w:cs="Times New Roman"/>
          <w:sz w:val="28"/>
          <w:szCs w:val="28"/>
        </w:rPr>
        <w:t xml:space="preserve">ьної середньої освіти в умовах </w:t>
      </w:r>
      <w:r w:rsidR="00495C27" w:rsidRPr="00D64570">
        <w:rPr>
          <w:rFonts w:ascii="Times New Roman" w:eastAsia="Calibri" w:hAnsi="Times New Roman" w:cs="Times New Roman"/>
          <w:sz w:val="28"/>
          <w:szCs w:val="28"/>
        </w:rPr>
        <w:t>реалізації Державного стандарту</w:t>
      </w:r>
      <w:r w:rsidR="00495C27">
        <w:rPr>
          <w:rFonts w:ascii="Times New Roman" w:eastAsia="Calibri" w:hAnsi="Times New Roman" w:cs="Times New Roman"/>
          <w:sz w:val="28"/>
          <w:szCs w:val="28"/>
        </w:rPr>
        <w:t xml:space="preserve"> </w:t>
      </w:r>
      <w:r w:rsidR="00495C27" w:rsidRPr="00D64570">
        <w:rPr>
          <w:rFonts w:ascii="Times New Roman" w:eastAsia="Calibri" w:hAnsi="Times New Roman" w:cs="Times New Roman"/>
          <w:sz w:val="28"/>
          <w:szCs w:val="28"/>
        </w:rPr>
        <w:t>базової середньої освіти»</w:t>
      </w:r>
      <w:r>
        <w:rPr>
          <w:rFonts w:ascii="Times New Roman" w:eastAsia="Calibri" w:hAnsi="Times New Roman" w:cs="Times New Roman"/>
          <w:sz w:val="28"/>
          <w:szCs w:val="28"/>
        </w:rPr>
        <w:t xml:space="preserve">.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3B226D" w:rsidRPr="00495C27" w:rsidRDefault="003B226D" w:rsidP="0037611D">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умовами успішного досягнення базової комп</w:t>
      </w:r>
      <w:r w:rsidR="00495C27">
        <w:rPr>
          <w:rFonts w:ascii="Times New Roman" w:eastAsia="Times New Roman" w:hAnsi="Times New Roman" w:cs="Times New Roman"/>
          <w:sz w:val="28"/>
          <w:szCs w:val="28"/>
          <w:lang w:eastAsia="ru-RU"/>
        </w:rPr>
        <w:t>етентності учнями гімназії</w:t>
      </w:r>
      <w:r>
        <w:rPr>
          <w:rFonts w:ascii="Times New Roman" w:eastAsia="Times New Roman" w:hAnsi="Times New Roman" w:cs="Times New Roman"/>
          <w:sz w:val="28"/>
          <w:szCs w:val="28"/>
          <w:lang w:eastAsia="ru-RU"/>
        </w:rPr>
        <w:t xml:space="preserve">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w:t>
      </w:r>
      <w:r w:rsidR="00495C27">
        <w:rPr>
          <w:rFonts w:ascii="Times New Roman" w:eastAsia="Times New Roman" w:hAnsi="Times New Roman" w:cs="Times New Roman"/>
          <w:sz w:val="28"/>
          <w:szCs w:val="28"/>
          <w:lang w:eastAsia="ru-RU"/>
        </w:rPr>
        <w:t>гімназистів</w:t>
      </w:r>
      <w:r>
        <w:rPr>
          <w:rFonts w:ascii="Times New Roman" w:eastAsia="Times New Roman" w:hAnsi="Times New Roman" w:cs="Times New Roman"/>
          <w:sz w:val="28"/>
          <w:szCs w:val="28"/>
          <w:lang w:eastAsia="ru-RU"/>
        </w:rPr>
        <w:t>.</w:t>
      </w:r>
      <w:r w:rsidR="00495C27">
        <w:rPr>
          <w:rFonts w:ascii="Times New Roman" w:eastAsia="Times New Roman" w:hAnsi="Times New Roman" w:cs="Times New Roman"/>
          <w:sz w:val="28"/>
          <w:szCs w:val="28"/>
          <w:lang w:eastAsia="ru-RU"/>
        </w:rPr>
        <w:t xml:space="preserve"> Особливе місце в даному напрямку займають міжгалузеві </w:t>
      </w:r>
      <w:proofErr w:type="spellStart"/>
      <w:r w:rsidR="00495C27">
        <w:rPr>
          <w:rFonts w:ascii="Times New Roman" w:eastAsia="Times New Roman" w:hAnsi="Times New Roman" w:cs="Times New Roman"/>
          <w:sz w:val="28"/>
          <w:szCs w:val="28"/>
          <w:lang w:eastAsia="ru-RU"/>
        </w:rPr>
        <w:t>проєкти</w:t>
      </w:r>
      <w:proofErr w:type="spellEnd"/>
      <w:r w:rsidR="00495C27">
        <w:rPr>
          <w:rFonts w:ascii="Times New Roman" w:eastAsia="Times New Roman" w:hAnsi="Times New Roman" w:cs="Times New Roman"/>
          <w:sz w:val="28"/>
          <w:szCs w:val="28"/>
          <w:lang w:eastAsia="ru-RU"/>
        </w:rPr>
        <w:t xml:space="preserve">, що впроваджуються у закладі, які дозволяють реалізувати одночасно </w:t>
      </w:r>
      <w:proofErr w:type="spellStart"/>
      <w:r w:rsidR="00495C27">
        <w:rPr>
          <w:rFonts w:ascii="Times New Roman" w:eastAsia="Times New Roman" w:hAnsi="Times New Roman" w:cs="Times New Roman"/>
          <w:sz w:val="28"/>
          <w:szCs w:val="28"/>
          <w:lang w:eastAsia="ru-RU"/>
        </w:rPr>
        <w:t>компетентнісний</w:t>
      </w:r>
      <w:proofErr w:type="spellEnd"/>
      <w:r w:rsidR="00495C27">
        <w:rPr>
          <w:rFonts w:ascii="Times New Roman" w:eastAsia="Times New Roman" w:hAnsi="Times New Roman" w:cs="Times New Roman"/>
          <w:sz w:val="28"/>
          <w:szCs w:val="28"/>
          <w:lang w:eastAsia="ru-RU"/>
        </w:rPr>
        <w:t xml:space="preserve"> потенціал сучасної освіти та концепцію </w:t>
      </w:r>
      <w:r w:rsidR="00495C27">
        <w:rPr>
          <w:rFonts w:ascii="Times New Roman" w:eastAsia="Times New Roman" w:hAnsi="Times New Roman" w:cs="Times New Roman"/>
          <w:sz w:val="28"/>
          <w:szCs w:val="28"/>
          <w:lang w:val="en-US" w:eastAsia="ru-RU"/>
        </w:rPr>
        <w:t>STEM</w:t>
      </w:r>
      <w:r w:rsidR="00495C27">
        <w:rPr>
          <w:rFonts w:ascii="Times New Roman" w:eastAsia="Times New Roman" w:hAnsi="Times New Roman" w:cs="Times New Roman"/>
          <w:sz w:val="28"/>
          <w:szCs w:val="28"/>
          <w:lang w:eastAsia="ru-RU"/>
        </w:rPr>
        <w:t>-освіти в закладі.</w:t>
      </w:r>
      <w:r w:rsidR="00495C27" w:rsidRPr="004E149C">
        <w:rPr>
          <w:rFonts w:ascii="Times New Roman" w:eastAsia="Times New Roman" w:hAnsi="Times New Roman" w:cs="Times New Roman"/>
          <w:sz w:val="28"/>
          <w:szCs w:val="28"/>
          <w:lang w:eastAsia="ru-RU"/>
        </w:rPr>
        <w:t xml:space="preserve"> </w:t>
      </w:r>
    </w:p>
    <w:p w:rsidR="003B226D" w:rsidRPr="00814205" w:rsidRDefault="003B226D" w:rsidP="0037611D">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w:t>
      </w:r>
      <w:r w:rsidR="00814205">
        <w:rPr>
          <w:rFonts w:ascii="Times New Roman" w:eastAsia="Times New Roman" w:hAnsi="Times New Roman" w:cs="Times New Roman"/>
          <w:sz w:val="28"/>
          <w:szCs w:val="28"/>
          <w:lang w:eastAsia="ru-RU"/>
        </w:rPr>
        <w:t xml:space="preserve"> з здобувачами освіти</w:t>
      </w:r>
      <w:r>
        <w:rPr>
          <w:rFonts w:ascii="Times New Roman" w:eastAsia="Times New Roman" w:hAnsi="Times New Roman" w:cs="Times New Roman"/>
          <w:sz w:val="28"/>
          <w:szCs w:val="28"/>
          <w:lang w:eastAsia="ru-RU"/>
        </w:rPr>
        <w:t xml:space="preserve">.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w:t>
      </w:r>
      <w:proofErr w:type="spellStart"/>
      <w:r>
        <w:rPr>
          <w:rFonts w:ascii="Times New Roman" w:eastAsia="Times New Roman" w:hAnsi="Times New Roman" w:cs="Times New Roman"/>
          <w:sz w:val="28"/>
          <w:szCs w:val="28"/>
          <w:lang w:eastAsia="ru-RU"/>
        </w:rPr>
        <w:t>методично</w:t>
      </w:r>
      <w:proofErr w:type="spellEnd"/>
      <w:r>
        <w:rPr>
          <w:rFonts w:ascii="Times New Roman" w:eastAsia="Times New Roman" w:hAnsi="Times New Roman" w:cs="Times New Roman"/>
          <w:sz w:val="28"/>
          <w:szCs w:val="28"/>
          <w:lang w:eastAsia="ru-RU"/>
        </w:rPr>
        <w:t xml:space="preserve">, проведено роботу з батьками та здобувачами знань. Нажаль  значна </w:t>
      </w:r>
      <w:r w:rsidR="00814205">
        <w:rPr>
          <w:rFonts w:ascii="Times New Roman" w:eastAsia="Times New Roman" w:hAnsi="Times New Roman" w:cs="Times New Roman"/>
          <w:sz w:val="28"/>
          <w:szCs w:val="28"/>
          <w:lang w:eastAsia="ru-RU"/>
        </w:rPr>
        <w:t xml:space="preserve">кількість учнів навчалась за дистанційною формою через обмежені можливості укриття гімназії не всі класи могли відвідувати заклад очно, крім того частина учнів враховуючи бажання батьків та перебування їх за кордоном виходили на </w:t>
      </w:r>
      <w:proofErr w:type="spellStart"/>
      <w:r w:rsidR="00814205">
        <w:rPr>
          <w:rFonts w:ascii="Times New Roman" w:eastAsia="Times New Roman" w:hAnsi="Times New Roman" w:cs="Times New Roman"/>
          <w:sz w:val="28"/>
          <w:szCs w:val="28"/>
          <w:lang w:eastAsia="ru-RU"/>
        </w:rPr>
        <w:t>уроки</w:t>
      </w:r>
      <w:proofErr w:type="spellEnd"/>
      <w:r w:rsidR="00814205">
        <w:rPr>
          <w:rFonts w:ascii="Times New Roman" w:eastAsia="Times New Roman" w:hAnsi="Times New Roman" w:cs="Times New Roman"/>
          <w:sz w:val="28"/>
          <w:szCs w:val="28"/>
          <w:lang w:eastAsia="ru-RU"/>
        </w:rPr>
        <w:t xml:space="preserve"> дистанційно за використовуючи корпоративну платформу гімназії </w:t>
      </w:r>
      <w:r w:rsidR="00814205">
        <w:rPr>
          <w:rFonts w:ascii="Times New Roman" w:eastAsia="Times New Roman" w:hAnsi="Times New Roman" w:cs="Times New Roman"/>
          <w:sz w:val="28"/>
          <w:szCs w:val="28"/>
          <w:lang w:val="en-US" w:eastAsia="ru-RU"/>
        </w:rPr>
        <w:t>Google</w:t>
      </w:r>
      <w:r w:rsidR="00814205" w:rsidRPr="00814205">
        <w:rPr>
          <w:rFonts w:ascii="Times New Roman" w:eastAsia="Times New Roman" w:hAnsi="Times New Roman" w:cs="Times New Roman"/>
          <w:sz w:val="28"/>
          <w:szCs w:val="28"/>
          <w:lang w:eastAsia="ru-RU"/>
        </w:rPr>
        <w:t xml:space="preserve"> </w:t>
      </w:r>
      <w:r w:rsidR="00814205">
        <w:rPr>
          <w:rFonts w:ascii="Times New Roman" w:eastAsia="Times New Roman" w:hAnsi="Times New Roman" w:cs="Times New Roman"/>
          <w:sz w:val="28"/>
          <w:szCs w:val="28"/>
          <w:lang w:val="en-US" w:eastAsia="ru-RU"/>
        </w:rPr>
        <w:t>workspace</w:t>
      </w:r>
      <w:r w:rsidR="00814205" w:rsidRPr="00814205">
        <w:rPr>
          <w:rFonts w:ascii="Times New Roman" w:eastAsia="Times New Roman" w:hAnsi="Times New Roman" w:cs="Times New Roman"/>
          <w:sz w:val="28"/>
          <w:szCs w:val="28"/>
          <w:lang w:eastAsia="ru-RU"/>
        </w:rPr>
        <w:t xml:space="preserve"> </w:t>
      </w:r>
      <w:r w:rsidR="00814205">
        <w:rPr>
          <w:rFonts w:ascii="Times New Roman" w:eastAsia="Times New Roman" w:hAnsi="Times New Roman" w:cs="Times New Roman"/>
          <w:sz w:val="28"/>
          <w:szCs w:val="28"/>
          <w:lang w:val="en-US" w:eastAsia="ru-RU"/>
        </w:rPr>
        <w:t>for</w:t>
      </w:r>
      <w:r w:rsidR="00814205" w:rsidRPr="00814205">
        <w:rPr>
          <w:rFonts w:ascii="Times New Roman" w:eastAsia="Times New Roman" w:hAnsi="Times New Roman" w:cs="Times New Roman"/>
          <w:sz w:val="28"/>
          <w:szCs w:val="28"/>
          <w:lang w:eastAsia="ru-RU"/>
        </w:rPr>
        <w:t xml:space="preserve"> </w:t>
      </w:r>
      <w:r w:rsidR="00814205">
        <w:rPr>
          <w:rFonts w:ascii="Times New Roman" w:eastAsia="Times New Roman" w:hAnsi="Times New Roman" w:cs="Times New Roman"/>
          <w:sz w:val="28"/>
          <w:szCs w:val="28"/>
          <w:lang w:val="en-US" w:eastAsia="ru-RU"/>
        </w:rPr>
        <w:t>education</w:t>
      </w:r>
      <w:r w:rsidR="00814205">
        <w:rPr>
          <w:rFonts w:ascii="Times New Roman" w:eastAsia="Times New Roman" w:hAnsi="Times New Roman" w:cs="Times New Roman"/>
          <w:sz w:val="28"/>
          <w:szCs w:val="28"/>
          <w:lang w:eastAsia="ru-RU"/>
        </w:rPr>
        <w:t xml:space="preserve"> </w:t>
      </w:r>
    </w:p>
    <w:p w:rsidR="00814205" w:rsidRDefault="00814205" w:rsidP="0037611D">
      <w:pPr>
        <w:shd w:val="clear" w:color="auto" w:fill="FFFFFF"/>
        <w:tabs>
          <w:tab w:val="left" w:pos="8647"/>
        </w:tabs>
        <w:spacing w:after="0" w:line="276" w:lineRule="auto"/>
        <w:ind w:firstLine="680"/>
        <w:jc w:val="both"/>
        <w:textAlignment w:val="baseline"/>
        <w:rPr>
          <w:rFonts w:ascii="Times New Roman" w:eastAsia="Times New Roman" w:hAnsi="Times New Roman" w:cs="Times New Roman"/>
          <w:sz w:val="28"/>
          <w:szCs w:val="28"/>
          <w:lang w:eastAsia="ru-RU"/>
        </w:rPr>
      </w:pP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70C0"/>
          <w:sz w:val="28"/>
          <w:szCs w:val="28"/>
          <w:lang w:eastAsia="ru-RU"/>
        </w:rPr>
        <w:t xml:space="preserve">МЕТОДИЧНА РОБОТА  </w:t>
      </w:r>
      <w:r w:rsidR="00E478A7">
        <w:rPr>
          <w:rFonts w:ascii="Times New Roman" w:eastAsia="Times New Roman" w:hAnsi="Times New Roman" w:cs="Times New Roman"/>
          <w:b/>
          <w:color w:val="0070C0"/>
          <w:sz w:val="28"/>
          <w:szCs w:val="28"/>
          <w:lang w:eastAsia="ru-RU"/>
        </w:rPr>
        <w:t>КОЛЕКТИВУ ГІМНАЗІЇ</w:t>
      </w:r>
    </w:p>
    <w:p w:rsidR="003B226D" w:rsidRDefault="003B226D" w:rsidP="0037611D">
      <w:pPr>
        <w:shd w:val="clear" w:color="auto" w:fill="FFFFFF"/>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2022-2023 н. р. значна увага приділялася роботі з обдарованими дітьми. Ефективною формою роботи для реалізації, утвердження своїх здібностей є предметні олімпіади та конкурси.</w:t>
      </w:r>
    </w:p>
    <w:p w:rsidR="00356A00" w:rsidRPr="004025E0" w:rsidRDefault="00356A00" w:rsidP="0037611D">
      <w:pPr>
        <w:shd w:val="clear" w:color="auto" w:fill="FFFFFF"/>
        <w:spacing w:after="0" w:line="276" w:lineRule="auto"/>
        <w:ind w:firstLine="709"/>
        <w:jc w:val="both"/>
        <w:rPr>
          <w:rFonts w:ascii="Times New Roman" w:eastAsia="Times New Roman" w:hAnsi="Times New Roman" w:cs="Times New Roman"/>
          <w:color w:val="002060"/>
          <w:sz w:val="28"/>
          <w:szCs w:val="28"/>
          <w:lang w:eastAsia="uk-UA"/>
        </w:rPr>
      </w:pPr>
      <w:r w:rsidRPr="004025E0">
        <w:rPr>
          <w:rFonts w:ascii="Times New Roman" w:eastAsia="Times New Roman" w:hAnsi="Times New Roman" w:cs="Times New Roman"/>
          <w:color w:val="002060"/>
          <w:sz w:val="28"/>
          <w:szCs w:val="28"/>
          <w:lang w:eastAsia="uk-UA"/>
        </w:rPr>
        <w:t>Всеукраїнські предметні олімпіади</w:t>
      </w:r>
    </w:p>
    <w:p w:rsidR="003B226D" w:rsidRDefault="003B226D" w:rsidP="0037611D">
      <w:pPr>
        <w:shd w:val="clear" w:color="auto" w:fill="FFFFFF"/>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І</w:t>
      </w:r>
      <w:bookmarkStart w:id="0" w:name="_GoBack"/>
      <w:bookmarkEnd w:id="0"/>
      <w:r>
        <w:rPr>
          <w:rFonts w:ascii="Times New Roman" w:eastAsia="Times New Roman" w:hAnsi="Times New Roman" w:cs="Times New Roman"/>
          <w:sz w:val="28"/>
          <w:szCs w:val="28"/>
          <w:lang w:eastAsia="uk-UA"/>
        </w:rPr>
        <w:t xml:space="preserve"> етапі Всеукраїнських предметних олімпіад узяли участь </w:t>
      </w:r>
      <w:r w:rsidR="00B87977">
        <w:rPr>
          <w:rFonts w:ascii="Times New Roman" w:eastAsia="Times New Roman" w:hAnsi="Times New Roman" w:cs="Times New Roman"/>
          <w:sz w:val="28"/>
          <w:szCs w:val="28"/>
          <w:lang w:eastAsia="uk-UA"/>
        </w:rPr>
        <w:t xml:space="preserve">106 </w:t>
      </w:r>
      <w:r>
        <w:rPr>
          <w:rFonts w:ascii="Times New Roman" w:eastAsia="Times New Roman" w:hAnsi="Times New Roman" w:cs="Times New Roman"/>
          <w:sz w:val="28"/>
          <w:szCs w:val="28"/>
          <w:lang w:eastAsia="uk-UA"/>
        </w:rPr>
        <w:t xml:space="preserve">учасників 6-11-х класів, у ІІ етапі – </w:t>
      </w:r>
      <w:r w:rsidR="00B87977">
        <w:rPr>
          <w:rFonts w:ascii="Times New Roman" w:eastAsia="Times New Roman" w:hAnsi="Times New Roman" w:cs="Times New Roman"/>
          <w:sz w:val="28"/>
          <w:szCs w:val="28"/>
          <w:lang w:eastAsia="uk-UA"/>
        </w:rPr>
        <w:t>45</w:t>
      </w:r>
      <w:r>
        <w:rPr>
          <w:rFonts w:ascii="Times New Roman" w:eastAsia="Times New Roman" w:hAnsi="Times New Roman" w:cs="Times New Roman"/>
          <w:sz w:val="28"/>
          <w:szCs w:val="28"/>
          <w:lang w:eastAsia="uk-UA"/>
        </w:rPr>
        <w:t xml:space="preserve"> учасників, у ІІІ етапі- </w:t>
      </w:r>
      <w:r w:rsidR="00F11F1A">
        <w:rPr>
          <w:rFonts w:ascii="Times New Roman" w:eastAsia="Times New Roman" w:hAnsi="Times New Roman" w:cs="Times New Roman"/>
          <w:sz w:val="28"/>
          <w:szCs w:val="28"/>
          <w:lang w:eastAsia="uk-UA"/>
        </w:rPr>
        <w:t>22 учасники</w:t>
      </w:r>
      <w:r>
        <w:rPr>
          <w:rFonts w:ascii="Times New Roman" w:eastAsia="Times New Roman" w:hAnsi="Times New Roman" w:cs="Times New Roman"/>
          <w:sz w:val="28"/>
          <w:szCs w:val="28"/>
          <w:lang w:eastAsia="uk-UA"/>
        </w:rPr>
        <w:t>.</w:t>
      </w:r>
    </w:p>
    <w:p w:rsidR="00B87977" w:rsidRDefault="00B87977" w:rsidP="0037611D">
      <w:pPr>
        <w:shd w:val="clear" w:color="auto" w:fill="FFFFFF"/>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підсумками </w:t>
      </w:r>
      <w:r w:rsidRPr="0011116A">
        <w:rPr>
          <w:rFonts w:ascii="Times New Roman" w:eastAsia="Times New Roman" w:hAnsi="Times New Roman" w:cs="Times New Roman"/>
          <w:b/>
          <w:sz w:val="28"/>
          <w:szCs w:val="28"/>
          <w:lang w:eastAsia="uk-UA"/>
        </w:rPr>
        <w:t>ІІ (міського)</w:t>
      </w:r>
      <w:r>
        <w:rPr>
          <w:rFonts w:ascii="Times New Roman" w:eastAsia="Times New Roman" w:hAnsi="Times New Roman" w:cs="Times New Roman"/>
          <w:sz w:val="28"/>
          <w:szCs w:val="28"/>
          <w:lang w:eastAsia="uk-UA"/>
        </w:rPr>
        <w:t xml:space="preserve"> етапу Всеукраїнських предметних олімпіад учні гімназії отримали такі результати:</w:t>
      </w:r>
    </w:p>
    <w:p w:rsidR="00B87977" w:rsidRPr="00B87977" w:rsidRDefault="00B87977"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sidRPr="00B87977">
        <w:rPr>
          <w:rFonts w:ascii="Times New Roman" w:hAnsi="Times New Roman" w:cs="Times New Roman"/>
          <w:sz w:val="28"/>
          <w:szCs w:val="28"/>
        </w:rPr>
        <w:t xml:space="preserve">На олімпіаді з Біології І місце здобула </w:t>
      </w:r>
      <w:proofErr w:type="spellStart"/>
      <w:r w:rsidRPr="00B87977">
        <w:rPr>
          <w:rFonts w:ascii="Times New Roman" w:hAnsi="Times New Roman" w:cs="Times New Roman"/>
          <w:sz w:val="28"/>
          <w:szCs w:val="28"/>
        </w:rPr>
        <w:t>Самелюк</w:t>
      </w:r>
      <w:proofErr w:type="spellEnd"/>
      <w:r w:rsidRPr="00B87977">
        <w:rPr>
          <w:rFonts w:ascii="Times New Roman" w:hAnsi="Times New Roman" w:cs="Times New Roman"/>
          <w:sz w:val="28"/>
          <w:szCs w:val="28"/>
        </w:rPr>
        <w:t xml:space="preserve"> Анастасія, учениця 11-А класу </w:t>
      </w:r>
      <w:r>
        <w:rPr>
          <w:rFonts w:ascii="Times New Roman" w:hAnsi="Times New Roman" w:cs="Times New Roman"/>
          <w:sz w:val="28"/>
          <w:szCs w:val="28"/>
        </w:rPr>
        <w:t>(</w:t>
      </w:r>
      <w:r w:rsidRPr="00B87977">
        <w:rPr>
          <w:rFonts w:ascii="Times New Roman" w:hAnsi="Times New Roman" w:cs="Times New Roman"/>
          <w:sz w:val="28"/>
          <w:szCs w:val="28"/>
        </w:rPr>
        <w:t>підготувала вчитель Лисенко Неллі Олександрівна</w:t>
      </w:r>
      <w:r>
        <w:rPr>
          <w:rFonts w:ascii="Times New Roman" w:hAnsi="Times New Roman" w:cs="Times New Roman"/>
          <w:sz w:val="28"/>
          <w:szCs w:val="28"/>
        </w:rPr>
        <w:t>)</w:t>
      </w:r>
    </w:p>
    <w:p w:rsidR="00B87977" w:rsidRPr="00B87977" w:rsidRDefault="00B87977" w:rsidP="0037611D">
      <w:pPr>
        <w:pStyle w:val="aff5"/>
        <w:numPr>
          <w:ilvl w:val="0"/>
          <w:numId w:val="11"/>
        </w:numPr>
        <w:spacing w:line="276" w:lineRule="auto"/>
        <w:rPr>
          <w:rFonts w:ascii="Times New Roman" w:hAnsi="Times New Roman" w:cs="Times New Roman"/>
          <w:sz w:val="28"/>
          <w:szCs w:val="28"/>
        </w:rPr>
      </w:pPr>
      <w:r w:rsidRPr="00B87977">
        <w:rPr>
          <w:rFonts w:ascii="Times New Roman" w:hAnsi="Times New Roman" w:cs="Times New Roman"/>
          <w:sz w:val="28"/>
          <w:szCs w:val="28"/>
        </w:rPr>
        <w:t xml:space="preserve">На олімпіаді з </w:t>
      </w:r>
      <w:r>
        <w:rPr>
          <w:rFonts w:ascii="Times New Roman" w:hAnsi="Times New Roman" w:cs="Times New Roman"/>
          <w:sz w:val="28"/>
          <w:szCs w:val="28"/>
        </w:rPr>
        <w:t>Англійської</w:t>
      </w:r>
      <w:r w:rsidRPr="00B87977">
        <w:rPr>
          <w:rFonts w:ascii="Times New Roman" w:hAnsi="Times New Roman" w:cs="Times New Roman"/>
          <w:sz w:val="28"/>
          <w:szCs w:val="28"/>
        </w:rPr>
        <w:t xml:space="preserve"> мов</w:t>
      </w:r>
      <w:r>
        <w:rPr>
          <w:rFonts w:ascii="Times New Roman" w:hAnsi="Times New Roman" w:cs="Times New Roman"/>
          <w:sz w:val="28"/>
          <w:szCs w:val="28"/>
        </w:rPr>
        <w:t>и</w:t>
      </w:r>
      <w:r w:rsidRPr="00B879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977">
        <w:rPr>
          <w:rFonts w:ascii="Times New Roman" w:hAnsi="Times New Roman" w:cs="Times New Roman"/>
          <w:sz w:val="28"/>
          <w:szCs w:val="28"/>
        </w:rPr>
        <w:t>І</w:t>
      </w:r>
      <w:r>
        <w:rPr>
          <w:rFonts w:ascii="Times New Roman" w:hAnsi="Times New Roman" w:cs="Times New Roman"/>
          <w:sz w:val="28"/>
          <w:szCs w:val="28"/>
        </w:rPr>
        <w:t>І</w:t>
      </w:r>
      <w:r w:rsidRPr="00B87977">
        <w:rPr>
          <w:rFonts w:ascii="Times New Roman" w:hAnsi="Times New Roman" w:cs="Times New Roman"/>
          <w:sz w:val="28"/>
          <w:szCs w:val="28"/>
        </w:rPr>
        <w:t xml:space="preserve"> місце здобула </w:t>
      </w:r>
      <w:proofErr w:type="spellStart"/>
      <w:r w:rsidRPr="00B87977">
        <w:rPr>
          <w:rFonts w:ascii="Times New Roman" w:hAnsi="Times New Roman" w:cs="Times New Roman"/>
          <w:sz w:val="28"/>
          <w:szCs w:val="28"/>
        </w:rPr>
        <w:t>Жосан</w:t>
      </w:r>
      <w:proofErr w:type="spellEnd"/>
      <w:r w:rsidRPr="00B87977">
        <w:rPr>
          <w:rFonts w:ascii="Times New Roman" w:hAnsi="Times New Roman" w:cs="Times New Roman"/>
          <w:sz w:val="28"/>
          <w:szCs w:val="28"/>
        </w:rPr>
        <w:t xml:space="preserve"> Юлія 11-А клас (підготувала вчитель </w:t>
      </w:r>
      <w:proofErr w:type="spellStart"/>
      <w:r w:rsidRPr="00B87977">
        <w:rPr>
          <w:rFonts w:ascii="Times New Roman" w:hAnsi="Times New Roman" w:cs="Times New Roman"/>
          <w:sz w:val="28"/>
          <w:szCs w:val="28"/>
        </w:rPr>
        <w:t>Мі</w:t>
      </w:r>
      <w:r>
        <w:rPr>
          <w:rFonts w:ascii="Times New Roman" w:hAnsi="Times New Roman" w:cs="Times New Roman"/>
          <w:sz w:val="28"/>
          <w:szCs w:val="28"/>
        </w:rPr>
        <w:t>хно</w:t>
      </w:r>
      <w:proofErr w:type="spellEnd"/>
      <w:r>
        <w:rPr>
          <w:rFonts w:ascii="Times New Roman" w:hAnsi="Times New Roman" w:cs="Times New Roman"/>
          <w:sz w:val="28"/>
          <w:szCs w:val="28"/>
        </w:rPr>
        <w:t xml:space="preserve"> Ольга Леонідівна</w:t>
      </w:r>
      <w:r w:rsidRPr="00B87977">
        <w:rPr>
          <w:rFonts w:ascii="Times New Roman" w:hAnsi="Times New Roman" w:cs="Times New Roman"/>
          <w:sz w:val="28"/>
          <w:szCs w:val="28"/>
        </w:rPr>
        <w:t xml:space="preserve">) </w:t>
      </w:r>
      <w:r>
        <w:rPr>
          <w:rFonts w:ascii="Times New Roman" w:hAnsi="Times New Roman" w:cs="Times New Roman"/>
          <w:sz w:val="28"/>
          <w:szCs w:val="28"/>
        </w:rPr>
        <w:t xml:space="preserve">ІІІ-ті місця здобули </w:t>
      </w:r>
      <w:proofErr w:type="spellStart"/>
      <w:r w:rsidRPr="00B87977">
        <w:rPr>
          <w:rFonts w:ascii="Times New Roman" w:hAnsi="Times New Roman" w:cs="Times New Roman"/>
          <w:sz w:val="28"/>
          <w:szCs w:val="28"/>
        </w:rPr>
        <w:t>Доан</w:t>
      </w:r>
      <w:proofErr w:type="spellEnd"/>
      <w:r w:rsidRPr="00B87977">
        <w:rPr>
          <w:rFonts w:ascii="Times New Roman" w:hAnsi="Times New Roman" w:cs="Times New Roman"/>
          <w:sz w:val="28"/>
          <w:szCs w:val="28"/>
        </w:rPr>
        <w:t xml:space="preserve"> Ніка </w:t>
      </w:r>
      <w:r>
        <w:rPr>
          <w:rFonts w:ascii="Times New Roman" w:hAnsi="Times New Roman" w:cs="Times New Roman"/>
          <w:sz w:val="28"/>
          <w:szCs w:val="28"/>
        </w:rPr>
        <w:t xml:space="preserve">та </w:t>
      </w:r>
      <w:proofErr w:type="spellStart"/>
      <w:r w:rsidRPr="00B87977">
        <w:rPr>
          <w:rFonts w:ascii="Times New Roman" w:hAnsi="Times New Roman" w:cs="Times New Roman"/>
          <w:sz w:val="28"/>
          <w:szCs w:val="28"/>
        </w:rPr>
        <w:t>Томіленко</w:t>
      </w:r>
      <w:proofErr w:type="spellEnd"/>
      <w:r w:rsidRPr="00B87977">
        <w:rPr>
          <w:rFonts w:ascii="Times New Roman" w:hAnsi="Times New Roman" w:cs="Times New Roman"/>
          <w:sz w:val="28"/>
          <w:szCs w:val="28"/>
        </w:rPr>
        <w:t xml:space="preserve"> Марія 9-В</w:t>
      </w:r>
      <w:r>
        <w:rPr>
          <w:rFonts w:ascii="Times New Roman" w:hAnsi="Times New Roman" w:cs="Times New Roman"/>
          <w:sz w:val="28"/>
          <w:szCs w:val="28"/>
        </w:rPr>
        <w:t xml:space="preserve"> клас</w:t>
      </w:r>
      <w:r w:rsidRPr="00B87977">
        <w:rPr>
          <w:rFonts w:ascii="Times New Roman" w:hAnsi="Times New Roman" w:cs="Times New Roman"/>
          <w:sz w:val="28"/>
          <w:szCs w:val="28"/>
        </w:rPr>
        <w:t xml:space="preserve">, </w:t>
      </w:r>
      <w:proofErr w:type="spellStart"/>
      <w:r w:rsidRPr="00B87977">
        <w:rPr>
          <w:rFonts w:ascii="Times New Roman" w:hAnsi="Times New Roman" w:cs="Times New Roman"/>
          <w:sz w:val="28"/>
          <w:szCs w:val="28"/>
        </w:rPr>
        <w:t>Силенко</w:t>
      </w:r>
      <w:proofErr w:type="spellEnd"/>
      <w:r w:rsidRPr="00B87977">
        <w:rPr>
          <w:rFonts w:ascii="Times New Roman" w:hAnsi="Times New Roman" w:cs="Times New Roman"/>
          <w:sz w:val="28"/>
          <w:szCs w:val="28"/>
        </w:rPr>
        <w:t xml:space="preserve"> Ангеліна </w:t>
      </w:r>
      <w:r>
        <w:rPr>
          <w:rFonts w:ascii="Times New Roman" w:hAnsi="Times New Roman" w:cs="Times New Roman"/>
          <w:sz w:val="28"/>
          <w:szCs w:val="28"/>
        </w:rPr>
        <w:t xml:space="preserve">11-Д клас </w:t>
      </w:r>
      <w:r w:rsidRPr="00B87977">
        <w:rPr>
          <w:rFonts w:ascii="Times New Roman" w:hAnsi="Times New Roman" w:cs="Times New Roman"/>
          <w:sz w:val="28"/>
          <w:szCs w:val="28"/>
        </w:rPr>
        <w:t>(</w:t>
      </w:r>
      <w:r>
        <w:rPr>
          <w:rFonts w:ascii="Times New Roman" w:hAnsi="Times New Roman" w:cs="Times New Roman"/>
          <w:sz w:val="28"/>
          <w:szCs w:val="28"/>
        </w:rPr>
        <w:t>п</w:t>
      </w:r>
      <w:r w:rsidRPr="00B87977">
        <w:rPr>
          <w:rFonts w:ascii="Times New Roman" w:hAnsi="Times New Roman" w:cs="Times New Roman"/>
          <w:sz w:val="28"/>
          <w:szCs w:val="28"/>
        </w:rPr>
        <w:t>і</w:t>
      </w:r>
      <w:r>
        <w:rPr>
          <w:rFonts w:ascii="Times New Roman" w:hAnsi="Times New Roman" w:cs="Times New Roman"/>
          <w:sz w:val="28"/>
          <w:szCs w:val="28"/>
        </w:rPr>
        <w:t xml:space="preserve">дготувала вчитель </w:t>
      </w:r>
      <w:proofErr w:type="spellStart"/>
      <w:r>
        <w:rPr>
          <w:rFonts w:ascii="Times New Roman" w:hAnsi="Times New Roman" w:cs="Times New Roman"/>
          <w:sz w:val="28"/>
          <w:szCs w:val="28"/>
        </w:rPr>
        <w:t>Козачинська</w:t>
      </w:r>
      <w:proofErr w:type="spellEnd"/>
      <w:r>
        <w:rPr>
          <w:rFonts w:ascii="Times New Roman" w:hAnsi="Times New Roman" w:cs="Times New Roman"/>
          <w:sz w:val="28"/>
          <w:szCs w:val="28"/>
        </w:rPr>
        <w:t xml:space="preserve"> Олена Іванівна</w:t>
      </w:r>
      <w:r w:rsidRPr="00B87977">
        <w:rPr>
          <w:rFonts w:ascii="Times New Roman" w:hAnsi="Times New Roman" w:cs="Times New Roman"/>
          <w:sz w:val="28"/>
          <w:szCs w:val="28"/>
        </w:rPr>
        <w:t>)</w:t>
      </w:r>
    </w:p>
    <w:p w:rsidR="00136D05" w:rsidRPr="00134CB6" w:rsidRDefault="00464CDB"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sidRPr="00134CB6">
        <w:rPr>
          <w:rFonts w:ascii="Times New Roman" w:eastAsia="Times New Roman" w:hAnsi="Times New Roman" w:cs="Times New Roman"/>
          <w:sz w:val="28"/>
          <w:szCs w:val="28"/>
          <w:lang w:eastAsia="uk-UA"/>
        </w:rPr>
        <w:t xml:space="preserve">На олімпіаді з історії </w:t>
      </w:r>
      <w:proofErr w:type="spellStart"/>
      <w:r w:rsidRPr="00134CB6">
        <w:rPr>
          <w:rFonts w:ascii="Times New Roman" w:hAnsi="Times New Roman" w:cs="Times New Roman"/>
          <w:sz w:val="28"/>
          <w:szCs w:val="28"/>
        </w:rPr>
        <w:t>Хомідова</w:t>
      </w:r>
      <w:proofErr w:type="spellEnd"/>
      <w:r w:rsidRPr="00134CB6">
        <w:rPr>
          <w:rFonts w:ascii="Times New Roman" w:hAnsi="Times New Roman" w:cs="Times New Roman"/>
          <w:sz w:val="28"/>
          <w:szCs w:val="28"/>
        </w:rPr>
        <w:t xml:space="preserve"> Антоніна 8-Г клас здобула ІІ місце </w:t>
      </w:r>
      <w:proofErr w:type="spellStart"/>
      <w:r w:rsidRPr="00134CB6">
        <w:rPr>
          <w:rFonts w:ascii="Times New Roman" w:hAnsi="Times New Roman" w:cs="Times New Roman"/>
          <w:sz w:val="28"/>
          <w:szCs w:val="28"/>
        </w:rPr>
        <w:t>Ти</w:t>
      </w:r>
      <w:r w:rsidR="00270083" w:rsidRPr="00134CB6">
        <w:rPr>
          <w:rFonts w:ascii="Times New Roman" w:hAnsi="Times New Roman" w:cs="Times New Roman"/>
          <w:sz w:val="28"/>
          <w:szCs w:val="28"/>
        </w:rPr>
        <w:t>совський</w:t>
      </w:r>
      <w:proofErr w:type="spellEnd"/>
      <w:r w:rsidR="00270083" w:rsidRPr="00134CB6">
        <w:rPr>
          <w:rFonts w:ascii="Times New Roman" w:hAnsi="Times New Roman" w:cs="Times New Roman"/>
          <w:sz w:val="28"/>
          <w:szCs w:val="28"/>
        </w:rPr>
        <w:t xml:space="preserve"> Назар 8-Г клас - здобув</w:t>
      </w:r>
      <w:r w:rsidRPr="00134CB6">
        <w:rPr>
          <w:rFonts w:ascii="Times New Roman" w:hAnsi="Times New Roman" w:cs="Times New Roman"/>
          <w:sz w:val="28"/>
          <w:szCs w:val="28"/>
        </w:rPr>
        <w:t xml:space="preserve"> ІІІ місце</w:t>
      </w:r>
      <w:r w:rsidR="00136D05" w:rsidRPr="00134CB6">
        <w:rPr>
          <w:rFonts w:ascii="Times New Roman" w:hAnsi="Times New Roman" w:cs="Times New Roman"/>
          <w:sz w:val="28"/>
          <w:szCs w:val="28"/>
        </w:rPr>
        <w:t xml:space="preserve"> (учнів підготувала вчитель Обертас Ірина Володимирівна)</w:t>
      </w:r>
      <w:r w:rsidR="00270083" w:rsidRPr="00134CB6">
        <w:rPr>
          <w:rFonts w:ascii="Times New Roman" w:hAnsi="Times New Roman" w:cs="Times New Roman"/>
          <w:sz w:val="28"/>
          <w:szCs w:val="28"/>
        </w:rPr>
        <w:t xml:space="preserve">, </w:t>
      </w:r>
      <w:proofErr w:type="spellStart"/>
      <w:r w:rsidR="00270083" w:rsidRPr="00134CB6">
        <w:rPr>
          <w:rFonts w:ascii="Times New Roman" w:hAnsi="Times New Roman" w:cs="Times New Roman"/>
          <w:sz w:val="28"/>
          <w:szCs w:val="28"/>
        </w:rPr>
        <w:t>Доан</w:t>
      </w:r>
      <w:proofErr w:type="spellEnd"/>
      <w:r w:rsidR="00270083" w:rsidRPr="00134CB6">
        <w:rPr>
          <w:rFonts w:ascii="Times New Roman" w:hAnsi="Times New Roman" w:cs="Times New Roman"/>
          <w:sz w:val="28"/>
          <w:szCs w:val="28"/>
        </w:rPr>
        <w:t xml:space="preserve"> Ніка 9-В клас здобула ІІІ місце</w:t>
      </w:r>
      <w:r w:rsidR="00136D05" w:rsidRPr="00134CB6">
        <w:rPr>
          <w:rFonts w:ascii="Times New Roman" w:hAnsi="Times New Roman" w:cs="Times New Roman"/>
          <w:sz w:val="28"/>
          <w:szCs w:val="28"/>
        </w:rPr>
        <w:t xml:space="preserve"> (підготував вчитель Стецюк Андрій Сергійович)</w:t>
      </w:r>
      <w:r w:rsidR="00134CB6" w:rsidRPr="00134CB6">
        <w:rPr>
          <w:rFonts w:ascii="Times New Roman" w:hAnsi="Times New Roman" w:cs="Times New Roman"/>
          <w:sz w:val="28"/>
          <w:szCs w:val="28"/>
        </w:rPr>
        <w:t xml:space="preserve"> Костенко Дар’я 10-А та </w:t>
      </w:r>
      <w:proofErr w:type="spellStart"/>
      <w:r w:rsidR="00134CB6" w:rsidRPr="00134CB6">
        <w:rPr>
          <w:rFonts w:ascii="Times New Roman" w:hAnsi="Times New Roman" w:cs="Times New Roman"/>
          <w:sz w:val="28"/>
          <w:szCs w:val="28"/>
        </w:rPr>
        <w:t>Чернявська</w:t>
      </w:r>
      <w:proofErr w:type="spellEnd"/>
      <w:r w:rsidR="00134CB6" w:rsidRPr="00134CB6">
        <w:rPr>
          <w:rFonts w:ascii="Times New Roman" w:hAnsi="Times New Roman" w:cs="Times New Roman"/>
          <w:sz w:val="28"/>
          <w:szCs w:val="28"/>
        </w:rPr>
        <w:t xml:space="preserve"> Марія 11-Д клас </w:t>
      </w:r>
      <w:proofErr w:type="spellStart"/>
      <w:r w:rsidR="00134CB6" w:rsidRPr="00134CB6">
        <w:rPr>
          <w:rFonts w:ascii="Times New Roman" w:hAnsi="Times New Roman" w:cs="Times New Roman"/>
          <w:sz w:val="28"/>
          <w:szCs w:val="28"/>
        </w:rPr>
        <w:t>клас</w:t>
      </w:r>
      <w:proofErr w:type="spellEnd"/>
      <w:r w:rsidR="00134CB6" w:rsidRPr="00134CB6">
        <w:rPr>
          <w:rFonts w:ascii="Times New Roman" w:hAnsi="Times New Roman" w:cs="Times New Roman"/>
          <w:sz w:val="28"/>
          <w:szCs w:val="28"/>
        </w:rPr>
        <w:t xml:space="preserve"> здобули ІІІ місце  (підготувала вчитель </w:t>
      </w:r>
      <w:proofErr w:type="spellStart"/>
      <w:r w:rsidR="00134CB6" w:rsidRPr="00134CB6">
        <w:rPr>
          <w:rFonts w:ascii="Times New Roman" w:hAnsi="Times New Roman" w:cs="Times New Roman"/>
          <w:sz w:val="28"/>
          <w:szCs w:val="28"/>
        </w:rPr>
        <w:t>Завіновська</w:t>
      </w:r>
      <w:proofErr w:type="spellEnd"/>
      <w:r w:rsidR="00134CB6" w:rsidRPr="00134CB6">
        <w:rPr>
          <w:rFonts w:ascii="Times New Roman" w:hAnsi="Times New Roman" w:cs="Times New Roman"/>
          <w:sz w:val="28"/>
          <w:szCs w:val="28"/>
        </w:rPr>
        <w:t xml:space="preserve"> Ірина Вікторівна); </w:t>
      </w:r>
    </w:p>
    <w:p w:rsidR="00134CB6" w:rsidRPr="00134CB6" w:rsidRDefault="00134CB6"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sidRPr="00134CB6">
        <w:rPr>
          <w:rFonts w:ascii="Times New Roman" w:eastAsia="Times New Roman" w:hAnsi="Times New Roman" w:cs="Times New Roman"/>
          <w:sz w:val="28"/>
          <w:szCs w:val="28"/>
          <w:lang w:eastAsia="uk-UA"/>
        </w:rPr>
        <w:t xml:space="preserve">На олімпіаді з </w:t>
      </w:r>
      <w:r>
        <w:rPr>
          <w:rFonts w:ascii="Times New Roman" w:hAnsi="Times New Roman" w:cs="Times New Roman"/>
          <w:sz w:val="28"/>
          <w:szCs w:val="28"/>
        </w:rPr>
        <w:t>Хімії</w:t>
      </w:r>
      <w:r w:rsidRPr="00FF02AA">
        <w:rPr>
          <w:rFonts w:ascii="Times New Roman" w:hAnsi="Times New Roman" w:cs="Times New Roman"/>
          <w:sz w:val="28"/>
          <w:szCs w:val="28"/>
        </w:rPr>
        <w:t xml:space="preserve"> ІІ місце </w:t>
      </w:r>
      <w:r>
        <w:rPr>
          <w:rFonts w:ascii="Times New Roman" w:hAnsi="Times New Roman" w:cs="Times New Roman"/>
          <w:sz w:val="28"/>
          <w:szCs w:val="28"/>
        </w:rPr>
        <w:t xml:space="preserve">здобув </w:t>
      </w:r>
      <w:r w:rsidRPr="00FF02AA">
        <w:rPr>
          <w:rFonts w:ascii="Times New Roman" w:hAnsi="Times New Roman" w:cs="Times New Roman"/>
          <w:sz w:val="28"/>
          <w:szCs w:val="28"/>
        </w:rPr>
        <w:t xml:space="preserve">Голуб Олександр </w:t>
      </w:r>
      <w:r>
        <w:rPr>
          <w:rFonts w:ascii="Times New Roman" w:hAnsi="Times New Roman" w:cs="Times New Roman"/>
          <w:sz w:val="28"/>
          <w:szCs w:val="28"/>
        </w:rPr>
        <w:t xml:space="preserve">7-Б (підготувала вчитель </w:t>
      </w:r>
      <w:proofErr w:type="spellStart"/>
      <w:r>
        <w:rPr>
          <w:rFonts w:ascii="Times New Roman" w:hAnsi="Times New Roman" w:cs="Times New Roman"/>
          <w:sz w:val="28"/>
          <w:szCs w:val="28"/>
        </w:rPr>
        <w:t>Рудь</w:t>
      </w:r>
      <w:proofErr w:type="spellEnd"/>
      <w:r>
        <w:rPr>
          <w:rFonts w:ascii="Times New Roman" w:hAnsi="Times New Roman" w:cs="Times New Roman"/>
          <w:sz w:val="28"/>
          <w:szCs w:val="28"/>
        </w:rPr>
        <w:t xml:space="preserve"> Євгенія Олександрівна</w:t>
      </w:r>
      <w:r w:rsidRPr="00FF02AA">
        <w:rPr>
          <w:rFonts w:ascii="Times New Roman" w:hAnsi="Times New Roman" w:cs="Times New Roman"/>
          <w:sz w:val="28"/>
          <w:szCs w:val="28"/>
        </w:rPr>
        <w:t xml:space="preserve">); ІІ місце </w:t>
      </w:r>
      <w:r>
        <w:rPr>
          <w:rFonts w:ascii="Times New Roman" w:hAnsi="Times New Roman" w:cs="Times New Roman"/>
          <w:sz w:val="28"/>
          <w:szCs w:val="28"/>
        </w:rPr>
        <w:t xml:space="preserve">здобула </w:t>
      </w:r>
      <w:r w:rsidR="0049006C">
        <w:rPr>
          <w:rFonts w:ascii="Times New Roman" w:hAnsi="Times New Roman" w:cs="Times New Roman"/>
          <w:sz w:val="28"/>
          <w:szCs w:val="28"/>
        </w:rPr>
        <w:t xml:space="preserve">Якимчук </w:t>
      </w:r>
      <w:proofErr w:type="spellStart"/>
      <w:r w:rsidR="0049006C">
        <w:rPr>
          <w:rFonts w:ascii="Times New Roman" w:hAnsi="Times New Roman" w:cs="Times New Roman"/>
          <w:sz w:val="28"/>
          <w:szCs w:val="28"/>
        </w:rPr>
        <w:t>Ульяна</w:t>
      </w:r>
      <w:proofErr w:type="spellEnd"/>
      <w:r w:rsidRPr="00FF02AA">
        <w:rPr>
          <w:rFonts w:ascii="Times New Roman" w:hAnsi="Times New Roman" w:cs="Times New Roman"/>
          <w:sz w:val="28"/>
          <w:szCs w:val="28"/>
        </w:rPr>
        <w:t xml:space="preserve"> 8-Б</w:t>
      </w:r>
      <w:r>
        <w:rPr>
          <w:rFonts w:ascii="Times New Roman" w:hAnsi="Times New Roman" w:cs="Times New Roman"/>
          <w:sz w:val="28"/>
          <w:szCs w:val="28"/>
        </w:rPr>
        <w:t xml:space="preserve"> клас</w:t>
      </w:r>
      <w:r w:rsidRPr="00FF02AA">
        <w:rPr>
          <w:rFonts w:ascii="Times New Roman" w:hAnsi="Times New Roman" w:cs="Times New Roman"/>
          <w:sz w:val="28"/>
          <w:szCs w:val="28"/>
        </w:rPr>
        <w:t xml:space="preserve"> (п</w:t>
      </w:r>
      <w:r>
        <w:rPr>
          <w:rFonts w:ascii="Times New Roman" w:hAnsi="Times New Roman" w:cs="Times New Roman"/>
          <w:sz w:val="28"/>
          <w:szCs w:val="28"/>
        </w:rPr>
        <w:t>ідготувала вчитель Заболоцька Олена Віталіївна)</w:t>
      </w:r>
    </w:p>
    <w:p w:rsidR="002E4142" w:rsidRPr="002E4142" w:rsidRDefault="002E4142" w:rsidP="0037611D">
      <w:pPr>
        <w:pStyle w:val="aff5"/>
        <w:numPr>
          <w:ilvl w:val="0"/>
          <w:numId w:val="11"/>
        </w:numPr>
        <w:spacing w:line="276" w:lineRule="auto"/>
        <w:rPr>
          <w:rFonts w:ascii="Times New Roman" w:hAnsi="Times New Roman" w:cs="Times New Roman"/>
          <w:sz w:val="28"/>
          <w:szCs w:val="28"/>
        </w:rPr>
      </w:pPr>
      <w:r w:rsidRPr="00134CB6">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а олімпіаді з математики</w:t>
      </w:r>
      <w:r w:rsidRPr="002E4142">
        <w:rPr>
          <w:rFonts w:ascii="Times New Roman" w:hAnsi="Times New Roman" w:cs="Times New Roman"/>
          <w:sz w:val="28"/>
          <w:szCs w:val="28"/>
        </w:rPr>
        <w:t xml:space="preserve">  </w:t>
      </w:r>
      <w:proofErr w:type="spellStart"/>
      <w:r w:rsidRPr="002E4142">
        <w:rPr>
          <w:rFonts w:ascii="Times New Roman" w:hAnsi="Times New Roman" w:cs="Times New Roman"/>
          <w:sz w:val="28"/>
          <w:szCs w:val="28"/>
        </w:rPr>
        <w:t>Маган</w:t>
      </w:r>
      <w:proofErr w:type="spellEnd"/>
      <w:r w:rsidRPr="002E4142">
        <w:rPr>
          <w:rFonts w:ascii="Times New Roman" w:hAnsi="Times New Roman" w:cs="Times New Roman"/>
          <w:sz w:val="28"/>
          <w:szCs w:val="28"/>
        </w:rPr>
        <w:t xml:space="preserve"> Анастасія 6-Б клас -</w:t>
      </w:r>
      <w:r>
        <w:rPr>
          <w:rFonts w:ascii="Times New Roman" w:hAnsi="Times New Roman" w:cs="Times New Roman"/>
          <w:sz w:val="28"/>
          <w:szCs w:val="28"/>
        </w:rPr>
        <w:t xml:space="preserve"> здобула</w:t>
      </w:r>
      <w:r w:rsidRPr="002E4142">
        <w:rPr>
          <w:rFonts w:ascii="Times New Roman" w:hAnsi="Times New Roman" w:cs="Times New Roman"/>
          <w:sz w:val="28"/>
          <w:szCs w:val="28"/>
        </w:rPr>
        <w:t xml:space="preserve"> ІІ</w:t>
      </w:r>
      <w:r>
        <w:rPr>
          <w:rFonts w:ascii="Times New Roman" w:hAnsi="Times New Roman" w:cs="Times New Roman"/>
          <w:sz w:val="28"/>
          <w:szCs w:val="28"/>
        </w:rPr>
        <w:t xml:space="preserve">І місце (підготувала </w:t>
      </w:r>
      <w:proofErr w:type="spellStart"/>
      <w:r>
        <w:rPr>
          <w:rFonts w:ascii="Times New Roman" w:hAnsi="Times New Roman" w:cs="Times New Roman"/>
          <w:sz w:val="28"/>
          <w:szCs w:val="28"/>
        </w:rPr>
        <w:t>Годкевич</w:t>
      </w:r>
      <w:proofErr w:type="spellEnd"/>
      <w:r>
        <w:rPr>
          <w:rFonts w:ascii="Times New Roman" w:hAnsi="Times New Roman" w:cs="Times New Roman"/>
          <w:sz w:val="28"/>
          <w:szCs w:val="28"/>
        </w:rPr>
        <w:t xml:space="preserve"> Людмила Володимирівна)</w:t>
      </w:r>
      <w:r w:rsidRPr="002E4142">
        <w:rPr>
          <w:rFonts w:ascii="Times New Roman" w:hAnsi="Times New Roman" w:cs="Times New Roman"/>
          <w:sz w:val="28"/>
          <w:szCs w:val="28"/>
        </w:rPr>
        <w:t xml:space="preserve"> </w:t>
      </w:r>
      <w:proofErr w:type="spellStart"/>
      <w:r w:rsidRPr="002E4142">
        <w:rPr>
          <w:rFonts w:ascii="Times New Roman" w:hAnsi="Times New Roman" w:cs="Times New Roman"/>
          <w:sz w:val="28"/>
          <w:szCs w:val="28"/>
        </w:rPr>
        <w:t>Самелюк</w:t>
      </w:r>
      <w:proofErr w:type="spellEnd"/>
      <w:r w:rsidRPr="002E4142">
        <w:rPr>
          <w:rFonts w:ascii="Times New Roman" w:hAnsi="Times New Roman" w:cs="Times New Roman"/>
          <w:sz w:val="28"/>
          <w:szCs w:val="28"/>
        </w:rPr>
        <w:t xml:space="preserve"> Анастасія 11-А </w:t>
      </w:r>
      <w:r>
        <w:rPr>
          <w:rFonts w:ascii="Times New Roman" w:hAnsi="Times New Roman" w:cs="Times New Roman"/>
          <w:sz w:val="28"/>
          <w:szCs w:val="28"/>
        </w:rPr>
        <w:t xml:space="preserve">клас здобула </w:t>
      </w:r>
      <w:r w:rsidRPr="002E4142">
        <w:rPr>
          <w:rFonts w:ascii="Times New Roman" w:hAnsi="Times New Roman" w:cs="Times New Roman"/>
          <w:sz w:val="28"/>
          <w:szCs w:val="28"/>
        </w:rPr>
        <w:t>ІІІ місце (підготувала Волкова К</w:t>
      </w:r>
      <w:r>
        <w:rPr>
          <w:rFonts w:ascii="Times New Roman" w:hAnsi="Times New Roman" w:cs="Times New Roman"/>
          <w:sz w:val="28"/>
          <w:szCs w:val="28"/>
        </w:rPr>
        <w:t>атерина Михайлівна);</w:t>
      </w:r>
    </w:p>
    <w:p w:rsidR="00134CB6" w:rsidRPr="002E4142" w:rsidRDefault="002E4142"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sidRPr="00134CB6">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 xml:space="preserve">а олімпіаді з фізики </w:t>
      </w:r>
      <w:proofErr w:type="spellStart"/>
      <w:r w:rsidRPr="00FF02AA">
        <w:rPr>
          <w:rFonts w:ascii="Times New Roman" w:hAnsi="Times New Roman" w:cs="Times New Roman"/>
          <w:sz w:val="28"/>
          <w:szCs w:val="28"/>
        </w:rPr>
        <w:t>Соляник</w:t>
      </w:r>
      <w:proofErr w:type="spellEnd"/>
      <w:r w:rsidRPr="00FF02AA">
        <w:rPr>
          <w:rFonts w:ascii="Times New Roman" w:hAnsi="Times New Roman" w:cs="Times New Roman"/>
          <w:sz w:val="28"/>
          <w:szCs w:val="28"/>
        </w:rPr>
        <w:t xml:space="preserve"> Марія та Гончаренко Максим 9-В</w:t>
      </w:r>
      <w:r>
        <w:rPr>
          <w:rFonts w:ascii="Times New Roman" w:hAnsi="Times New Roman" w:cs="Times New Roman"/>
          <w:sz w:val="28"/>
          <w:szCs w:val="28"/>
        </w:rPr>
        <w:t xml:space="preserve"> клас</w:t>
      </w:r>
      <w:r w:rsidRPr="00FF02AA">
        <w:rPr>
          <w:rFonts w:ascii="Times New Roman" w:hAnsi="Times New Roman" w:cs="Times New Roman"/>
          <w:sz w:val="28"/>
          <w:szCs w:val="28"/>
        </w:rPr>
        <w:t xml:space="preserve"> </w:t>
      </w:r>
      <w:r>
        <w:rPr>
          <w:rFonts w:ascii="Times New Roman" w:hAnsi="Times New Roman" w:cs="Times New Roman"/>
          <w:sz w:val="28"/>
          <w:szCs w:val="28"/>
        </w:rPr>
        <w:t>здобули два ІІІ-х місця (п</w:t>
      </w:r>
      <w:r w:rsidRPr="00FF02AA">
        <w:rPr>
          <w:rFonts w:ascii="Times New Roman" w:hAnsi="Times New Roman" w:cs="Times New Roman"/>
          <w:sz w:val="28"/>
          <w:szCs w:val="28"/>
        </w:rPr>
        <w:t>ідготувала вчитель</w:t>
      </w:r>
      <w:r>
        <w:rPr>
          <w:rFonts w:ascii="Times New Roman" w:hAnsi="Times New Roman" w:cs="Times New Roman"/>
          <w:sz w:val="28"/>
          <w:szCs w:val="28"/>
        </w:rPr>
        <w:t xml:space="preserve"> </w:t>
      </w:r>
      <w:proofErr w:type="spellStart"/>
      <w:r>
        <w:rPr>
          <w:rFonts w:ascii="Times New Roman" w:hAnsi="Times New Roman" w:cs="Times New Roman"/>
          <w:sz w:val="28"/>
          <w:szCs w:val="28"/>
        </w:rPr>
        <w:t>Кисільова</w:t>
      </w:r>
      <w:proofErr w:type="spellEnd"/>
      <w:r>
        <w:rPr>
          <w:rFonts w:ascii="Times New Roman" w:hAnsi="Times New Roman" w:cs="Times New Roman"/>
          <w:sz w:val="28"/>
          <w:szCs w:val="28"/>
        </w:rPr>
        <w:t xml:space="preserve"> Лариса Вікторівна</w:t>
      </w:r>
      <w:r w:rsidRPr="00FF02AA">
        <w:rPr>
          <w:rFonts w:ascii="Times New Roman" w:hAnsi="Times New Roman" w:cs="Times New Roman"/>
          <w:sz w:val="28"/>
          <w:szCs w:val="28"/>
        </w:rPr>
        <w:t>)</w:t>
      </w:r>
    </w:p>
    <w:p w:rsidR="002E4142" w:rsidRPr="00DE43C1" w:rsidRDefault="002E4142"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sidRPr="00134CB6">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 xml:space="preserve">а олімпіаді з </w:t>
      </w:r>
      <w:r>
        <w:rPr>
          <w:rFonts w:ascii="Times New Roman" w:hAnsi="Times New Roman" w:cs="Times New Roman"/>
          <w:sz w:val="28"/>
          <w:szCs w:val="28"/>
        </w:rPr>
        <w:t xml:space="preserve">Правознавства ІІ місце здобула </w:t>
      </w:r>
      <w:proofErr w:type="spellStart"/>
      <w:r w:rsidRPr="00FF02AA">
        <w:rPr>
          <w:rFonts w:ascii="Times New Roman" w:hAnsi="Times New Roman" w:cs="Times New Roman"/>
          <w:sz w:val="28"/>
          <w:szCs w:val="28"/>
        </w:rPr>
        <w:t>Соляник</w:t>
      </w:r>
      <w:proofErr w:type="spellEnd"/>
      <w:r w:rsidRPr="00FF02AA">
        <w:rPr>
          <w:rFonts w:ascii="Times New Roman" w:hAnsi="Times New Roman" w:cs="Times New Roman"/>
          <w:sz w:val="28"/>
          <w:szCs w:val="28"/>
        </w:rPr>
        <w:t xml:space="preserve"> Марія </w:t>
      </w:r>
      <w:r>
        <w:rPr>
          <w:rFonts w:ascii="Times New Roman" w:hAnsi="Times New Roman" w:cs="Times New Roman"/>
          <w:sz w:val="28"/>
          <w:szCs w:val="28"/>
        </w:rPr>
        <w:t xml:space="preserve">учениця </w:t>
      </w:r>
      <w:r w:rsidRPr="00FF02AA">
        <w:rPr>
          <w:rFonts w:ascii="Times New Roman" w:hAnsi="Times New Roman" w:cs="Times New Roman"/>
          <w:sz w:val="28"/>
          <w:szCs w:val="28"/>
        </w:rPr>
        <w:t>9-В клас</w:t>
      </w:r>
      <w:r>
        <w:rPr>
          <w:rFonts w:ascii="Times New Roman" w:hAnsi="Times New Roman" w:cs="Times New Roman"/>
          <w:sz w:val="28"/>
          <w:szCs w:val="28"/>
        </w:rPr>
        <w:t>у (п</w:t>
      </w:r>
      <w:r w:rsidRPr="00FF02AA">
        <w:rPr>
          <w:rFonts w:ascii="Times New Roman" w:hAnsi="Times New Roman" w:cs="Times New Roman"/>
          <w:sz w:val="28"/>
          <w:szCs w:val="28"/>
        </w:rPr>
        <w:t xml:space="preserve">ідготували </w:t>
      </w:r>
      <w:r>
        <w:rPr>
          <w:rFonts w:ascii="Times New Roman" w:hAnsi="Times New Roman" w:cs="Times New Roman"/>
          <w:sz w:val="28"/>
          <w:szCs w:val="28"/>
        </w:rPr>
        <w:t xml:space="preserve">вчителі </w:t>
      </w:r>
      <w:r w:rsidRPr="00FF02AA">
        <w:rPr>
          <w:rFonts w:ascii="Times New Roman" w:hAnsi="Times New Roman" w:cs="Times New Roman"/>
          <w:sz w:val="28"/>
          <w:szCs w:val="28"/>
        </w:rPr>
        <w:t>Чумак А</w:t>
      </w:r>
      <w:r>
        <w:rPr>
          <w:rFonts w:ascii="Times New Roman" w:hAnsi="Times New Roman" w:cs="Times New Roman"/>
          <w:sz w:val="28"/>
          <w:szCs w:val="28"/>
        </w:rPr>
        <w:t>ндрій Іванович та</w:t>
      </w:r>
      <w:r w:rsidR="00DE43C1">
        <w:rPr>
          <w:rFonts w:ascii="Times New Roman" w:hAnsi="Times New Roman" w:cs="Times New Roman"/>
          <w:sz w:val="28"/>
          <w:szCs w:val="28"/>
        </w:rPr>
        <w:t xml:space="preserve"> </w:t>
      </w:r>
      <w:proofErr w:type="spellStart"/>
      <w:r>
        <w:rPr>
          <w:rFonts w:ascii="Times New Roman" w:hAnsi="Times New Roman" w:cs="Times New Roman"/>
          <w:sz w:val="28"/>
          <w:szCs w:val="28"/>
        </w:rPr>
        <w:t>Валовенко</w:t>
      </w:r>
      <w:proofErr w:type="spellEnd"/>
      <w:r>
        <w:rPr>
          <w:rFonts w:ascii="Times New Roman" w:hAnsi="Times New Roman" w:cs="Times New Roman"/>
          <w:sz w:val="28"/>
          <w:szCs w:val="28"/>
        </w:rPr>
        <w:t xml:space="preserve"> Олександр Олександрович) </w:t>
      </w:r>
    </w:p>
    <w:p w:rsidR="00DE43C1" w:rsidRPr="00DE43C1" w:rsidRDefault="00DE43C1"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lastRenderedPageBreak/>
        <w:t>На олімпіаді</w:t>
      </w:r>
      <w:r w:rsidRPr="00FF02AA">
        <w:rPr>
          <w:rFonts w:ascii="Times New Roman" w:hAnsi="Times New Roman" w:cs="Times New Roman"/>
          <w:sz w:val="28"/>
          <w:szCs w:val="28"/>
        </w:rPr>
        <w:t xml:space="preserve">  з трудового навчання та технологій</w:t>
      </w:r>
      <w:r>
        <w:rPr>
          <w:rFonts w:ascii="Times New Roman" w:hAnsi="Times New Roman" w:cs="Times New Roman"/>
          <w:sz w:val="28"/>
          <w:szCs w:val="28"/>
        </w:rPr>
        <w:t xml:space="preserve"> </w:t>
      </w:r>
      <w:r w:rsidRPr="00FF02AA">
        <w:rPr>
          <w:rFonts w:ascii="Times New Roman" w:hAnsi="Times New Roman" w:cs="Times New Roman"/>
          <w:sz w:val="28"/>
          <w:szCs w:val="28"/>
        </w:rPr>
        <w:t>Цимбал Денис</w:t>
      </w:r>
      <w:r>
        <w:rPr>
          <w:rFonts w:ascii="Times New Roman" w:hAnsi="Times New Roman" w:cs="Times New Roman"/>
          <w:sz w:val="28"/>
          <w:szCs w:val="28"/>
        </w:rPr>
        <w:t xml:space="preserve"> учень </w:t>
      </w:r>
      <w:r w:rsidRPr="00FF02AA">
        <w:rPr>
          <w:rFonts w:ascii="Times New Roman" w:hAnsi="Times New Roman" w:cs="Times New Roman"/>
          <w:sz w:val="28"/>
          <w:szCs w:val="28"/>
        </w:rPr>
        <w:t xml:space="preserve"> 9-В клас</w:t>
      </w:r>
      <w:r>
        <w:rPr>
          <w:rFonts w:ascii="Times New Roman" w:hAnsi="Times New Roman" w:cs="Times New Roman"/>
          <w:sz w:val="28"/>
          <w:szCs w:val="28"/>
        </w:rPr>
        <w:t xml:space="preserve">у здобув </w:t>
      </w:r>
      <w:r w:rsidRPr="00FF02AA">
        <w:rPr>
          <w:rFonts w:ascii="Times New Roman" w:hAnsi="Times New Roman" w:cs="Times New Roman"/>
          <w:sz w:val="28"/>
          <w:szCs w:val="28"/>
        </w:rPr>
        <w:t>І місце</w:t>
      </w:r>
      <w:r>
        <w:rPr>
          <w:rFonts w:ascii="Times New Roman" w:hAnsi="Times New Roman" w:cs="Times New Roman"/>
          <w:sz w:val="28"/>
          <w:szCs w:val="28"/>
        </w:rPr>
        <w:t xml:space="preserve"> (підготував вчитель Цимбал Микола Петрович)</w:t>
      </w:r>
    </w:p>
    <w:p w:rsidR="00DE43C1" w:rsidRPr="002E1409" w:rsidRDefault="00DE43C1"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На Олімпіаді</w:t>
      </w:r>
      <w:r w:rsidRPr="00FF02AA">
        <w:rPr>
          <w:rFonts w:ascii="Times New Roman" w:hAnsi="Times New Roman" w:cs="Times New Roman"/>
          <w:sz w:val="28"/>
          <w:szCs w:val="28"/>
        </w:rPr>
        <w:t xml:space="preserve"> з інформаційних технологій </w:t>
      </w:r>
      <w:r>
        <w:rPr>
          <w:rFonts w:ascii="Times New Roman" w:hAnsi="Times New Roman" w:cs="Times New Roman"/>
          <w:sz w:val="28"/>
          <w:szCs w:val="28"/>
        </w:rPr>
        <w:t xml:space="preserve">учні гімназії </w:t>
      </w:r>
      <w:r w:rsidRPr="00FF02AA">
        <w:rPr>
          <w:rFonts w:ascii="Times New Roman" w:hAnsi="Times New Roman" w:cs="Times New Roman"/>
          <w:sz w:val="28"/>
          <w:szCs w:val="28"/>
        </w:rPr>
        <w:t xml:space="preserve">два </w:t>
      </w:r>
      <w:r>
        <w:rPr>
          <w:rFonts w:ascii="Times New Roman" w:hAnsi="Times New Roman" w:cs="Times New Roman"/>
          <w:sz w:val="28"/>
          <w:szCs w:val="28"/>
        </w:rPr>
        <w:t xml:space="preserve">ІІ-х </w:t>
      </w:r>
      <w:r w:rsidRPr="00FF02AA">
        <w:rPr>
          <w:rFonts w:ascii="Times New Roman" w:hAnsi="Times New Roman" w:cs="Times New Roman"/>
          <w:sz w:val="28"/>
          <w:szCs w:val="28"/>
        </w:rPr>
        <w:t xml:space="preserve"> місця</w:t>
      </w:r>
      <w:r>
        <w:rPr>
          <w:rFonts w:ascii="Times New Roman" w:hAnsi="Times New Roman" w:cs="Times New Roman"/>
          <w:sz w:val="28"/>
          <w:szCs w:val="28"/>
        </w:rPr>
        <w:t xml:space="preserve"> </w:t>
      </w:r>
      <w:r w:rsidRPr="00FF02AA">
        <w:rPr>
          <w:rFonts w:ascii="Times New Roman" w:hAnsi="Times New Roman" w:cs="Times New Roman"/>
          <w:sz w:val="28"/>
          <w:szCs w:val="28"/>
        </w:rPr>
        <w:t xml:space="preserve">Даша Сидоренко </w:t>
      </w:r>
      <w:r>
        <w:rPr>
          <w:rFonts w:ascii="Times New Roman" w:hAnsi="Times New Roman" w:cs="Times New Roman"/>
          <w:sz w:val="28"/>
          <w:szCs w:val="28"/>
        </w:rPr>
        <w:t xml:space="preserve">учениця </w:t>
      </w:r>
      <w:r w:rsidRPr="00FF02AA">
        <w:rPr>
          <w:rFonts w:ascii="Times New Roman" w:hAnsi="Times New Roman" w:cs="Times New Roman"/>
          <w:sz w:val="28"/>
          <w:szCs w:val="28"/>
        </w:rPr>
        <w:t>10-Б та</w:t>
      </w:r>
      <w:r>
        <w:rPr>
          <w:rFonts w:ascii="Times New Roman" w:hAnsi="Times New Roman" w:cs="Times New Roman"/>
          <w:sz w:val="28"/>
          <w:szCs w:val="28"/>
        </w:rPr>
        <w:t xml:space="preserve"> Вас</w:t>
      </w:r>
      <w:r w:rsidRPr="00FF02AA">
        <w:rPr>
          <w:rFonts w:ascii="Times New Roman" w:hAnsi="Times New Roman" w:cs="Times New Roman"/>
          <w:sz w:val="28"/>
          <w:szCs w:val="28"/>
        </w:rPr>
        <w:t xml:space="preserve">иль </w:t>
      </w:r>
      <w:proofErr w:type="spellStart"/>
      <w:r w:rsidRPr="00FF02AA">
        <w:rPr>
          <w:rFonts w:ascii="Times New Roman" w:hAnsi="Times New Roman" w:cs="Times New Roman"/>
          <w:sz w:val="28"/>
          <w:szCs w:val="28"/>
        </w:rPr>
        <w:t>Сабатін</w:t>
      </w:r>
      <w:proofErr w:type="spellEnd"/>
      <w:r w:rsidRPr="00FF02AA">
        <w:rPr>
          <w:rFonts w:ascii="Times New Roman" w:hAnsi="Times New Roman" w:cs="Times New Roman"/>
          <w:sz w:val="28"/>
          <w:szCs w:val="28"/>
        </w:rPr>
        <w:t xml:space="preserve"> </w:t>
      </w:r>
      <w:r>
        <w:rPr>
          <w:rFonts w:ascii="Times New Roman" w:hAnsi="Times New Roman" w:cs="Times New Roman"/>
          <w:sz w:val="28"/>
          <w:szCs w:val="28"/>
        </w:rPr>
        <w:t xml:space="preserve">учень </w:t>
      </w:r>
      <w:r w:rsidRPr="00FF02AA">
        <w:rPr>
          <w:rFonts w:ascii="Times New Roman" w:hAnsi="Times New Roman" w:cs="Times New Roman"/>
          <w:sz w:val="28"/>
          <w:szCs w:val="28"/>
        </w:rPr>
        <w:t>9-Б</w:t>
      </w:r>
      <w:r>
        <w:rPr>
          <w:rFonts w:ascii="Times New Roman" w:hAnsi="Times New Roman" w:cs="Times New Roman"/>
          <w:sz w:val="28"/>
          <w:szCs w:val="28"/>
        </w:rPr>
        <w:t xml:space="preserve"> класу</w:t>
      </w:r>
      <w:r w:rsidRPr="00FF02AA">
        <w:rPr>
          <w:rFonts w:ascii="Times New Roman" w:hAnsi="Times New Roman" w:cs="Times New Roman"/>
          <w:sz w:val="28"/>
          <w:szCs w:val="28"/>
        </w:rPr>
        <w:t xml:space="preserve"> і два </w:t>
      </w:r>
      <w:r>
        <w:rPr>
          <w:rFonts w:ascii="Times New Roman" w:hAnsi="Times New Roman" w:cs="Times New Roman"/>
          <w:sz w:val="28"/>
          <w:szCs w:val="28"/>
        </w:rPr>
        <w:t xml:space="preserve">ІІІ-х місця - </w:t>
      </w:r>
      <w:r w:rsidRPr="00FF02AA">
        <w:rPr>
          <w:rFonts w:ascii="Times New Roman" w:hAnsi="Times New Roman" w:cs="Times New Roman"/>
          <w:sz w:val="28"/>
          <w:szCs w:val="28"/>
        </w:rPr>
        <w:t xml:space="preserve">Аня </w:t>
      </w:r>
      <w:proofErr w:type="spellStart"/>
      <w:r w:rsidRPr="00FF02AA">
        <w:rPr>
          <w:rFonts w:ascii="Times New Roman" w:hAnsi="Times New Roman" w:cs="Times New Roman"/>
          <w:sz w:val="28"/>
          <w:szCs w:val="28"/>
        </w:rPr>
        <w:t>Щербуха</w:t>
      </w:r>
      <w:proofErr w:type="spellEnd"/>
      <w:r w:rsidRPr="00FF02AA">
        <w:rPr>
          <w:rFonts w:ascii="Times New Roman" w:hAnsi="Times New Roman" w:cs="Times New Roman"/>
          <w:sz w:val="28"/>
          <w:szCs w:val="28"/>
        </w:rPr>
        <w:t xml:space="preserve"> </w:t>
      </w:r>
      <w:r>
        <w:rPr>
          <w:rFonts w:ascii="Times New Roman" w:hAnsi="Times New Roman" w:cs="Times New Roman"/>
          <w:sz w:val="28"/>
          <w:szCs w:val="28"/>
        </w:rPr>
        <w:t>учениця 10-Бкласу та</w:t>
      </w:r>
      <w:r w:rsidRPr="00FF02AA">
        <w:rPr>
          <w:rFonts w:ascii="Times New Roman" w:hAnsi="Times New Roman" w:cs="Times New Roman"/>
          <w:sz w:val="28"/>
          <w:szCs w:val="28"/>
        </w:rPr>
        <w:t xml:space="preserve"> Камелія Дяченко </w:t>
      </w:r>
      <w:r>
        <w:rPr>
          <w:rFonts w:ascii="Times New Roman" w:hAnsi="Times New Roman" w:cs="Times New Roman"/>
          <w:sz w:val="28"/>
          <w:szCs w:val="28"/>
        </w:rPr>
        <w:t xml:space="preserve">учениця </w:t>
      </w:r>
      <w:r w:rsidRPr="00FF02AA">
        <w:rPr>
          <w:rFonts w:ascii="Times New Roman" w:hAnsi="Times New Roman" w:cs="Times New Roman"/>
          <w:sz w:val="28"/>
          <w:szCs w:val="28"/>
        </w:rPr>
        <w:t>9-Б</w:t>
      </w:r>
      <w:r>
        <w:rPr>
          <w:rFonts w:ascii="Times New Roman" w:hAnsi="Times New Roman" w:cs="Times New Roman"/>
          <w:sz w:val="28"/>
          <w:szCs w:val="28"/>
        </w:rPr>
        <w:t xml:space="preserve"> класу (підготував вчитель Іванченко Сергій Валерійович)</w:t>
      </w:r>
    </w:p>
    <w:p w:rsidR="002E1409" w:rsidRPr="002E1409" w:rsidRDefault="002E1409"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На олімпіаді з Української мови та літератури І місце здобула </w:t>
      </w:r>
      <w:proofErr w:type="spellStart"/>
      <w:r>
        <w:rPr>
          <w:rFonts w:ascii="Times New Roman" w:hAnsi="Times New Roman" w:cs="Times New Roman"/>
          <w:sz w:val="28"/>
          <w:szCs w:val="28"/>
        </w:rPr>
        <w:t>Джулай</w:t>
      </w:r>
      <w:proofErr w:type="spellEnd"/>
      <w:r>
        <w:rPr>
          <w:rFonts w:ascii="Times New Roman" w:hAnsi="Times New Roman" w:cs="Times New Roman"/>
          <w:sz w:val="28"/>
          <w:szCs w:val="28"/>
        </w:rPr>
        <w:t xml:space="preserve"> Анастасія (підготувала вчитель Черненко Наталія Миколаївна) ІІ місця здобули Чижик Анна 7-А клас (підготувала вчитель </w:t>
      </w:r>
      <w:proofErr w:type="spellStart"/>
      <w:r>
        <w:rPr>
          <w:rFonts w:ascii="Times New Roman" w:hAnsi="Times New Roman" w:cs="Times New Roman"/>
          <w:sz w:val="28"/>
          <w:szCs w:val="28"/>
        </w:rPr>
        <w:t>Голінько</w:t>
      </w:r>
      <w:proofErr w:type="spellEnd"/>
      <w:r>
        <w:rPr>
          <w:rFonts w:ascii="Times New Roman" w:hAnsi="Times New Roman" w:cs="Times New Roman"/>
          <w:sz w:val="28"/>
          <w:szCs w:val="28"/>
        </w:rPr>
        <w:t xml:space="preserve"> Юлія Анатоліївна), Мальована Ліка 8-Д клас (підготувала вчитель </w:t>
      </w:r>
      <w:proofErr w:type="spellStart"/>
      <w:r w:rsidRPr="002E1409">
        <w:rPr>
          <w:rFonts w:ascii="Times New Roman" w:hAnsi="Times New Roman" w:cs="Times New Roman"/>
          <w:sz w:val="28"/>
          <w:szCs w:val="28"/>
        </w:rPr>
        <w:t>Сіденко</w:t>
      </w:r>
      <w:proofErr w:type="spellEnd"/>
      <w:r w:rsidRPr="002E1409">
        <w:rPr>
          <w:rFonts w:ascii="Times New Roman" w:hAnsi="Times New Roman" w:cs="Times New Roman"/>
          <w:sz w:val="28"/>
          <w:szCs w:val="28"/>
        </w:rPr>
        <w:t xml:space="preserve"> Людмила Анатоліївна</w:t>
      </w:r>
      <w:r>
        <w:rPr>
          <w:rFonts w:ascii="Times New Roman" w:hAnsi="Times New Roman" w:cs="Times New Roman"/>
          <w:sz w:val="28"/>
          <w:szCs w:val="28"/>
        </w:rPr>
        <w:t xml:space="preserve">), Костенко Дар’я 10-А клас (підготувала вчитель </w:t>
      </w:r>
      <w:proofErr w:type="spellStart"/>
      <w:r>
        <w:rPr>
          <w:rFonts w:ascii="Times New Roman" w:hAnsi="Times New Roman" w:cs="Times New Roman"/>
          <w:sz w:val="28"/>
          <w:szCs w:val="28"/>
        </w:rPr>
        <w:t>Полозенко</w:t>
      </w:r>
      <w:proofErr w:type="spellEnd"/>
      <w:r>
        <w:rPr>
          <w:rFonts w:ascii="Times New Roman" w:hAnsi="Times New Roman" w:cs="Times New Roman"/>
          <w:sz w:val="28"/>
          <w:szCs w:val="28"/>
        </w:rPr>
        <w:t xml:space="preserve"> Світлана Василівна), </w:t>
      </w:r>
      <w:proofErr w:type="spellStart"/>
      <w:r>
        <w:rPr>
          <w:rFonts w:ascii="Times New Roman" w:hAnsi="Times New Roman" w:cs="Times New Roman"/>
          <w:sz w:val="28"/>
          <w:szCs w:val="28"/>
        </w:rPr>
        <w:t>Жосан</w:t>
      </w:r>
      <w:proofErr w:type="spellEnd"/>
      <w:r>
        <w:rPr>
          <w:rFonts w:ascii="Times New Roman" w:hAnsi="Times New Roman" w:cs="Times New Roman"/>
          <w:sz w:val="28"/>
          <w:szCs w:val="28"/>
        </w:rPr>
        <w:t xml:space="preserve"> Юлія та </w:t>
      </w:r>
      <w:proofErr w:type="spellStart"/>
      <w:r>
        <w:rPr>
          <w:rFonts w:ascii="Times New Roman" w:hAnsi="Times New Roman" w:cs="Times New Roman"/>
          <w:sz w:val="28"/>
          <w:szCs w:val="28"/>
        </w:rPr>
        <w:t>Самелюк</w:t>
      </w:r>
      <w:proofErr w:type="spellEnd"/>
      <w:r>
        <w:rPr>
          <w:rFonts w:ascii="Times New Roman" w:hAnsi="Times New Roman" w:cs="Times New Roman"/>
          <w:sz w:val="28"/>
          <w:szCs w:val="28"/>
        </w:rPr>
        <w:t xml:space="preserve"> Анастасія 11-А клас (підготувала вчитель Мельниченко Оксана Михайлівна)</w:t>
      </w:r>
    </w:p>
    <w:p w:rsidR="002E1409" w:rsidRDefault="00F11F1A" w:rsidP="0037611D">
      <w:pPr>
        <w:shd w:val="clear" w:color="auto" w:fill="FFFFFF"/>
        <w:spacing w:after="0" w:line="276"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Всього за підсумками ІІ (міського) етапу Всеукраїнських предметних олімпіад учні гімназії здобули 28 призових місць.</w:t>
      </w:r>
    </w:p>
    <w:p w:rsidR="006F2941" w:rsidRDefault="006F2941" w:rsidP="0037611D">
      <w:pPr>
        <w:shd w:val="clear" w:color="auto" w:fill="FFFFFF"/>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підсумками </w:t>
      </w:r>
      <w:r w:rsidRPr="0011116A">
        <w:rPr>
          <w:rFonts w:ascii="Times New Roman" w:eastAsia="Times New Roman" w:hAnsi="Times New Roman" w:cs="Times New Roman"/>
          <w:b/>
          <w:sz w:val="28"/>
          <w:szCs w:val="28"/>
          <w:lang w:eastAsia="uk-UA"/>
        </w:rPr>
        <w:t>ІІ</w:t>
      </w:r>
      <w:r w:rsidRPr="0011116A">
        <w:rPr>
          <w:rFonts w:ascii="Times New Roman" w:eastAsia="Times New Roman" w:hAnsi="Times New Roman" w:cs="Times New Roman"/>
          <w:b/>
          <w:sz w:val="28"/>
          <w:szCs w:val="28"/>
          <w:lang w:val="en-US" w:eastAsia="uk-UA"/>
        </w:rPr>
        <w:t>I</w:t>
      </w:r>
      <w:r w:rsidRPr="0011116A">
        <w:rPr>
          <w:rFonts w:ascii="Times New Roman" w:eastAsia="Times New Roman" w:hAnsi="Times New Roman" w:cs="Times New Roman"/>
          <w:b/>
          <w:sz w:val="28"/>
          <w:szCs w:val="28"/>
          <w:lang w:eastAsia="uk-UA"/>
        </w:rPr>
        <w:t xml:space="preserve"> (обласного)</w:t>
      </w:r>
      <w:r>
        <w:rPr>
          <w:rFonts w:ascii="Times New Roman" w:eastAsia="Times New Roman" w:hAnsi="Times New Roman" w:cs="Times New Roman"/>
          <w:sz w:val="28"/>
          <w:szCs w:val="28"/>
          <w:lang w:eastAsia="uk-UA"/>
        </w:rPr>
        <w:t xml:space="preserve"> етапу Всеукраїнських предметних олімпіад учні гімназії отримали здобули такі результати:</w:t>
      </w:r>
    </w:p>
    <w:p w:rsidR="006F2941" w:rsidRPr="006F2941" w:rsidRDefault="006F2941"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sidRPr="00134CB6">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 xml:space="preserve">а олімпіаді з </w:t>
      </w:r>
      <w:r>
        <w:rPr>
          <w:rFonts w:ascii="Times New Roman" w:hAnsi="Times New Roman" w:cs="Times New Roman"/>
          <w:sz w:val="28"/>
          <w:szCs w:val="28"/>
        </w:rPr>
        <w:t xml:space="preserve">Правознавства ІІ місце здобула </w:t>
      </w:r>
      <w:proofErr w:type="spellStart"/>
      <w:r w:rsidRPr="00FF02AA">
        <w:rPr>
          <w:rFonts w:ascii="Times New Roman" w:hAnsi="Times New Roman" w:cs="Times New Roman"/>
          <w:sz w:val="28"/>
          <w:szCs w:val="28"/>
        </w:rPr>
        <w:t>Соляник</w:t>
      </w:r>
      <w:proofErr w:type="spellEnd"/>
      <w:r w:rsidRPr="00FF02AA">
        <w:rPr>
          <w:rFonts w:ascii="Times New Roman" w:hAnsi="Times New Roman" w:cs="Times New Roman"/>
          <w:sz w:val="28"/>
          <w:szCs w:val="28"/>
        </w:rPr>
        <w:t xml:space="preserve"> Марія </w:t>
      </w:r>
      <w:r>
        <w:rPr>
          <w:rFonts w:ascii="Times New Roman" w:hAnsi="Times New Roman" w:cs="Times New Roman"/>
          <w:sz w:val="28"/>
          <w:szCs w:val="28"/>
        </w:rPr>
        <w:t xml:space="preserve">учениця </w:t>
      </w:r>
      <w:r w:rsidRPr="00FF02AA">
        <w:rPr>
          <w:rFonts w:ascii="Times New Roman" w:hAnsi="Times New Roman" w:cs="Times New Roman"/>
          <w:sz w:val="28"/>
          <w:szCs w:val="28"/>
        </w:rPr>
        <w:t>9-В клас</w:t>
      </w:r>
      <w:r>
        <w:rPr>
          <w:rFonts w:ascii="Times New Roman" w:hAnsi="Times New Roman" w:cs="Times New Roman"/>
          <w:sz w:val="28"/>
          <w:szCs w:val="28"/>
        </w:rPr>
        <w:t>у (п</w:t>
      </w:r>
      <w:r w:rsidRPr="00FF02AA">
        <w:rPr>
          <w:rFonts w:ascii="Times New Roman" w:hAnsi="Times New Roman" w:cs="Times New Roman"/>
          <w:sz w:val="28"/>
          <w:szCs w:val="28"/>
        </w:rPr>
        <w:t xml:space="preserve">ідготували </w:t>
      </w:r>
      <w:r>
        <w:rPr>
          <w:rFonts w:ascii="Times New Roman" w:hAnsi="Times New Roman" w:cs="Times New Roman"/>
          <w:sz w:val="28"/>
          <w:szCs w:val="28"/>
        </w:rPr>
        <w:t xml:space="preserve">вчителі </w:t>
      </w:r>
      <w:r w:rsidRPr="00FF02AA">
        <w:rPr>
          <w:rFonts w:ascii="Times New Roman" w:hAnsi="Times New Roman" w:cs="Times New Roman"/>
          <w:sz w:val="28"/>
          <w:szCs w:val="28"/>
        </w:rPr>
        <w:t>Чумак А</w:t>
      </w:r>
      <w:r>
        <w:rPr>
          <w:rFonts w:ascii="Times New Roman" w:hAnsi="Times New Roman" w:cs="Times New Roman"/>
          <w:sz w:val="28"/>
          <w:szCs w:val="28"/>
        </w:rPr>
        <w:t xml:space="preserve">ндрій Іванович та </w:t>
      </w:r>
      <w:proofErr w:type="spellStart"/>
      <w:r>
        <w:rPr>
          <w:rFonts w:ascii="Times New Roman" w:hAnsi="Times New Roman" w:cs="Times New Roman"/>
          <w:sz w:val="28"/>
          <w:szCs w:val="28"/>
        </w:rPr>
        <w:t>Валовенко</w:t>
      </w:r>
      <w:proofErr w:type="spellEnd"/>
      <w:r>
        <w:rPr>
          <w:rFonts w:ascii="Times New Roman" w:hAnsi="Times New Roman" w:cs="Times New Roman"/>
          <w:sz w:val="28"/>
          <w:szCs w:val="28"/>
        </w:rPr>
        <w:t xml:space="preserve"> Олександр Олександрович);</w:t>
      </w:r>
    </w:p>
    <w:p w:rsidR="006F2941" w:rsidRPr="006F2941" w:rsidRDefault="006F2941"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sidRPr="006F2941">
        <w:rPr>
          <w:rFonts w:ascii="Times New Roman" w:hAnsi="Times New Roman" w:cs="Times New Roman"/>
          <w:sz w:val="28"/>
          <w:szCs w:val="28"/>
        </w:rPr>
        <w:t xml:space="preserve">На олімпіаді з Української мови та літератури ІІІ місце здобула </w:t>
      </w:r>
      <w:proofErr w:type="spellStart"/>
      <w:r w:rsidRPr="006F2941">
        <w:rPr>
          <w:rFonts w:ascii="Times New Roman" w:hAnsi="Times New Roman" w:cs="Times New Roman"/>
          <w:sz w:val="28"/>
          <w:szCs w:val="28"/>
        </w:rPr>
        <w:t>Джулай</w:t>
      </w:r>
      <w:proofErr w:type="spellEnd"/>
      <w:r w:rsidRPr="006F2941">
        <w:rPr>
          <w:rFonts w:ascii="Times New Roman" w:hAnsi="Times New Roman" w:cs="Times New Roman"/>
          <w:sz w:val="28"/>
          <w:szCs w:val="28"/>
        </w:rPr>
        <w:t xml:space="preserve"> Анастасія (підготувала вчитель Черненко Наталія Миколаївна), а також ІІІ місце здобула Мальована Ліка 8-Д клас (підготувала вчитель </w:t>
      </w:r>
      <w:proofErr w:type="spellStart"/>
      <w:r w:rsidRPr="006F2941">
        <w:rPr>
          <w:rFonts w:ascii="Times New Roman" w:hAnsi="Times New Roman" w:cs="Times New Roman"/>
          <w:sz w:val="28"/>
          <w:szCs w:val="28"/>
        </w:rPr>
        <w:t>Сіденко</w:t>
      </w:r>
      <w:proofErr w:type="spellEnd"/>
      <w:r w:rsidRPr="006F2941">
        <w:rPr>
          <w:rFonts w:ascii="Times New Roman" w:hAnsi="Times New Roman" w:cs="Times New Roman"/>
          <w:sz w:val="28"/>
          <w:szCs w:val="28"/>
        </w:rPr>
        <w:t xml:space="preserve"> Людмила Анатоліївна</w:t>
      </w:r>
      <w:r>
        <w:rPr>
          <w:rFonts w:ascii="Times New Roman" w:hAnsi="Times New Roman" w:cs="Times New Roman"/>
          <w:sz w:val="28"/>
          <w:szCs w:val="28"/>
        </w:rPr>
        <w:t>);</w:t>
      </w:r>
    </w:p>
    <w:p w:rsidR="006F2941" w:rsidRPr="00B87977" w:rsidRDefault="006F2941"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sidRPr="00B87977">
        <w:rPr>
          <w:rFonts w:ascii="Times New Roman" w:hAnsi="Times New Roman" w:cs="Times New Roman"/>
          <w:sz w:val="28"/>
          <w:szCs w:val="28"/>
        </w:rPr>
        <w:t xml:space="preserve">На олімпіаді з Біології І місце здобула </w:t>
      </w:r>
      <w:proofErr w:type="spellStart"/>
      <w:r w:rsidRPr="00B87977">
        <w:rPr>
          <w:rFonts w:ascii="Times New Roman" w:hAnsi="Times New Roman" w:cs="Times New Roman"/>
          <w:sz w:val="28"/>
          <w:szCs w:val="28"/>
        </w:rPr>
        <w:t>Самелюк</w:t>
      </w:r>
      <w:proofErr w:type="spellEnd"/>
      <w:r w:rsidRPr="00B87977">
        <w:rPr>
          <w:rFonts w:ascii="Times New Roman" w:hAnsi="Times New Roman" w:cs="Times New Roman"/>
          <w:sz w:val="28"/>
          <w:szCs w:val="28"/>
        </w:rPr>
        <w:t xml:space="preserve"> Анастасія, учениця 11-А класу </w:t>
      </w:r>
      <w:r>
        <w:rPr>
          <w:rFonts w:ascii="Times New Roman" w:hAnsi="Times New Roman" w:cs="Times New Roman"/>
          <w:sz w:val="28"/>
          <w:szCs w:val="28"/>
        </w:rPr>
        <w:t>(</w:t>
      </w:r>
      <w:r w:rsidRPr="00B87977">
        <w:rPr>
          <w:rFonts w:ascii="Times New Roman" w:hAnsi="Times New Roman" w:cs="Times New Roman"/>
          <w:sz w:val="28"/>
          <w:szCs w:val="28"/>
        </w:rPr>
        <w:t>підготувала вчитель Лисенко Неллі Олександрівна</w:t>
      </w:r>
      <w:r>
        <w:rPr>
          <w:rFonts w:ascii="Times New Roman" w:hAnsi="Times New Roman" w:cs="Times New Roman"/>
          <w:sz w:val="28"/>
          <w:szCs w:val="28"/>
        </w:rPr>
        <w:t>)</w:t>
      </w:r>
    </w:p>
    <w:p w:rsidR="006F2941" w:rsidRPr="006F2941" w:rsidRDefault="006F2941"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sidRPr="00B87977">
        <w:rPr>
          <w:rFonts w:ascii="Times New Roman" w:hAnsi="Times New Roman" w:cs="Times New Roman"/>
          <w:sz w:val="28"/>
          <w:szCs w:val="28"/>
        </w:rPr>
        <w:t xml:space="preserve">На олімпіаді з </w:t>
      </w:r>
      <w:r>
        <w:rPr>
          <w:rFonts w:ascii="Times New Roman" w:hAnsi="Times New Roman" w:cs="Times New Roman"/>
          <w:sz w:val="28"/>
          <w:szCs w:val="28"/>
        </w:rPr>
        <w:t>Англійської</w:t>
      </w:r>
      <w:r w:rsidRPr="00B87977">
        <w:rPr>
          <w:rFonts w:ascii="Times New Roman" w:hAnsi="Times New Roman" w:cs="Times New Roman"/>
          <w:sz w:val="28"/>
          <w:szCs w:val="28"/>
        </w:rPr>
        <w:t xml:space="preserve"> мов</w:t>
      </w:r>
      <w:r>
        <w:rPr>
          <w:rFonts w:ascii="Times New Roman" w:hAnsi="Times New Roman" w:cs="Times New Roman"/>
          <w:sz w:val="28"/>
          <w:szCs w:val="28"/>
        </w:rPr>
        <w:t>и</w:t>
      </w:r>
      <w:r w:rsidRPr="00B879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7977">
        <w:rPr>
          <w:rFonts w:ascii="Times New Roman" w:hAnsi="Times New Roman" w:cs="Times New Roman"/>
          <w:sz w:val="28"/>
          <w:szCs w:val="28"/>
        </w:rPr>
        <w:t xml:space="preserve">І місце здобула </w:t>
      </w:r>
      <w:proofErr w:type="spellStart"/>
      <w:r w:rsidRPr="00B87977">
        <w:rPr>
          <w:rFonts w:ascii="Times New Roman" w:hAnsi="Times New Roman" w:cs="Times New Roman"/>
          <w:sz w:val="28"/>
          <w:szCs w:val="28"/>
        </w:rPr>
        <w:t>Жосан</w:t>
      </w:r>
      <w:proofErr w:type="spellEnd"/>
      <w:r w:rsidRPr="00B87977">
        <w:rPr>
          <w:rFonts w:ascii="Times New Roman" w:hAnsi="Times New Roman" w:cs="Times New Roman"/>
          <w:sz w:val="28"/>
          <w:szCs w:val="28"/>
        </w:rPr>
        <w:t xml:space="preserve"> Юлія 11-А клас (підготувала вчитель </w:t>
      </w:r>
      <w:proofErr w:type="spellStart"/>
      <w:r w:rsidRPr="00B87977">
        <w:rPr>
          <w:rFonts w:ascii="Times New Roman" w:hAnsi="Times New Roman" w:cs="Times New Roman"/>
          <w:sz w:val="28"/>
          <w:szCs w:val="28"/>
        </w:rPr>
        <w:t>Мі</w:t>
      </w:r>
      <w:r>
        <w:rPr>
          <w:rFonts w:ascii="Times New Roman" w:hAnsi="Times New Roman" w:cs="Times New Roman"/>
          <w:sz w:val="28"/>
          <w:szCs w:val="28"/>
        </w:rPr>
        <w:t>хно</w:t>
      </w:r>
      <w:proofErr w:type="spellEnd"/>
      <w:r>
        <w:rPr>
          <w:rFonts w:ascii="Times New Roman" w:hAnsi="Times New Roman" w:cs="Times New Roman"/>
          <w:sz w:val="28"/>
          <w:szCs w:val="28"/>
        </w:rPr>
        <w:t xml:space="preserve"> Ольга Леонідівна</w:t>
      </w:r>
      <w:r w:rsidRPr="00B87977">
        <w:rPr>
          <w:rFonts w:ascii="Times New Roman" w:hAnsi="Times New Roman" w:cs="Times New Roman"/>
          <w:sz w:val="28"/>
          <w:szCs w:val="28"/>
        </w:rPr>
        <w:t>)</w:t>
      </w:r>
    </w:p>
    <w:p w:rsidR="006F2941" w:rsidRPr="006F2941" w:rsidRDefault="006F2941"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На олімпіаді</w:t>
      </w:r>
      <w:r w:rsidRPr="00FF02AA">
        <w:rPr>
          <w:rFonts w:ascii="Times New Roman" w:hAnsi="Times New Roman" w:cs="Times New Roman"/>
          <w:sz w:val="28"/>
          <w:szCs w:val="28"/>
        </w:rPr>
        <w:t xml:space="preserve">  з трудового навчання та технологій</w:t>
      </w:r>
      <w:r>
        <w:rPr>
          <w:rFonts w:ascii="Times New Roman" w:hAnsi="Times New Roman" w:cs="Times New Roman"/>
          <w:sz w:val="28"/>
          <w:szCs w:val="28"/>
        </w:rPr>
        <w:t xml:space="preserve"> </w:t>
      </w:r>
      <w:r w:rsidRPr="00FF02AA">
        <w:rPr>
          <w:rFonts w:ascii="Times New Roman" w:hAnsi="Times New Roman" w:cs="Times New Roman"/>
          <w:sz w:val="28"/>
          <w:szCs w:val="28"/>
        </w:rPr>
        <w:t>Цимбал Денис</w:t>
      </w:r>
      <w:r>
        <w:rPr>
          <w:rFonts w:ascii="Times New Roman" w:hAnsi="Times New Roman" w:cs="Times New Roman"/>
          <w:sz w:val="28"/>
          <w:szCs w:val="28"/>
        </w:rPr>
        <w:t xml:space="preserve"> учень </w:t>
      </w:r>
      <w:r w:rsidRPr="00FF02AA">
        <w:rPr>
          <w:rFonts w:ascii="Times New Roman" w:hAnsi="Times New Roman" w:cs="Times New Roman"/>
          <w:sz w:val="28"/>
          <w:szCs w:val="28"/>
        </w:rPr>
        <w:t xml:space="preserve"> 9-В клас</w:t>
      </w:r>
      <w:r>
        <w:rPr>
          <w:rFonts w:ascii="Times New Roman" w:hAnsi="Times New Roman" w:cs="Times New Roman"/>
          <w:sz w:val="28"/>
          <w:szCs w:val="28"/>
        </w:rPr>
        <w:t xml:space="preserve">у здобув </w:t>
      </w:r>
      <w:r w:rsidRPr="00FF02AA">
        <w:rPr>
          <w:rFonts w:ascii="Times New Roman" w:hAnsi="Times New Roman" w:cs="Times New Roman"/>
          <w:sz w:val="28"/>
          <w:szCs w:val="28"/>
        </w:rPr>
        <w:t>І місце</w:t>
      </w:r>
      <w:r>
        <w:rPr>
          <w:rFonts w:ascii="Times New Roman" w:hAnsi="Times New Roman" w:cs="Times New Roman"/>
          <w:sz w:val="28"/>
          <w:szCs w:val="28"/>
        </w:rPr>
        <w:t xml:space="preserve"> (підготував вчитель Цимбал Микола Петрович)</w:t>
      </w:r>
    </w:p>
    <w:p w:rsidR="006F2941" w:rsidRPr="002E1409" w:rsidRDefault="006F2941" w:rsidP="0037611D">
      <w:pPr>
        <w:pStyle w:val="aff5"/>
        <w:numPr>
          <w:ilvl w:val="0"/>
          <w:numId w:val="11"/>
        </w:numPr>
        <w:shd w:val="clear" w:color="auto" w:fill="FFFFFF"/>
        <w:spacing w:after="0" w:line="276"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На Олімпіаді</w:t>
      </w:r>
      <w:r w:rsidRPr="00FF02AA">
        <w:rPr>
          <w:rFonts w:ascii="Times New Roman" w:hAnsi="Times New Roman" w:cs="Times New Roman"/>
          <w:sz w:val="28"/>
          <w:szCs w:val="28"/>
        </w:rPr>
        <w:t xml:space="preserve"> з інформаційних технологій </w:t>
      </w:r>
      <w:r>
        <w:rPr>
          <w:rFonts w:ascii="Times New Roman" w:hAnsi="Times New Roman" w:cs="Times New Roman"/>
          <w:sz w:val="28"/>
          <w:szCs w:val="28"/>
        </w:rPr>
        <w:t xml:space="preserve">учні гімназії </w:t>
      </w:r>
      <w:r w:rsidRPr="00FF02AA">
        <w:rPr>
          <w:rFonts w:ascii="Times New Roman" w:hAnsi="Times New Roman" w:cs="Times New Roman"/>
          <w:sz w:val="28"/>
          <w:szCs w:val="28"/>
        </w:rPr>
        <w:t xml:space="preserve">два </w:t>
      </w:r>
      <w:r>
        <w:rPr>
          <w:rFonts w:ascii="Times New Roman" w:hAnsi="Times New Roman" w:cs="Times New Roman"/>
          <w:sz w:val="28"/>
          <w:szCs w:val="28"/>
        </w:rPr>
        <w:t xml:space="preserve">ІІІ-х </w:t>
      </w:r>
      <w:r w:rsidRPr="00FF02AA">
        <w:rPr>
          <w:rFonts w:ascii="Times New Roman" w:hAnsi="Times New Roman" w:cs="Times New Roman"/>
          <w:sz w:val="28"/>
          <w:szCs w:val="28"/>
        </w:rPr>
        <w:t xml:space="preserve"> місця</w:t>
      </w:r>
      <w:r>
        <w:rPr>
          <w:rFonts w:ascii="Times New Roman" w:hAnsi="Times New Roman" w:cs="Times New Roman"/>
          <w:sz w:val="28"/>
          <w:szCs w:val="28"/>
        </w:rPr>
        <w:t xml:space="preserve"> </w:t>
      </w:r>
      <w:r w:rsidRPr="00FF02AA">
        <w:rPr>
          <w:rFonts w:ascii="Times New Roman" w:hAnsi="Times New Roman" w:cs="Times New Roman"/>
          <w:sz w:val="28"/>
          <w:szCs w:val="28"/>
        </w:rPr>
        <w:t xml:space="preserve">Даша Сидоренко </w:t>
      </w:r>
      <w:r>
        <w:rPr>
          <w:rFonts w:ascii="Times New Roman" w:hAnsi="Times New Roman" w:cs="Times New Roman"/>
          <w:sz w:val="28"/>
          <w:szCs w:val="28"/>
        </w:rPr>
        <w:t xml:space="preserve">учениця </w:t>
      </w:r>
      <w:r w:rsidRPr="00FF02AA">
        <w:rPr>
          <w:rFonts w:ascii="Times New Roman" w:hAnsi="Times New Roman" w:cs="Times New Roman"/>
          <w:sz w:val="28"/>
          <w:szCs w:val="28"/>
        </w:rPr>
        <w:t>10-Б та</w:t>
      </w:r>
      <w:r>
        <w:rPr>
          <w:rFonts w:ascii="Times New Roman" w:hAnsi="Times New Roman" w:cs="Times New Roman"/>
          <w:sz w:val="28"/>
          <w:szCs w:val="28"/>
        </w:rPr>
        <w:t xml:space="preserve"> Вас</w:t>
      </w:r>
      <w:r w:rsidRPr="00FF02AA">
        <w:rPr>
          <w:rFonts w:ascii="Times New Roman" w:hAnsi="Times New Roman" w:cs="Times New Roman"/>
          <w:sz w:val="28"/>
          <w:szCs w:val="28"/>
        </w:rPr>
        <w:t xml:space="preserve">иль </w:t>
      </w:r>
      <w:proofErr w:type="spellStart"/>
      <w:r w:rsidRPr="00FF02AA">
        <w:rPr>
          <w:rFonts w:ascii="Times New Roman" w:hAnsi="Times New Roman" w:cs="Times New Roman"/>
          <w:sz w:val="28"/>
          <w:szCs w:val="28"/>
        </w:rPr>
        <w:t>Сабатін</w:t>
      </w:r>
      <w:proofErr w:type="spellEnd"/>
      <w:r w:rsidRPr="00FF02AA">
        <w:rPr>
          <w:rFonts w:ascii="Times New Roman" w:hAnsi="Times New Roman" w:cs="Times New Roman"/>
          <w:sz w:val="28"/>
          <w:szCs w:val="28"/>
        </w:rPr>
        <w:t xml:space="preserve"> </w:t>
      </w:r>
      <w:r>
        <w:rPr>
          <w:rFonts w:ascii="Times New Roman" w:hAnsi="Times New Roman" w:cs="Times New Roman"/>
          <w:sz w:val="28"/>
          <w:szCs w:val="28"/>
        </w:rPr>
        <w:t xml:space="preserve">учень </w:t>
      </w:r>
      <w:r w:rsidRPr="00FF02AA">
        <w:rPr>
          <w:rFonts w:ascii="Times New Roman" w:hAnsi="Times New Roman" w:cs="Times New Roman"/>
          <w:sz w:val="28"/>
          <w:szCs w:val="28"/>
        </w:rPr>
        <w:t>9-Б</w:t>
      </w:r>
      <w:r>
        <w:rPr>
          <w:rFonts w:ascii="Times New Roman" w:hAnsi="Times New Roman" w:cs="Times New Roman"/>
          <w:sz w:val="28"/>
          <w:szCs w:val="28"/>
        </w:rPr>
        <w:t xml:space="preserve"> класу</w:t>
      </w:r>
      <w:r w:rsidRPr="00FF02AA">
        <w:rPr>
          <w:rFonts w:ascii="Times New Roman" w:hAnsi="Times New Roman" w:cs="Times New Roman"/>
          <w:sz w:val="28"/>
          <w:szCs w:val="28"/>
        </w:rPr>
        <w:t xml:space="preserve"> і два </w:t>
      </w:r>
      <w:r>
        <w:rPr>
          <w:rFonts w:ascii="Times New Roman" w:hAnsi="Times New Roman" w:cs="Times New Roman"/>
          <w:sz w:val="28"/>
          <w:szCs w:val="28"/>
        </w:rPr>
        <w:t xml:space="preserve">ІІ-х місця - </w:t>
      </w:r>
      <w:r w:rsidRPr="00FF02AA">
        <w:rPr>
          <w:rFonts w:ascii="Times New Roman" w:hAnsi="Times New Roman" w:cs="Times New Roman"/>
          <w:sz w:val="28"/>
          <w:szCs w:val="28"/>
        </w:rPr>
        <w:t xml:space="preserve">Аня </w:t>
      </w:r>
      <w:proofErr w:type="spellStart"/>
      <w:r w:rsidRPr="00FF02AA">
        <w:rPr>
          <w:rFonts w:ascii="Times New Roman" w:hAnsi="Times New Roman" w:cs="Times New Roman"/>
          <w:sz w:val="28"/>
          <w:szCs w:val="28"/>
        </w:rPr>
        <w:t>Щербуха</w:t>
      </w:r>
      <w:proofErr w:type="spellEnd"/>
      <w:r w:rsidRPr="00FF02AA">
        <w:rPr>
          <w:rFonts w:ascii="Times New Roman" w:hAnsi="Times New Roman" w:cs="Times New Roman"/>
          <w:sz w:val="28"/>
          <w:szCs w:val="28"/>
        </w:rPr>
        <w:t xml:space="preserve"> </w:t>
      </w:r>
      <w:r>
        <w:rPr>
          <w:rFonts w:ascii="Times New Roman" w:hAnsi="Times New Roman" w:cs="Times New Roman"/>
          <w:sz w:val="28"/>
          <w:szCs w:val="28"/>
        </w:rPr>
        <w:t>учениця 10-Бкласу та</w:t>
      </w:r>
      <w:r w:rsidRPr="00FF02AA">
        <w:rPr>
          <w:rFonts w:ascii="Times New Roman" w:hAnsi="Times New Roman" w:cs="Times New Roman"/>
          <w:sz w:val="28"/>
          <w:szCs w:val="28"/>
        </w:rPr>
        <w:t xml:space="preserve"> Камелія </w:t>
      </w:r>
      <w:r w:rsidRPr="00FF02AA">
        <w:rPr>
          <w:rFonts w:ascii="Times New Roman" w:hAnsi="Times New Roman" w:cs="Times New Roman"/>
          <w:sz w:val="28"/>
          <w:szCs w:val="28"/>
        </w:rPr>
        <w:lastRenderedPageBreak/>
        <w:t xml:space="preserve">Дяченко </w:t>
      </w:r>
      <w:r>
        <w:rPr>
          <w:rFonts w:ascii="Times New Roman" w:hAnsi="Times New Roman" w:cs="Times New Roman"/>
          <w:sz w:val="28"/>
          <w:szCs w:val="28"/>
        </w:rPr>
        <w:t xml:space="preserve">учениця </w:t>
      </w:r>
      <w:r w:rsidRPr="00FF02AA">
        <w:rPr>
          <w:rFonts w:ascii="Times New Roman" w:hAnsi="Times New Roman" w:cs="Times New Roman"/>
          <w:sz w:val="28"/>
          <w:szCs w:val="28"/>
        </w:rPr>
        <w:t>9-Б</w:t>
      </w:r>
      <w:r>
        <w:rPr>
          <w:rFonts w:ascii="Times New Roman" w:hAnsi="Times New Roman" w:cs="Times New Roman"/>
          <w:sz w:val="28"/>
          <w:szCs w:val="28"/>
        </w:rPr>
        <w:t xml:space="preserve"> класу (всіх учнів підготував вчитель Іванченко Сергій Валерійович)</w:t>
      </w:r>
    </w:p>
    <w:p w:rsidR="004025E0" w:rsidRDefault="004025E0" w:rsidP="0037611D">
      <w:pPr>
        <w:shd w:val="clear" w:color="auto" w:fill="FFFFFF"/>
        <w:spacing w:after="0" w:line="276" w:lineRule="auto"/>
        <w:ind w:firstLine="851"/>
        <w:jc w:val="both"/>
        <w:rPr>
          <w:rFonts w:ascii="Times New Roman" w:eastAsia="Times New Roman" w:hAnsi="Times New Roman" w:cs="Times New Roman"/>
          <w:sz w:val="28"/>
          <w:szCs w:val="28"/>
          <w:lang w:eastAsia="uk-UA"/>
        </w:rPr>
      </w:pPr>
      <w:r w:rsidRPr="004025E0">
        <w:rPr>
          <w:rFonts w:ascii="Times New Roman" w:eastAsia="Times New Roman" w:hAnsi="Times New Roman" w:cs="Times New Roman"/>
          <w:sz w:val="28"/>
          <w:szCs w:val="28"/>
          <w:lang w:eastAsia="uk-UA"/>
        </w:rPr>
        <w:t>Всього за підсумками ІІ</w:t>
      </w:r>
      <w:r w:rsidR="00FE52CE">
        <w:rPr>
          <w:rFonts w:ascii="Times New Roman" w:eastAsia="Times New Roman" w:hAnsi="Times New Roman" w:cs="Times New Roman"/>
          <w:sz w:val="28"/>
          <w:szCs w:val="28"/>
          <w:lang w:eastAsia="uk-UA"/>
        </w:rPr>
        <w:t>І</w:t>
      </w:r>
      <w:r w:rsidRPr="004025E0">
        <w:rPr>
          <w:rFonts w:ascii="Times New Roman" w:eastAsia="Times New Roman" w:hAnsi="Times New Roman" w:cs="Times New Roman"/>
          <w:sz w:val="28"/>
          <w:szCs w:val="28"/>
          <w:lang w:eastAsia="uk-UA"/>
        </w:rPr>
        <w:t xml:space="preserve"> (</w:t>
      </w:r>
      <w:r w:rsidR="00FE52CE">
        <w:rPr>
          <w:rFonts w:ascii="Times New Roman" w:eastAsia="Times New Roman" w:hAnsi="Times New Roman" w:cs="Times New Roman"/>
          <w:sz w:val="28"/>
          <w:szCs w:val="28"/>
          <w:lang w:eastAsia="uk-UA"/>
        </w:rPr>
        <w:t>обласного</w:t>
      </w:r>
      <w:r w:rsidRPr="004025E0">
        <w:rPr>
          <w:rFonts w:ascii="Times New Roman" w:eastAsia="Times New Roman" w:hAnsi="Times New Roman" w:cs="Times New Roman"/>
          <w:sz w:val="28"/>
          <w:szCs w:val="28"/>
          <w:lang w:eastAsia="uk-UA"/>
        </w:rPr>
        <w:t>) етапу Всеукраїнських предметних олімпіад учні гімназії з</w:t>
      </w:r>
      <w:r w:rsidR="00FE52CE">
        <w:rPr>
          <w:rFonts w:ascii="Times New Roman" w:eastAsia="Times New Roman" w:hAnsi="Times New Roman" w:cs="Times New Roman"/>
          <w:sz w:val="28"/>
          <w:szCs w:val="28"/>
          <w:lang w:eastAsia="uk-UA"/>
        </w:rPr>
        <w:t>добули 10</w:t>
      </w:r>
      <w:r w:rsidRPr="004025E0">
        <w:rPr>
          <w:rFonts w:ascii="Times New Roman" w:eastAsia="Times New Roman" w:hAnsi="Times New Roman" w:cs="Times New Roman"/>
          <w:sz w:val="28"/>
          <w:szCs w:val="28"/>
          <w:lang w:eastAsia="uk-UA"/>
        </w:rPr>
        <w:t xml:space="preserve"> призових місць.</w:t>
      </w:r>
    </w:p>
    <w:p w:rsidR="00A14D9B" w:rsidRDefault="006F2941" w:rsidP="0037611D">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6F2941">
        <w:rPr>
          <w:rFonts w:ascii="Times New Roman" w:eastAsia="Times New Roman" w:hAnsi="Times New Roman" w:cs="Times New Roman"/>
          <w:sz w:val="28"/>
          <w:szCs w:val="28"/>
          <w:lang w:eastAsia="uk-UA"/>
        </w:rPr>
        <w:t xml:space="preserve">Право представляти Черкаську область на </w:t>
      </w:r>
      <w:r w:rsidRPr="0011116A">
        <w:rPr>
          <w:rFonts w:ascii="Times New Roman" w:eastAsia="Times New Roman" w:hAnsi="Times New Roman" w:cs="Times New Roman"/>
          <w:b/>
          <w:sz w:val="28"/>
          <w:szCs w:val="28"/>
          <w:lang w:eastAsia="uk-UA"/>
        </w:rPr>
        <w:t>І</w:t>
      </w:r>
      <w:r w:rsidRPr="0011116A">
        <w:rPr>
          <w:rFonts w:ascii="Times New Roman" w:eastAsia="Times New Roman" w:hAnsi="Times New Roman" w:cs="Times New Roman"/>
          <w:b/>
          <w:sz w:val="28"/>
          <w:szCs w:val="28"/>
          <w:lang w:val="en-US" w:eastAsia="uk-UA"/>
        </w:rPr>
        <w:t>V</w:t>
      </w:r>
      <w:r w:rsidRPr="0011116A">
        <w:rPr>
          <w:rFonts w:ascii="Times New Roman" w:eastAsia="Times New Roman" w:hAnsi="Times New Roman" w:cs="Times New Roman"/>
          <w:b/>
          <w:sz w:val="28"/>
          <w:szCs w:val="28"/>
          <w:lang w:eastAsia="uk-UA"/>
        </w:rPr>
        <w:t xml:space="preserve"> (</w:t>
      </w:r>
      <w:r w:rsidR="0011116A" w:rsidRPr="0011116A">
        <w:rPr>
          <w:rFonts w:ascii="Times New Roman" w:hAnsi="Times New Roman" w:cs="Times New Roman"/>
          <w:b/>
          <w:sz w:val="28"/>
          <w:szCs w:val="28"/>
        </w:rPr>
        <w:t>фінальному</w:t>
      </w:r>
      <w:r w:rsidRPr="0011116A">
        <w:rPr>
          <w:rFonts w:ascii="Times New Roman" w:eastAsia="Times New Roman" w:hAnsi="Times New Roman" w:cs="Times New Roman"/>
          <w:b/>
          <w:sz w:val="28"/>
          <w:szCs w:val="28"/>
          <w:lang w:eastAsia="uk-UA"/>
        </w:rPr>
        <w:t>)</w:t>
      </w:r>
      <w:r>
        <w:rPr>
          <w:rFonts w:ascii="Times New Roman" w:eastAsia="Times New Roman" w:hAnsi="Times New Roman" w:cs="Times New Roman"/>
          <w:sz w:val="28"/>
          <w:szCs w:val="28"/>
          <w:lang w:eastAsia="uk-UA"/>
        </w:rPr>
        <w:t xml:space="preserve"> етапі</w:t>
      </w:r>
      <w:r w:rsidRPr="006F2941">
        <w:rPr>
          <w:rFonts w:ascii="Times New Roman" w:eastAsia="Times New Roman" w:hAnsi="Times New Roman" w:cs="Times New Roman"/>
          <w:sz w:val="28"/>
          <w:szCs w:val="28"/>
          <w:lang w:eastAsia="uk-UA"/>
        </w:rPr>
        <w:t xml:space="preserve"> Всеукраїнських предметних олімпіад</w:t>
      </w:r>
      <w:r>
        <w:rPr>
          <w:rFonts w:ascii="Times New Roman" w:eastAsia="Times New Roman" w:hAnsi="Times New Roman" w:cs="Times New Roman"/>
          <w:sz w:val="28"/>
          <w:szCs w:val="28"/>
          <w:lang w:eastAsia="uk-UA"/>
        </w:rPr>
        <w:t xml:space="preserve"> здобули троє учнів гімназії </w:t>
      </w:r>
      <w:proofErr w:type="spellStart"/>
      <w:r>
        <w:rPr>
          <w:rFonts w:ascii="Times New Roman" w:eastAsia="Times New Roman" w:hAnsi="Times New Roman" w:cs="Times New Roman"/>
          <w:sz w:val="28"/>
          <w:szCs w:val="28"/>
          <w:lang w:eastAsia="uk-UA"/>
        </w:rPr>
        <w:t>Самелюк</w:t>
      </w:r>
      <w:proofErr w:type="spellEnd"/>
      <w:r>
        <w:rPr>
          <w:rFonts w:ascii="Times New Roman" w:eastAsia="Times New Roman" w:hAnsi="Times New Roman" w:cs="Times New Roman"/>
          <w:sz w:val="28"/>
          <w:szCs w:val="28"/>
          <w:lang w:eastAsia="uk-UA"/>
        </w:rPr>
        <w:t xml:space="preserve"> Анастасія  11-А клас (біологія), </w:t>
      </w:r>
      <w:proofErr w:type="spellStart"/>
      <w:r>
        <w:rPr>
          <w:rFonts w:ascii="Times New Roman" w:eastAsia="Times New Roman" w:hAnsi="Times New Roman" w:cs="Times New Roman"/>
          <w:sz w:val="28"/>
          <w:szCs w:val="28"/>
          <w:lang w:eastAsia="uk-UA"/>
        </w:rPr>
        <w:t>Жосан</w:t>
      </w:r>
      <w:proofErr w:type="spellEnd"/>
      <w:r>
        <w:rPr>
          <w:rFonts w:ascii="Times New Roman" w:eastAsia="Times New Roman" w:hAnsi="Times New Roman" w:cs="Times New Roman"/>
          <w:sz w:val="28"/>
          <w:szCs w:val="28"/>
          <w:lang w:eastAsia="uk-UA"/>
        </w:rPr>
        <w:t xml:space="preserve"> Юлія 11-А клас (англійська мова) та Цимбал Денис 9-В клас (Трудове навчання), проте через збройну агресію російської федерації проти України І</w:t>
      </w:r>
      <w:r>
        <w:rPr>
          <w:rFonts w:ascii="Times New Roman" w:eastAsia="Times New Roman" w:hAnsi="Times New Roman" w:cs="Times New Roman"/>
          <w:sz w:val="28"/>
          <w:szCs w:val="28"/>
          <w:lang w:val="en-US" w:eastAsia="uk-UA"/>
        </w:rPr>
        <w:t>V</w:t>
      </w:r>
      <w:r>
        <w:rPr>
          <w:rFonts w:ascii="Times New Roman" w:eastAsia="Times New Roman" w:hAnsi="Times New Roman" w:cs="Times New Roman"/>
          <w:sz w:val="28"/>
          <w:szCs w:val="28"/>
          <w:lang w:eastAsia="uk-UA"/>
        </w:rPr>
        <w:t xml:space="preserve"> етап олімпіад з </w:t>
      </w:r>
      <w:proofErr w:type="spellStart"/>
      <w:r>
        <w:rPr>
          <w:rFonts w:ascii="Times New Roman" w:eastAsia="Times New Roman" w:hAnsi="Times New Roman" w:cs="Times New Roman"/>
          <w:sz w:val="28"/>
          <w:szCs w:val="28"/>
          <w:lang w:eastAsia="uk-UA"/>
        </w:rPr>
        <w:t>анлглійської</w:t>
      </w:r>
      <w:proofErr w:type="spellEnd"/>
      <w:r>
        <w:rPr>
          <w:rFonts w:ascii="Times New Roman" w:eastAsia="Times New Roman" w:hAnsi="Times New Roman" w:cs="Times New Roman"/>
          <w:sz w:val="28"/>
          <w:szCs w:val="28"/>
          <w:lang w:eastAsia="uk-UA"/>
        </w:rPr>
        <w:t xml:space="preserve"> мови та трудового навчання нажаль не відбувся.</w:t>
      </w:r>
      <w:r w:rsidR="00A14D9B">
        <w:rPr>
          <w:rFonts w:ascii="Times New Roman" w:eastAsia="Times New Roman" w:hAnsi="Times New Roman" w:cs="Times New Roman"/>
          <w:sz w:val="28"/>
          <w:szCs w:val="28"/>
          <w:lang w:eastAsia="uk-UA"/>
        </w:rPr>
        <w:t xml:space="preserve"> </w:t>
      </w:r>
    </w:p>
    <w:p w:rsidR="006F2941" w:rsidRPr="006F2941" w:rsidRDefault="0011116A" w:rsidP="0037611D">
      <w:pPr>
        <w:shd w:val="clear" w:color="auto" w:fill="FFFFFF"/>
        <w:spacing w:after="0" w:line="276"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Тому на </w:t>
      </w:r>
      <w:proofErr w:type="spellStart"/>
      <w:r w:rsidRPr="006F2941">
        <w:rPr>
          <w:rFonts w:ascii="Times New Roman" w:eastAsia="Times New Roman" w:hAnsi="Times New Roman" w:cs="Times New Roman"/>
          <w:sz w:val="28"/>
          <w:szCs w:val="28"/>
          <w:lang w:eastAsia="uk-UA"/>
        </w:rPr>
        <w:t>на</w:t>
      </w:r>
      <w:proofErr w:type="spellEnd"/>
      <w:r w:rsidRPr="006F2941">
        <w:rPr>
          <w:rFonts w:ascii="Times New Roman" w:eastAsia="Times New Roman" w:hAnsi="Times New Roman" w:cs="Times New Roman"/>
          <w:sz w:val="28"/>
          <w:szCs w:val="28"/>
          <w:lang w:eastAsia="uk-UA"/>
        </w:rPr>
        <w:t xml:space="preserve"> </w:t>
      </w:r>
      <w:r w:rsidRPr="0011116A">
        <w:rPr>
          <w:rFonts w:ascii="Times New Roman" w:eastAsia="Times New Roman" w:hAnsi="Times New Roman" w:cs="Times New Roman"/>
          <w:b/>
          <w:sz w:val="28"/>
          <w:szCs w:val="28"/>
          <w:lang w:eastAsia="uk-UA"/>
        </w:rPr>
        <w:t>І</w:t>
      </w:r>
      <w:r w:rsidRPr="0011116A">
        <w:rPr>
          <w:rFonts w:ascii="Times New Roman" w:eastAsia="Times New Roman" w:hAnsi="Times New Roman" w:cs="Times New Roman"/>
          <w:b/>
          <w:sz w:val="28"/>
          <w:szCs w:val="28"/>
          <w:lang w:val="en-US" w:eastAsia="uk-UA"/>
        </w:rPr>
        <w:t>V</w:t>
      </w:r>
      <w:r w:rsidRPr="0011116A">
        <w:rPr>
          <w:rFonts w:ascii="Times New Roman" w:eastAsia="Times New Roman" w:hAnsi="Times New Roman" w:cs="Times New Roman"/>
          <w:b/>
          <w:sz w:val="28"/>
          <w:szCs w:val="28"/>
          <w:lang w:eastAsia="uk-UA"/>
        </w:rPr>
        <w:t xml:space="preserve"> (</w:t>
      </w:r>
      <w:r w:rsidRPr="0011116A">
        <w:rPr>
          <w:rFonts w:ascii="Times New Roman" w:hAnsi="Times New Roman" w:cs="Times New Roman"/>
          <w:b/>
          <w:sz w:val="28"/>
          <w:szCs w:val="28"/>
        </w:rPr>
        <w:t>фінальному</w:t>
      </w:r>
      <w:r w:rsidRPr="0011116A">
        <w:rPr>
          <w:rFonts w:ascii="Times New Roman" w:eastAsia="Times New Roman" w:hAnsi="Times New Roman" w:cs="Times New Roman"/>
          <w:b/>
          <w:sz w:val="28"/>
          <w:szCs w:val="28"/>
          <w:lang w:eastAsia="uk-UA"/>
        </w:rPr>
        <w:t>)</w:t>
      </w:r>
      <w:r>
        <w:rPr>
          <w:rFonts w:ascii="Times New Roman" w:eastAsia="Times New Roman" w:hAnsi="Times New Roman" w:cs="Times New Roman"/>
          <w:sz w:val="28"/>
          <w:szCs w:val="28"/>
          <w:lang w:eastAsia="uk-UA"/>
        </w:rPr>
        <w:t xml:space="preserve"> етапі</w:t>
      </w:r>
      <w:r w:rsidRPr="006F2941">
        <w:rPr>
          <w:rFonts w:ascii="Times New Roman" w:eastAsia="Times New Roman" w:hAnsi="Times New Roman" w:cs="Times New Roman"/>
          <w:sz w:val="28"/>
          <w:szCs w:val="28"/>
          <w:lang w:eastAsia="uk-UA"/>
        </w:rPr>
        <w:t xml:space="preserve"> Всеукраїнських предметних олімпіад</w:t>
      </w:r>
      <w:r>
        <w:rPr>
          <w:rFonts w:ascii="Times New Roman" w:eastAsia="Times New Roman" w:hAnsi="Times New Roman" w:cs="Times New Roman"/>
          <w:sz w:val="28"/>
          <w:szCs w:val="28"/>
          <w:lang w:eastAsia="uk-UA"/>
        </w:rPr>
        <w:t xml:space="preserve"> гімназію представляла </w:t>
      </w:r>
      <w:proofErr w:type="spellStart"/>
      <w:r w:rsidR="00A14D9B" w:rsidRPr="00FF02AA">
        <w:rPr>
          <w:rFonts w:ascii="Times New Roman" w:hAnsi="Times New Roman" w:cs="Times New Roman"/>
          <w:sz w:val="28"/>
          <w:szCs w:val="28"/>
        </w:rPr>
        <w:t>Самелюк</w:t>
      </w:r>
      <w:proofErr w:type="spellEnd"/>
      <w:r w:rsidR="00A14D9B" w:rsidRPr="00FF02AA">
        <w:rPr>
          <w:rFonts w:ascii="Times New Roman" w:hAnsi="Times New Roman" w:cs="Times New Roman"/>
          <w:sz w:val="28"/>
          <w:szCs w:val="28"/>
        </w:rPr>
        <w:t xml:space="preserve"> Анастасія учениця 11-А класу </w:t>
      </w:r>
      <w:r>
        <w:rPr>
          <w:rFonts w:ascii="Times New Roman" w:hAnsi="Times New Roman" w:cs="Times New Roman"/>
          <w:sz w:val="28"/>
          <w:szCs w:val="28"/>
        </w:rPr>
        <w:t xml:space="preserve">та </w:t>
      </w:r>
      <w:r w:rsidR="00A14D9B" w:rsidRPr="00FF02AA">
        <w:rPr>
          <w:rFonts w:ascii="Times New Roman" w:hAnsi="Times New Roman" w:cs="Times New Roman"/>
          <w:sz w:val="28"/>
          <w:szCs w:val="28"/>
        </w:rPr>
        <w:t>здобула ІІІ місце на ІV (фінальному) етапі Всеукраїнської учнівської олімпіаді з Біології</w:t>
      </w:r>
      <w:r>
        <w:rPr>
          <w:rFonts w:ascii="Times New Roman" w:hAnsi="Times New Roman" w:cs="Times New Roman"/>
          <w:sz w:val="28"/>
          <w:szCs w:val="28"/>
        </w:rPr>
        <w:t xml:space="preserve"> (готувала вчитель Лисенко Неллі Олександрівна</w:t>
      </w:r>
      <w:r w:rsidR="00A14D9B" w:rsidRPr="00FF02AA">
        <w:rPr>
          <w:rFonts w:ascii="Times New Roman" w:hAnsi="Times New Roman" w:cs="Times New Roman"/>
          <w:sz w:val="28"/>
          <w:szCs w:val="28"/>
        </w:rPr>
        <w:t>)</w:t>
      </w:r>
    </w:p>
    <w:p w:rsidR="006F2941" w:rsidRPr="00356A00" w:rsidRDefault="00356A00" w:rsidP="0037611D">
      <w:pPr>
        <w:shd w:val="clear" w:color="auto" w:fill="FFFFFF"/>
        <w:spacing w:after="0" w:line="276" w:lineRule="auto"/>
        <w:ind w:left="708"/>
        <w:jc w:val="both"/>
        <w:rPr>
          <w:rFonts w:ascii="Times New Roman" w:eastAsia="Times New Roman" w:hAnsi="Times New Roman" w:cs="Times New Roman"/>
          <w:b/>
          <w:color w:val="002060"/>
          <w:sz w:val="28"/>
          <w:szCs w:val="28"/>
          <w:lang w:eastAsia="uk-UA"/>
        </w:rPr>
      </w:pPr>
      <w:r w:rsidRPr="00356A00">
        <w:rPr>
          <w:rFonts w:ascii="Times New Roman" w:eastAsia="Times New Roman" w:hAnsi="Times New Roman" w:cs="Times New Roman"/>
          <w:b/>
          <w:color w:val="002060"/>
          <w:sz w:val="28"/>
          <w:szCs w:val="28"/>
          <w:lang w:eastAsia="uk-UA"/>
        </w:rPr>
        <w:t>Всеукраїнські конкурси</w:t>
      </w:r>
    </w:p>
    <w:p w:rsidR="00685844" w:rsidRDefault="003B226D" w:rsidP="0037611D">
      <w:pPr>
        <w:shd w:val="clear" w:color="auto" w:fill="FFFFFF"/>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Учасниками </w:t>
      </w:r>
      <w:r w:rsidR="0045282C" w:rsidRPr="00685844">
        <w:rPr>
          <w:rFonts w:ascii="Times New Roman" w:hAnsi="Times New Roman" w:cs="Times New Roman"/>
          <w:i/>
          <w:sz w:val="28"/>
          <w:szCs w:val="28"/>
        </w:rPr>
        <w:t>ХІІІ</w:t>
      </w:r>
      <w:r w:rsidR="0045282C" w:rsidRPr="00685844">
        <w:rPr>
          <w:rFonts w:ascii="Times New Roman" w:eastAsia="Times New Roman" w:hAnsi="Times New Roman" w:cs="Times New Roman"/>
          <w:sz w:val="28"/>
          <w:szCs w:val="28"/>
          <w:lang w:eastAsia="uk-UA"/>
        </w:rPr>
        <w:t xml:space="preserve"> </w:t>
      </w:r>
      <w:r w:rsidRPr="00685844">
        <w:rPr>
          <w:rFonts w:ascii="Times New Roman" w:eastAsia="Times New Roman" w:hAnsi="Times New Roman" w:cs="Times New Roman"/>
          <w:b/>
          <w:i/>
          <w:sz w:val="28"/>
          <w:szCs w:val="28"/>
          <w:lang w:eastAsia="uk-UA"/>
        </w:rPr>
        <w:t>Всеукраїнського мовно-літературного конкурсу учнівської та студентської молоді ім. Т. Шевченка</w:t>
      </w:r>
      <w:r>
        <w:rPr>
          <w:rFonts w:ascii="Times New Roman" w:eastAsia="Times New Roman" w:hAnsi="Times New Roman" w:cs="Times New Roman"/>
          <w:sz w:val="28"/>
          <w:szCs w:val="28"/>
          <w:lang w:eastAsia="uk-UA"/>
        </w:rPr>
        <w:t xml:space="preserve"> в </w:t>
      </w:r>
      <w:r w:rsidRPr="00685844">
        <w:rPr>
          <w:rFonts w:ascii="Times New Roman" w:eastAsia="Times New Roman" w:hAnsi="Times New Roman" w:cs="Times New Roman"/>
          <w:b/>
          <w:sz w:val="28"/>
          <w:szCs w:val="28"/>
          <w:lang w:eastAsia="uk-UA"/>
        </w:rPr>
        <w:t xml:space="preserve">ІІ </w:t>
      </w:r>
      <w:r w:rsidR="00B6334D" w:rsidRPr="00685844">
        <w:rPr>
          <w:rFonts w:ascii="Times New Roman" w:eastAsia="Times New Roman" w:hAnsi="Times New Roman" w:cs="Times New Roman"/>
          <w:b/>
          <w:sz w:val="28"/>
          <w:szCs w:val="28"/>
          <w:lang w:eastAsia="uk-UA"/>
        </w:rPr>
        <w:t>(міському)</w:t>
      </w:r>
      <w:r w:rsidR="00B6334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етапі стали </w:t>
      </w:r>
      <w:r w:rsidR="0045282C">
        <w:rPr>
          <w:rFonts w:ascii="Times New Roman" w:eastAsia="Times New Roman" w:hAnsi="Times New Roman" w:cs="Times New Roman"/>
          <w:sz w:val="28"/>
          <w:szCs w:val="28"/>
          <w:lang w:eastAsia="uk-UA"/>
        </w:rPr>
        <w:t xml:space="preserve">3 учениці, з них І </w:t>
      </w:r>
      <w:r>
        <w:rPr>
          <w:rFonts w:ascii="Times New Roman" w:eastAsia="Times New Roman" w:hAnsi="Times New Roman" w:cs="Times New Roman"/>
          <w:sz w:val="28"/>
          <w:szCs w:val="28"/>
          <w:lang w:eastAsia="uk-UA"/>
        </w:rPr>
        <w:t>місце –</w:t>
      </w:r>
      <w:r w:rsidR="0045282C" w:rsidRPr="0045282C">
        <w:rPr>
          <w:rFonts w:ascii="Times New Roman" w:hAnsi="Times New Roman" w:cs="Times New Roman"/>
          <w:sz w:val="28"/>
          <w:szCs w:val="28"/>
        </w:rPr>
        <w:t xml:space="preserve"> </w:t>
      </w:r>
      <w:r w:rsidR="0045282C" w:rsidRPr="00FF02AA">
        <w:rPr>
          <w:rFonts w:ascii="Times New Roman" w:hAnsi="Times New Roman" w:cs="Times New Roman"/>
          <w:sz w:val="28"/>
          <w:szCs w:val="28"/>
        </w:rPr>
        <w:t>Чижик Анна</w:t>
      </w:r>
      <w:r>
        <w:rPr>
          <w:rFonts w:ascii="Times New Roman" w:eastAsia="Times New Roman" w:hAnsi="Times New Roman" w:cs="Times New Roman"/>
          <w:sz w:val="28"/>
          <w:szCs w:val="28"/>
          <w:lang w:eastAsia="uk-UA"/>
        </w:rPr>
        <w:t xml:space="preserve">, учениця </w:t>
      </w:r>
      <w:r w:rsidR="0045282C">
        <w:rPr>
          <w:rFonts w:ascii="Times New Roman" w:eastAsia="Times New Roman" w:hAnsi="Times New Roman" w:cs="Times New Roman"/>
          <w:sz w:val="28"/>
          <w:szCs w:val="28"/>
          <w:lang w:eastAsia="uk-UA"/>
        </w:rPr>
        <w:t>7-А класу</w:t>
      </w:r>
      <w:r w:rsidR="00B6334D">
        <w:rPr>
          <w:rFonts w:ascii="Times New Roman" w:eastAsia="Times New Roman" w:hAnsi="Times New Roman" w:cs="Times New Roman"/>
          <w:sz w:val="28"/>
          <w:szCs w:val="28"/>
          <w:lang w:eastAsia="uk-UA"/>
        </w:rPr>
        <w:t xml:space="preserve"> </w:t>
      </w:r>
      <w:r w:rsidR="00B6334D">
        <w:rPr>
          <w:rFonts w:ascii="Times New Roman" w:hAnsi="Times New Roman" w:cs="Times New Roman"/>
          <w:sz w:val="28"/>
          <w:szCs w:val="28"/>
        </w:rPr>
        <w:t xml:space="preserve">(підготувала вчитель </w:t>
      </w:r>
      <w:proofErr w:type="spellStart"/>
      <w:r w:rsidR="00B6334D">
        <w:rPr>
          <w:rFonts w:ascii="Times New Roman" w:hAnsi="Times New Roman" w:cs="Times New Roman"/>
          <w:sz w:val="28"/>
          <w:szCs w:val="28"/>
        </w:rPr>
        <w:t>Голінько</w:t>
      </w:r>
      <w:proofErr w:type="spellEnd"/>
      <w:r w:rsidR="00B6334D">
        <w:rPr>
          <w:rFonts w:ascii="Times New Roman" w:hAnsi="Times New Roman" w:cs="Times New Roman"/>
          <w:sz w:val="28"/>
          <w:szCs w:val="28"/>
        </w:rPr>
        <w:t xml:space="preserve"> Юлія Анатоліївна)</w:t>
      </w:r>
      <w:r w:rsidR="0045282C">
        <w:rPr>
          <w:rFonts w:ascii="Times New Roman" w:eastAsia="Times New Roman" w:hAnsi="Times New Roman" w:cs="Times New Roman"/>
          <w:sz w:val="28"/>
          <w:szCs w:val="28"/>
          <w:lang w:eastAsia="uk-UA"/>
        </w:rPr>
        <w:t>, ІІ</w:t>
      </w:r>
      <w:r>
        <w:rPr>
          <w:rFonts w:ascii="Times New Roman" w:eastAsia="Times New Roman" w:hAnsi="Times New Roman" w:cs="Times New Roman"/>
          <w:sz w:val="28"/>
          <w:szCs w:val="28"/>
          <w:lang w:eastAsia="uk-UA"/>
        </w:rPr>
        <w:t xml:space="preserve"> місце – </w:t>
      </w:r>
      <w:r w:rsidR="0045282C" w:rsidRPr="00FF02AA">
        <w:rPr>
          <w:rFonts w:ascii="Times New Roman" w:hAnsi="Times New Roman" w:cs="Times New Roman"/>
          <w:sz w:val="28"/>
          <w:szCs w:val="28"/>
        </w:rPr>
        <w:t>Костенко Дар'я</w:t>
      </w:r>
      <w:r>
        <w:rPr>
          <w:rFonts w:ascii="Times New Roman" w:eastAsia="Times New Roman" w:hAnsi="Times New Roman" w:cs="Times New Roman"/>
          <w:sz w:val="28"/>
          <w:szCs w:val="28"/>
          <w:lang w:eastAsia="uk-UA"/>
        </w:rPr>
        <w:t>, учениця 10</w:t>
      </w:r>
      <w:r w:rsidR="0045282C">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класу</w:t>
      </w:r>
      <w:r w:rsidR="00B6334D">
        <w:rPr>
          <w:rFonts w:ascii="Times New Roman" w:eastAsia="Times New Roman" w:hAnsi="Times New Roman" w:cs="Times New Roman"/>
          <w:sz w:val="28"/>
          <w:szCs w:val="28"/>
          <w:lang w:eastAsia="uk-UA"/>
        </w:rPr>
        <w:t xml:space="preserve"> </w:t>
      </w:r>
      <w:r w:rsidR="00B6334D">
        <w:rPr>
          <w:rFonts w:ascii="Times New Roman" w:hAnsi="Times New Roman" w:cs="Times New Roman"/>
          <w:sz w:val="28"/>
          <w:szCs w:val="28"/>
        </w:rPr>
        <w:t xml:space="preserve">(підготувала вчитель </w:t>
      </w:r>
      <w:proofErr w:type="spellStart"/>
      <w:r w:rsidR="00B6334D">
        <w:rPr>
          <w:rFonts w:ascii="Times New Roman" w:hAnsi="Times New Roman" w:cs="Times New Roman"/>
          <w:sz w:val="28"/>
          <w:szCs w:val="28"/>
        </w:rPr>
        <w:t>Полозенко</w:t>
      </w:r>
      <w:proofErr w:type="spellEnd"/>
      <w:r w:rsidR="00B6334D">
        <w:rPr>
          <w:rFonts w:ascii="Times New Roman" w:hAnsi="Times New Roman" w:cs="Times New Roman"/>
          <w:sz w:val="28"/>
          <w:szCs w:val="28"/>
        </w:rPr>
        <w:t xml:space="preserve"> Світлана Василівна)</w:t>
      </w:r>
      <w:r>
        <w:rPr>
          <w:rFonts w:ascii="Times New Roman" w:eastAsia="Times New Roman" w:hAnsi="Times New Roman" w:cs="Times New Roman"/>
          <w:sz w:val="28"/>
          <w:szCs w:val="28"/>
          <w:lang w:eastAsia="uk-UA"/>
        </w:rPr>
        <w:t>, ІІІ місце</w:t>
      </w:r>
      <w:r w:rsidR="00B6334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0045282C" w:rsidRPr="0045282C">
        <w:rPr>
          <w:rFonts w:ascii="Times New Roman" w:eastAsia="Times New Roman" w:hAnsi="Times New Roman" w:cs="Times New Roman"/>
          <w:sz w:val="28"/>
          <w:szCs w:val="28"/>
          <w:lang w:eastAsia="uk-UA"/>
        </w:rPr>
        <w:t xml:space="preserve"> </w:t>
      </w:r>
      <w:proofErr w:type="spellStart"/>
      <w:r w:rsidR="0045282C">
        <w:rPr>
          <w:rFonts w:ascii="Times New Roman" w:eastAsia="Times New Roman" w:hAnsi="Times New Roman" w:cs="Times New Roman"/>
          <w:sz w:val="28"/>
          <w:szCs w:val="28"/>
          <w:lang w:eastAsia="uk-UA"/>
        </w:rPr>
        <w:t>Жосан</w:t>
      </w:r>
      <w:proofErr w:type="spellEnd"/>
      <w:r w:rsidR="0045282C">
        <w:rPr>
          <w:rFonts w:ascii="Times New Roman" w:eastAsia="Times New Roman" w:hAnsi="Times New Roman" w:cs="Times New Roman"/>
          <w:sz w:val="28"/>
          <w:szCs w:val="28"/>
          <w:lang w:eastAsia="uk-UA"/>
        </w:rPr>
        <w:t xml:space="preserve"> Юлія</w:t>
      </w:r>
      <w:r>
        <w:rPr>
          <w:rFonts w:ascii="Times New Roman" w:eastAsia="Times New Roman" w:hAnsi="Times New Roman" w:cs="Times New Roman"/>
          <w:sz w:val="28"/>
          <w:szCs w:val="28"/>
          <w:lang w:eastAsia="uk-UA"/>
        </w:rPr>
        <w:t xml:space="preserve">, учениця </w:t>
      </w:r>
      <w:r w:rsidR="0045282C">
        <w:rPr>
          <w:rFonts w:ascii="Times New Roman" w:eastAsia="Times New Roman" w:hAnsi="Times New Roman" w:cs="Times New Roman"/>
          <w:sz w:val="28"/>
          <w:szCs w:val="28"/>
          <w:lang w:eastAsia="uk-UA"/>
        </w:rPr>
        <w:t>11-А класу</w:t>
      </w:r>
      <w:r w:rsidR="00B6334D">
        <w:rPr>
          <w:rFonts w:ascii="Times New Roman" w:eastAsia="Times New Roman" w:hAnsi="Times New Roman" w:cs="Times New Roman"/>
          <w:sz w:val="28"/>
          <w:szCs w:val="28"/>
          <w:lang w:eastAsia="uk-UA"/>
        </w:rPr>
        <w:t xml:space="preserve"> </w:t>
      </w:r>
      <w:r w:rsidR="00B6334D">
        <w:rPr>
          <w:rFonts w:ascii="Times New Roman" w:hAnsi="Times New Roman" w:cs="Times New Roman"/>
          <w:sz w:val="28"/>
          <w:szCs w:val="28"/>
        </w:rPr>
        <w:t>(підготувала вчитель Мельниченко Оксана Михайлівна)</w:t>
      </w:r>
      <w:r>
        <w:rPr>
          <w:rFonts w:ascii="Times New Roman" w:eastAsia="Times New Roman" w:hAnsi="Times New Roman" w:cs="Times New Roman"/>
          <w:sz w:val="28"/>
          <w:szCs w:val="28"/>
          <w:lang w:eastAsia="uk-UA"/>
        </w:rPr>
        <w:t>.</w:t>
      </w:r>
    </w:p>
    <w:p w:rsidR="00E478A7" w:rsidRPr="00685844" w:rsidRDefault="00685844" w:rsidP="0037611D">
      <w:pPr>
        <w:shd w:val="clear" w:color="auto" w:fill="FFFFFF"/>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 </w:t>
      </w:r>
      <w:r w:rsidR="00B6334D">
        <w:rPr>
          <w:rFonts w:ascii="Times New Roman" w:eastAsia="Times New Roman" w:hAnsi="Times New Roman" w:cs="Times New Roman"/>
          <w:sz w:val="28"/>
          <w:szCs w:val="28"/>
          <w:lang w:eastAsia="uk-UA"/>
        </w:rPr>
        <w:t xml:space="preserve"> </w:t>
      </w:r>
      <w:r w:rsidRPr="0011116A">
        <w:rPr>
          <w:rFonts w:ascii="Times New Roman" w:eastAsia="Times New Roman" w:hAnsi="Times New Roman" w:cs="Times New Roman"/>
          <w:b/>
          <w:sz w:val="28"/>
          <w:szCs w:val="28"/>
          <w:lang w:eastAsia="uk-UA"/>
        </w:rPr>
        <w:t>ІІ</w:t>
      </w:r>
      <w:r w:rsidRPr="0011116A">
        <w:rPr>
          <w:rFonts w:ascii="Times New Roman" w:eastAsia="Times New Roman" w:hAnsi="Times New Roman" w:cs="Times New Roman"/>
          <w:b/>
          <w:sz w:val="28"/>
          <w:szCs w:val="28"/>
          <w:lang w:val="en-US" w:eastAsia="uk-UA"/>
        </w:rPr>
        <w:t>I</w:t>
      </w:r>
      <w:r w:rsidRPr="0011116A">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обласному</w:t>
      </w:r>
      <w:r w:rsidRPr="0011116A">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sz w:val="28"/>
          <w:szCs w:val="28"/>
          <w:lang w:eastAsia="uk-UA"/>
        </w:rPr>
        <w:t xml:space="preserve">етапі </w:t>
      </w:r>
      <w:r w:rsidRPr="00685844">
        <w:rPr>
          <w:rFonts w:ascii="Times New Roman" w:hAnsi="Times New Roman" w:cs="Times New Roman"/>
          <w:i/>
          <w:sz w:val="28"/>
          <w:szCs w:val="28"/>
        </w:rPr>
        <w:t>ХІІІ</w:t>
      </w:r>
      <w:r w:rsidRPr="00685844">
        <w:rPr>
          <w:rFonts w:ascii="Times New Roman" w:eastAsia="Times New Roman" w:hAnsi="Times New Roman" w:cs="Times New Roman"/>
          <w:sz w:val="28"/>
          <w:szCs w:val="28"/>
          <w:lang w:eastAsia="uk-UA"/>
        </w:rPr>
        <w:t xml:space="preserve"> Всеукраїнського мовно-літературного конкурсу учнівської та студентської молоді ім. Т. Шевченка</w:t>
      </w:r>
      <w:r>
        <w:rPr>
          <w:rFonts w:ascii="Times New Roman" w:eastAsia="Times New Roman" w:hAnsi="Times New Roman" w:cs="Times New Roman"/>
          <w:sz w:val="28"/>
          <w:szCs w:val="28"/>
          <w:lang w:eastAsia="uk-UA"/>
        </w:rPr>
        <w:t> </w:t>
      </w:r>
      <w:r w:rsidRPr="00FF02AA">
        <w:rPr>
          <w:rFonts w:ascii="Times New Roman" w:hAnsi="Times New Roman" w:cs="Times New Roman"/>
          <w:sz w:val="28"/>
          <w:szCs w:val="28"/>
        </w:rPr>
        <w:t>Чижик Анна</w:t>
      </w:r>
      <w:r>
        <w:rPr>
          <w:rFonts w:ascii="Times New Roman" w:eastAsia="Times New Roman" w:hAnsi="Times New Roman" w:cs="Times New Roman"/>
          <w:sz w:val="28"/>
          <w:szCs w:val="28"/>
          <w:lang w:eastAsia="uk-UA"/>
        </w:rPr>
        <w:t xml:space="preserve">, учениця 7-А класу здобула ІІ місце та вийшла </w:t>
      </w:r>
      <w:r w:rsidRPr="006F2941">
        <w:rPr>
          <w:rFonts w:ascii="Times New Roman" w:eastAsia="Times New Roman" w:hAnsi="Times New Roman" w:cs="Times New Roman"/>
          <w:sz w:val="28"/>
          <w:szCs w:val="28"/>
          <w:lang w:eastAsia="uk-UA"/>
        </w:rPr>
        <w:t xml:space="preserve">на </w:t>
      </w:r>
      <w:r w:rsidRPr="0011116A">
        <w:rPr>
          <w:rFonts w:ascii="Times New Roman" w:eastAsia="Times New Roman" w:hAnsi="Times New Roman" w:cs="Times New Roman"/>
          <w:b/>
          <w:sz w:val="28"/>
          <w:szCs w:val="28"/>
          <w:lang w:eastAsia="uk-UA"/>
        </w:rPr>
        <w:t>І</w:t>
      </w:r>
      <w:r w:rsidRPr="0011116A">
        <w:rPr>
          <w:rFonts w:ascii="Times New Roman" w:eastAsia="Times New Roman" w:hAnsi="Times New Roman" w:cs="Times New Roman"/>
          <w:b/>
          <w:sz w:val="28"/>
          <w:szCs w:val="28"/>
          <w:lang w:val="en-US" w:eastAsia="uk-UA"/>
        </w:rPr>
        <w:t>V</w:t>
      </w:r>
      <w:r w:rsidRPr="0011116A">
        <w:rPr>
          <w:rFonts w:ascii="Times New Roman" w:eastAsia="Times New Roman" w:hAnsi="Times New Roman" w:cs="Times New Roman"/>
          <w:b/>
          <w:sz w:val="28"/>
          <w:szCs w:val="28"/>
          <w:lang w:eastAsia="uk-UA"/>
        </w:rPr>
        <w:t xml:space="preserve"> (</w:t>
      </w:r>
      <w:r>
        <w:rPr>
          <w:rFonts w:ascii="Times New Roman" w:hAnsi="Times New Roman" w:cs="Times New Roman"/>
          <w:b/>
          <w:sz w:val="28"/>
          <w:szCs w:val="28"/>
        </w:rPr>
        <w:t>фінальний</w:t>
      </w:r>
      <w:r w:rsidRPr="0011116A">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sz w:val="28"/>
          <w:szCs w:val="28"/>
          <w:lang w:eastAsia="uk-UA"/>
        </w:rPr>
        <w:t xml:space="preserve">етап </w:t>
      </w:r>
      <w:r w:rsidRPr="00685844">
        <w:rPr>
          <w:rFonts w:ascii="Times New Roman" w:hAnsi="Times New Roman" w:cs="Times New Roman"/>
          <w:b/>
          <w:i/>
          <w:sz w:val="28"/>
          <w:szCs w:val="28"/>
        </w:rPr>
        <w:t>ХІІІ</w:t>
      </w:r>
      <w:r w:rsidRPr="00685844">
        <w:rPr>
          <w:rFonts w:ascii="Times New Roman" w:eastAsia="Times New Roman" w:hAnsi="Times New Roman" w:cs="Times New Roman"/>
          <w:b/>
          <w:sz w:val="28"/>
          <w:szCs w:val="28"/>
          <w:lang w:eastAsia="uk-UA"/>
        </w:rPr>
        <w:t xml:space="preserve"> </w:t>
      </w:r>
      <w:r w:rsidRPr="00685844">
        <w:rPr>
          <w:rFonts w:ascii="Times New Roman" w:eastAsia="Times New Roman" w:hAnsi="Times New Roman" w:cs="Times New Roman"/>
          <w:b/>
          <w:i/>
          <w:sz w:val="28"/>
          <w:szCs w:val="28"/>
          <w:lang w:eastAsia="uk-UA"/>
        </w:rPr>
        <w:t>Всеукраїнського мовно-літературного конкурсу учнівської та студентської молоді ім. Т. Шевченка</w:t>
      </w:r>
      <w:r w:rsidRPr="00685844">
        <w:rPr>
          <w:rFonts w:ascii="Times New Roman" w:eastAsia="Times New Roman" w:hAnsi="Times New Roman" w:cs="Times New Roman"/>
          <w:b/>
          <w:sz w:val="28"/>
          <w:szCs w:val="28"/>
          <w:lang w:eastAsia="uk-UA"/>
        </w:rPr>
        <w:t> </w:t>
      </w:r>
      <w:r>
        <w:rPr>
          <w:rFonts w:ascii="Times New Roman" w:eastAsia="Times New Roman" w:hAnsi="Times New Roman" w:cs="Times New Roman"/>
          <w:sz w:val="28"/>
          <w:szCs w:val="28"/>
          <w:lang w:eastAsia="uk-UA"/>
        </w:rPr>
        <w:t xml:space="preserve">де здобула ІІІ місце </w:t>
      </w:r>
      <w:r>
        <w:rPr>
          <w:rFonts w:ascii="Times New Roman" w:hAnsi="Times New Roman" w:cs="Times New Roman"/>
          <w:sz w:val="28"/>
          <w:szCs w:val="28"/>
        </w:rPr>
        <w:t xml:space="preserve">(підготувала вчитель </w:t>
      </w:r>
      <w:proofErr w:type="spellStart"/>
      <w:r>
        <w:rPr>
          <w:rFonts w:ascii="Times New Roman" w:hAnsi="Times New Roman" w:cs="Times New Roman"/>
          <w:sz w:val="28"/>
          <w:szCs w:val="28"/>
        </w:rPr>
        <w:t>Голінько</w:t>
      </w:r>
      <w:proofErr w:type="spellEnd"/>
      <w:r>
        <w:rPr>
          <w:rFonts w:ascii="Times New Roman" w:hAnsi="Times New Roman" w:cs="Times New Roman"/>
          <w:sz w:val="28"/>
          <w:szCs w:val="28"/>
        </w:rPr>
        <w:t xml:space="preserve"> Юлія Анатоліївна)</w:t>
      </w:r>
    </w:p>
    <w:p w:rsidR="0045282C" w:rsidRPr="00FF02AA" w:rsidRDefault="0045282C" w:rsidP="0037611D">
      <w:pPr>
        <w:spacing w:line="276" w:lineRule="auto"/>
        <w:ind w:firstLine="708"/>
        <w:jc w:val="both"/>
        <w:rPr>
          <w:rFonts w:ascii="Times New Roman" w:hAnsi="Times New Roman" w:cs="Times New Roman"/>
          <w:sz w:val="28"/>
          <w:szCs w:val="28"/>
        </w:rPr>
      </w:pPr>
      <w:r w:rsidRPr="00FF02AA">
        <w:rPr>
          <w:rFonts w:ascii="Times New Roman" w:hAnsi="Times New Roman" w:cs="Times New Roman"/>
          <w:sz w:val="28"/>
          <w:szCs w:val="28"/>
        </w:rPr>
        <w:t xml:space="preserve">На ІІ-му (міському) етапі </w:t>
      </w:r>
      <w:r w:rsidRPr="00685844">
        <w:rPr>
          <w:rFonts w:ascii="Times New Roman" w:hAnsi="Times New Roman" w:cs="Times New Roman"/>
          <w:b/>
          <w:sz w:val="28"/>
          <w:szCs w:val="28"/>
        </w:rPr>
        <w:t>XХIІІ Міжнародного конкурсу з української мови імені Петра Яцика в 2022/2023 навчальному році</w:t>
      </w:r>
      <w:r w:rsidRPr="00FF02AA">
        <w:rPr>
          <w:rFonts w:ascii="Times New Roman" w:hAnsi="Times New Roman" w:cs="Times New Roman"/>
          <w:sz w:val="28"/>
          <w:szCs w:val="28"/>
        </w:rPr>
        <w:t xml:space="preserve"> для учнів 3-11 класів, маємо здобутки: </w:t>
      </w:r>
      <w:proofErr w:type="spellStart"/>
      <w:r w:rsidRPr="00FF02AA">
        <w:rPr>
          <w:rFonts w:ascii="Times New Roman" w:hAnsi="Times New Roman" w:cs="Times New Roman"/>
          <w:sz w:val="28"/>
          <w:szCs w:val="28"/>
        </w:rPr>
        <w:t>Запісочна</w:t>
      </w:r>
      <w:proofErr w:type="spellEnd"/>
      <w:r w:rsidRPr="00FF02AA">
        <w:rPr>
          <w:rFonts w:ascii="Times New Roman" w:hAnsi="Times New Roman" w:cs="Times New Roman"/>
          <w:sz w:val="28"/>
          <w:szCs w:val="28"/>
        </w:rPr>
        <w:t xml:space="preserve"> Софія </w:t>
      </w:r>
      <w:r>
        <w:rPr>
          <w:rFonts w:ascii="Times New Roman" w:hAnsi="Times New Roman" w:cs="Times New Roman"/>
          <w:sz w:val="28"/>
          <w:szCs w:val="28"/>
        </w:rPr>
        <w:t xml:space="preserve">учениця </w:t>
      </w:r>
      <w:r w:rsidRPr="00FF02AA">
        <w:rPr>
          <w:rFonts w:ascii="Times New Roman" w:hAnsi="Times New Roman" w:cs="Times New Roman"/>
          <w:sz w:val="28"/>
          <w:szCs w:val="28"/>
        </w:rPr>
        <w:t>4-Б клас</w:t>
      </w:r>
      <w:r>
        <w:rPr>
          <w:rFonts w:ascii="Times New Roman" w:hAnsi="Times New Roman" w:cs="Times New Roman"/>
          <w:sz w:val="28"/>
          <w:szCs w:val="28"/>
        </w:rPr>
        <w:t>у</w:t>
      </w:r>
      <w:r w:rsidRPr="00FF02AA">
        <w:rPr>
          <w:rFonts w:ascii="Times New Roman" w:hAnsi="Times New Roman" w:cs="Times New Roman"/>
          <w:sz w:val="28"/>
          <w:szCs w:val="28"/>
        </w:rPr>
        <w:t xml:space="preserve"> ІІ місце (підготувала </w:t>
      </w:r>
      <w:r>
        <w:rPr>
          <w:rFonts w:ascii="Times New Roman" w:hAnsi="Times New Roman" w:cs="Times New Roman"/>
          <w:sz w:val="28"/>
          <w:szCs w:val="28"/>
        </w:rPr>
        <w:t>Демченко Тетяна Григорівна</w:t>
      </w:r>
      <w:r w:rsidRPr="00FF02AA">
        <w:rPr>
          <w:rFonts w:ascii="Times New Roman" w:hAnsi="Times New Roman" w:cs="Times New Roman"/>
          <w:sz w:val="28"/>
          <w:szCs w:val="28"/>
        </w:rPr>
        <w:t xml:space="preserve">), 7-А Чижик Анна ІІ місце </w:t>
      </w:r>
      <w:r w:rsidR="009738A2">
        <w:rPr>
          <w:rFonts w:ascii="Times New Roman" w:hAnsi="Times New Roman" w:cs="Times New Roman"/>
          <w:sz w:val="28"/>
          <w:szCs w:val="28"/>
        </w:rPr>
        <w:t xml:space="preserve">(підготувала вчитель </w:t>
      </w:r>
      <w:proofErr w:type="spellStart"/>
      <w:r w:rsidR="009738A2">
        <w:rPr>
          <w:rFonts w:ascii="Times New Roman" w:hAnsi="Times New Roman" w:cs="Times New Roman"/>
          <w:sz w:val="28"/>
          <w:szCs w:val="28"/>
        </w:rPr>
        <w:t>Голінько</w:t>
      </w:r>
      <w:proofErr w:type="spellEnd"/>
      <w:r w:rsidR="009738A2">
        <w:rPr>
          <w:rFonts w:ascii="Times New Roman" w:hAnsi="Times New Roman" w:cs="Times New Roman"/>
          <w:sz w:val="28"/>
          <w:szCs w:val="28"/>
        </w:rPr>
        <w:t xml:space="preserve"> Юлія Анатоліївна)</w:t>
      </w:r>
      <w:r w:rsidRPr="00FF02AA">
        <w:rPr>
          <w:rFonts w:ascii="Times New Roman" w:hAnsi="Times New Roman" w:cs="Times New Roman"/>
          <w:sz w:val="28"/>
          <w:szCs w:val="28"/>
        </w:rPr>
        <w:t xml:space="preserve">, 10-А Костенко Дар’я  ІІ місце </w:t>
      </w:r>
      <w:r w:rsidR="009738A2">
        <w:rPr>
          <w:rFonts w:ascii="Times New Roman" w:hAnsi="Times New Roman" w:cs="Times New Roman"/>
          <w:sz w:val="28"/>
          <w:szCs w:val="28"/>
        </w:rPr>
        <w:t xml:space="preserve">(підготувала вчитель </w:t>
      </w:r>
      <w:proofErr w:type="spellStart"/>
      <w:r w:rsidR="009738A2">
        <w:rPr>
          <w:rFonts w:ascii="Times New Roman" w:hAnsi="Times New Roman" w:cs="Times New Roman"/>
          <w:sz w:val="28"/>
          <w:szCs w:val="28"/>
        </w:rPr>
        <w:t>Полозенко</w:t>
      </w:r>
      <w:proofErr w:type="spellEnd"/>
      <w:r w:rsidR="009738A2">
        <w:rPr>
          <w:rFonts w:ascii="Times New Roman" w:hAnsi="Times New Roman" w:cs="Times New Roman"/>
          <w:sz w:val="28"/>
          <w:szCs w:val="28"/>
        </w:rPr>
        <w:t xml:space="preserve"> Світлана Василівна)</w:t>
      </w:r>
    </w:p>
    <w:p w:rsidR="00E478A7" w:rsidRDefault="00685844" w:rsidP="0037611D">
      <w:pPr>
        <w:shd w:val="clear" w:color="auto" w:fill="FFFFFF"/>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 </w:t>
      </w:r>
      <w:r>
        <w:rPr>
          <w:rFonts w:ascii="Times New Roman" w:eastAsia="Times New Roman" w:hAnsi="Times New Roman" w:cs="Times New Roman"/>
          <w:sz w:val="28"/>
          <w:szCs w:val="28"/>
          <w:lang w:val="en-US" w:eastAsia="uk-UA"/>
        </w:rPr>
        <w:t>XV</w:t>
      </w:r>
      <w:r w:rsidRPr="006858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Всеукраїнській </w:t>
      </w:r>
      <w:r w:rsidRPr="00B123DB">
        <w:rPr>
          <w:rFonts w:ascii="Times New Roman" w:eastAsia="Times New Roman" w:hAnsi="Times New Roman" w:cs="Times New Roman"/>
          <w:b/>
          <w:sz w:val="28"/>
          <w:szCs w:val="28"/>
          <w:lang w:eastAsia="uk-UA"/>
        </w:rPr>
        <w:t>олімпіаді «Юні знавці Біблії-2023»</w:t>
      </w:r>
      <w:r>
        <w:rPr>
          <w:rFonts w:ascii="Times New Roman" w:eastAsia="Times New Roman" w:hAnsi="Times New Roman" w:cs="Times New Roman"/>
          <w:sz w:val="28"/>
          <w:szCs w:val="28"/>
          <w:lang w:eastAsia="uk-UA"/>
        </w:rPr>
        <w:t xml:space="preserve"> Новосьолова Софія учениця 11-Д класу здобула перші місця на міському, обласному етапах та отримала І місце на фінальному етапі олімпіади</w:t>
      </w:r>
    </w:p>
    <w:p w:rsidR="00910BB4" w:rsidRDefault="00910BB4" w:rsidP="0037611D">
      <w:pPr>
        <w:shd w:val="clear" w:color="auto" w:fill="FFFFFF"/>
        <w:spacing w:after="0" w:line="276"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міжнародному математичному конкурсі «Кенгуру» взяло участь 230 учнів гімназії і отримали достойні результати.</w:t>
      </w:r>
    </w:p>
    <w:p w:rsidR="00E478A7" w:rsidRDefault="00E478A7" w:rsidP="0037611D">
      <w:pPr>
        <w:shd w:val="clear" w:color="auto" w:fill="FFFFFF"/>
        <w:spacing w:after="0" w:line="276"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У І</w:t>
      </w:r>
      <w:r w:rsidR="004D670C">
        <w:rPr>
          <w:rFonts w:ascii="Times New Roman" w:eastAsia="Times New Roman" w:hAnsi="Times New Roman" w:cs="Times New Roman"/>
          <w:sz w:val="28"/>
          <w:szCs w:val="28"/>
          <w:lang w:eastAsia="uk-UA"/>
        </w:rPr>
        <w:t xml:space="preserve"> та ІІ</w:t>
      </w:r>
      <w:r>
        <w:rPr>
          <w:rFonts w:ascii="Times New Roman" w:eastAsia="Times New Roman" w:hAnsi="Times New Roman" w:cs="Times New Roman"/>
          <w:sz w:val="28"/>
          <w:szCs w:val="28"/>
          <w:lang w:eastAsia="uk-UA"/>
        </w:rPr>
        <w:t xml:space="preserve"> етапі конкурсу-захисту наукових робіт учнів-членів Малої академії наук України  </w:t>
      </w:r>
      <w:r w:rsidR="004D670C">
        <w:rPr>
          <w:rFonts w:ascii="Times New Roman" w:eastAsia="Times New Roman" w:hAnsi="Times New Roman" w:cs="Times New Roman"/>
          <w:sz w:val="28"/>
          <w:szCs w:val="28"/>
          <w:lang w:eastAsia="uk-UA"/>
        </w:rPr>
        <w:t>у 2022 - 2023 навчальному учні гімназії не брали</w:t>
      </w:r>
      <w:r>
        <w:rPr>
          <w:rFonts w:ascii="Times New Roman" w:eastAsia="Times New Roman" w:hAnsi="Times New Roman" w:cs="Times New Roman"/>
          <w:sz w:val="28"/>
          <w:szCs w:val="28"/>
          <w:lang w:eastAsia="uk-UA"/>
        </w:rPr>
        <w:t xml:space="preserve"> участь.</w:t>
      </w:r>
      <w:r w:rsidR="004D670C">
        <w:rPr>
          <w:rFonts w:ascii="Times New Roman" w:eastAsia="Times New Roman" w:hAnsi="Times New Roman" w:cs="Times New Roman"/>
          <w:sz w:val="28"/>
          <w:szCs w:val="28"/>
          <w:lang w:eastAsia="uk-UA"/>
        </w:rPr>
        <w:t xml:space="preserve"> </w:t>
      </w:r>
    </w:p>
    <w:p w:rsidR="00E478A7" w:rsidRDefault="000A37F6" w:rsidP="002930C5">
      <w:pPr>
        <w:tabs>
          <w:tab w:val="num" w:pos="567"/>
        </w:tabs>
        <w:spacing w:after="0" w:line="276"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uk-UA"/>
        </w:rPr>
        <w:tab/>
      </w:r>
      <w:r w:rsidR="003B226D">
        <w:rPr>
          <w:rFonts w:ascii="Times New Roman" w:eastAsia="Calibri" w:hAnsi="Times New Roman" w:cs="Times New Roman"/>
          <w:sz w:val="28"/>
          <w:szCs w:val="28"/>
        </w:rPr>
        <w:t xml:space="preserve">Підводячи підсумок, слід зазначити, що робота </w:t>
      </w:r>
      <w:r w:rsidR="00495C27">
        <w:rPr>
          <w:rFonts w:ascii="Times New Roman" w:eastAsia="Calibri" w:hAnsi="Times New Roman" w:cs="Times New Roman"/>
          <w:sz w:val="28"/>
          <w:szCs w:val="28"/>
        </w:rPr>
        <w:t>гімназії</w:t>
      </w:r>
      <w:r w:rsidR="003B226D">
        <w:rPr>
          <w:rFonts w:ascii="Times New Roman" w:eastAsia="Calibri" w:hAnsi="Times New Roman" w:cs="Times New Roman"/>
          <w:sz w:val="28"/>
          <w:szCs w:val="28"/>
        </w:rPr>
        <w:t xml:space="preserve"> з обдарованими дітьми виконувалася згідно плану</w:t>
      </w:r>
      <w:r w:rsidR="005A6BBA">
        <w:rPr>
          <w:rFonts w:ascii="Times New Roman" w:eastAsia="Calibri" w:hAnsi="Times New Roman" w:cs="Times New Roman"/>
          <w:sz w:val="28"/>
          <w:szCs w:val="28"/>
        </w:rPr>
        <w:t>,</w:t>
      </w:r>
      <w:r w:rsidR="004D670C">
        <w:rPr>
          <w:rFonts w:ascii="Times New Roman" w:eastAsia="Calibri" w:hAnsi="Times New Roman" w:cs="Times New Roman"/>
          <w:sz w:val="28"/>
          <w:szCs w:val="28"/>
        </w:rPr>
        <w:t xml:space="preserve"> проте є певні недоліки</w:t>
      </w:r>
      <w:r w:rsidR="005A6BBA">
        <w:rPr>
          <w:rFonts w:ascii="Times New Roman" w:eastAsia="Calibri" w:hAnsi="Times New Roman" w:cs="Times New Roman"/>
          <w:sz w:val="28"/>
          <w:szCs w:val="28"/>
        </w:rPr>
        <w:t xml:space="preserve"> </w:t>
      </w:r>
      <w:r w:rsidR="004D670C">
        <w:rPr>
          <w:rFonts w:ascii="Times New Roman" w:eastAsia="Calibri" w:hAnsi="Times New Roman" w:cs="Times New Roman"/>
          <w:sz w:val="28"/>
          <w:szCs w:val="28"/>
        </w:rPr>
        <w:t>(зокрема брак учасників</w:t>
      </w:r>
      <w:r w:rsidR="0037611D">
        <w:rPr>
          <w:rFonts w:ascii="Times New Roman" w:eastAsia="Calibri" w:hAnsi="Times New Roman" w:cs="Times New Roman"/>
          <w:sz w:val="28"/>
          <w:szCs w:val="28"/>
        </w:rPr>
        <w:t xml:space="preserve"> </w:t>
      </w:r>
      <w:r w:rsidR="0037611D">
        <w:rPr>
          <w:rFonts w:ascii="Times New Roman" w:eastAsia="Times New Roman" w:hAnsi="Times New Roman" w:cs="Times New Roman"/>
          <w:sz w:val="28"/>
          <w:szCs w:val="28"/>
          <w:lang w:eastAsia="uk-UA"/>
        </w:rPr>
        <w:t>конкурсу-захисту наукових робіт учнів-членів Малої академії наук України</w:t>
      </w:r>
      <w:r w:rsidR="004D670C">
        <w:rPr>
          <w:rFonts w:ascii="Times New Roman" w:eastAsia="Calibri" w:hAnsi="Times New Roman" w:cs="Times New Roman"/>
          <w:sz w:val="28"/>
          <w:szCs w:val="28"/>
        </w:rPr>
        <w:t xml:space="preserve">) </w:t>
      </w:r>
      <w:r w:rsidR="005A6BBA">
        <w:rPr>
          <w:rFonts w:ascii="Times New Roman" w:eastAsia="Calibri" w:hAnsi="Times New Roman" w:cs="Times New Roman"/>
          <w:sz w:val="28"/>
          <w:szCs w:val="28"/>
        </w:rPr>
        <w:t xml:space="preserve">на </w:t>
      </w:r>
      <w:r w:rsidR="0037611D">
        <w:rPr>
          <w:rFonts w:ascii="Times New Roman" w:eastAsia="Calibri" w:hAnsi="Times New Roman" w:cs="Times New Roman"/>
          <w:sz w:val="28"/>
          <w:szCs w:val="28"/>
        </w:rPr>
        <w:t xml:space="preserve">нарадах при директорі та </w:t>
      </w:r>
      <w:r w:rsidR="005A6BBA">
        <w:rPr>
          <w:rFonts w:ascii="Times New Roman" w:eastAsia="Calibri" w:hAnsi="Times New Roman" w:cs="Times New Roman"/>
          <w:sz w:val="28"/>
          <w:szCs w:val="28"/>
        </w:rPr>
        <w:t>засіданнях професійні спільнот вчителів гімназії були розглянуті питання продовження наукової</w:t>
      </w:r>
      <w:r w:rsidR="004D670C">
        <w:rPr>
          <w:rFonts w:ascii="Times New Roman" w:eastAsia="Calibri" w:hAnsi="Times New Roman" w:cs="Times New Roman"/>
          <w:sz w:val="28"/>
          <w:szCs w:val="28"/>
        </w:rPr>
        <w:t xml:space="preserve"> </w:t>
      </w:r>
      <w:r w:rsidR="005A6BBA">
        <w:rPr>
          <w:rFonts w:ascii="Times New Roman" w:eastAsia="Calibri" w:hAnsi="Times New Roman" w:cs="Times New Roman"/>
          <w:sz w:val="28"/>
          <w:szCs w:val="28"/>
        </w:rPr>
        <w:t>роботи з обдарованими дітьми та поповнення бази обдарованих учнів  спланували на май</w:t>
      </w:r>
      <w:r w:rsidR="003B226D">
        <w:rPr>
          <w:rFonts w:ascii="Times New Roman" w:eastAsia="Calibri" w:hAnsi="Times New Roman" w:cs="Times New Roman"/>
          <w:sz w:val="28"/>
          <w:szCs w:val="28"/>
        </w:rPr>
        <w:t>.</w:t>
      </w:r>
    </w:p>
    <w:p w:rsidR="00EE01E9" w:rsidRPr="00EE01E9" w:rsidRDefault="00EE01E9" w:rsidP="002C6C62">
      <w:pPr>
        <w:spacing w:after="0" w:line="276" w:lineRule="auto"/>
        <w:ind w:firstLine="709"/>
        <w:jc w:val="both"/>
        <w:rPr>
          <w:rFonts w:ascii="Times New Roman" w:eastAsia="Calibri" w:hAnsi="Times New Roman" w:cs="Times New Roman"/>
          <w:sz w:val="28"/>
          <w:szCs w:val="28"/>
        </w:rPr>
      </w:pPr>
      <w:r w:rsidRPr="00EE01E9">
        <w:rPr>
          <w:rFonts w:ascii="Times New Roman" w:eastAsia="Calibri" w:hAnsi="Times New Roman" w:cs="Times New Roman"/>
          <w:sz w:val="28"/>
          <w:szCs w:val="28"/>
        </w:rPr>
        <w:t>Протягом 2022-2023 навчального року педагогічні працівники закладу працювали над загальношкільною науково</w:t>
      </w:r>
      <w:r w:rsidR="00B0793A" w:rsidRPr="00B0793A">
        <w:t xml:space="preserve"> </w:t>
      </w:r>
      <w:r w:rsidR="00B0793A" w:rsidRPr="00B0793A">
        <w:rPr>
          <w:rFonts w:ascii="Times New Roman" w:eastAsia="Calibri" w:hAnsi="Times New Roman" w:cs="Times New Roman"/>
          <w:sz w:val="28"/>
          <w:szCs w:val="28"/>
        </w:rPr>
        <w:t>-</w:t>
      </w:r>
      <w:r w:rsidR="00B0793A">
        <w:rPr>
          <w:rFonts w:ascii="Times New Roman" w:eastAsia="Calibri" w:hAnsi="Times New Roman" w:cs="Times New Roman"/>
          <w:sz w:val="28"/>
          <w:szCs w:val="28"/>
        </w:rPr>
        <w:t xml:space="preserve"> </w:t>
      </w:r>
      <w:r w:rsidR="00B0793A" w:rsidRPr="00B0793A">
        <w:rPr>
          <w:rFonts w:ascii="Times New Roman" w:eastAsia="Calibri" w:hAnsi="Times New Roman" w:cs="Times New Roman"/>
          <w:sz w:val="28"/>
          <w:szCs w:val="28"/>
        </w:rPr>
        <w:t xml:space="preserve">педагогічною </w:t>
      </w:r>
      <w:r w:rsidR="0037611D" w:rsidRPr="00B0793A">
        <w:rPr>
          <w:rFonts w:ascii="Times New Roman" w:eastAsia="Calibri" w:hAnsi="Times New Roman" w:cs="Times New Roman"/>
          <w:sz w:val="28"/>
          <w:szCs w:val="28"/>
        </w:rPr>
        <w:t xml:space="preserve">темою гімназії  на 2022-2023 навчальний рік вважати </w:t>
      </w:r>
      <w:r w:rsidR="0037611D" w:rsidRPr="00B0793A">
        <w:rPr>
          <w:rFonts w:ascii="Times New Roman" w:eastAsia="Calibri" w:hAnsi="Times New Roman" w:cs="Times New Roman"/>
          <w:b/>
          <w:sz w:val="28"/>
          <w:szCs w:val="28"/>
        </w:rPr>
        <w:t xml:space="preserve">«Теоретико-методологічні засади моделювання розвитку авторської школи «Гімназія успішного українця», методичною темою «Формування інноваційного освітнього середовища на основі педагогіки партнерства в умовах реалізації </w:t>
      </w:r>
      <w:proofErr w:type="spellStart"/>
      <w:r w:rsidR="0037611D" w:rsidRPr="00B0793A">
        <w:rPr>
          <w:rFonts w:ascii="Times New Roman" w:eastAsia="Calibri" w:hAnsi="Times New Roman" w:cs="Times New Roman"/>
          <w:b/>
          <w:sz w:val="28"/>
          <w:szCs w:val="28"/>
        </w:rPr>
        <w:t>компетентнісного</w:t>
      </w:r>
      <w:proofErr w:type="spellEnd"/>
      <w:r w:rsidR="0037611D" w:rsidRPr="00B0793A">
        <w:rPr>
          <w:rFonts w:ascii="Times New Roman" w:eastAsia="Calibri" w:hAnsi="Times New Roman" w:cs="Times New Roman"/>
          <w:b/>
          <w:sz w:val="28"/>
          <w:szCs w:val="28"/>
        </w:rPr>
        <w:t xml:space="preserve"> підходу та принципу </w:t>
      </w:r>
      <w:proofErr w:type="spellStart"/>
      <w:r w:rsidR="0037611D" w:rsidRPr="00B0793A">
        <w:rPr>
          <w:rFonts w:ascii="Times New Roman" w:eastAsia="Calibri" w:hAnsi="Times New Roman" w:cs="Times New Roman"/>
          <w:b/>
          <w:sz w:val="28"/>
          <w:szCs w:val="28"/>
        </w:rPr>
        <w:t>дитиноцентризму</w:t>
      </w:r>
      <w:proofErr w:type="spellEnd"/>
      <w:r w:rsidR="0037611D" w:rsidRPr="00B0793A">
        <w:rPr>
          <w:rFonts w:ascii="Times New Roman" w:eastAsia="Calibri" w:hAnsi="Times New Roman" w:cs="Times New Roman"/>
          <w:b/>
          <w:sz w:val="28"/>
          <w:szCs w:val="28"/>
        </w:rPr>
        <w:t>»</w:t>
      </w:r>
      <w:r w:rsidR="0037611D" w:rsidRPr="00B0793A">
        <w:rPr>
          <w:rFonts w:ascii="Times New Roman" w:eastAsia="Calibri" w:hAnsi="Times New Roman" w:cs="Times New Roman"/>
          <w:sz w:val="28"/>
          <w:szCs w:val="28"/>
        </w:rPr>
        <w:t>.</w:t>
      </w:r>
      <w:r w:rsidR="002C6C62">
        <w:rPr>
          <w:rFonts w:ascii="Times New Roman" w:eastAsia="Calibri" w:hAnsi="Times New Roman" w:cs="Times New Roman"/>
          <w:sz w:val="28"/>
          <w:szCs w:val="28"/>
        </w:rPr>
        <w:t xml:space="preserve"> </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Аналіз роботи </w:t>
      </w:r>
      <w:r w:rsidR="002C6C62">
        <w:rPr>
          <w:rFonts w:ascii="Times New Roman" w:eastAsia="Calibri" w:hAnsi="Times New Roman" w:cs="Times New Roman"/>
          <w:sz w:val="28"/>
          <w:szCs w:val="28"/>
        </w:rPr>
        <w:t>професійних спільнот</w:t>
      </w:r>
      <w:r>
        <w:rPr>
          <w:rFonts w:ascii="Times New Roman" w:eastAsia="Calibri" w:hAnsi="Times New Roman" w:cs="Times New Roman"/>
          <w:sz w:val="28"/>
          <w:szCs w:val="28"/>
        </w:rPr>
        <w:t xml:space="preserve">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rsidR="00FE5197" w:rsidRDefault="00FE5197"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 2022-2023 навчальному році педагогічні працівники гімназії підвищували кваліфікацію на базі КНЗ ЧОІПОПП</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Педагоги закладу освіти є активними членами </w:t>
      </w:r>
      <w:proofErr w:type="spellStart"/>
      <w:r>
        <w:rPr>
          <w:rFonts w:ascii="Times New Roman" w:eastAsia="Calibri" w:hAnsi="Times New Roman" w:cs="Times New Roman"/>
          <w:sz w:val="28"/>
          <w:szCs w:val="28"/>
        </w:rPr>
        <w:t>вебспільноти</w:t>
      </w:r>
      <w:proofErr w:type="spellEnd"/>
      <w:r>
        <w:rPr>
          <w:rFonts w:ascii="Times New Roman" w:eastAsia="Calibri" w:hAnsi="Times New Roman" w:cs="Times New Roman"/>
          <w:sz w:val="28"/>
          <w:szCs w:val="28"/>
        </w:rPr>
        <w:t xml:space="preserve"> освітян, працюючи на таких платформах, як «</w:t>
      </w:r>
      <w:proofErr w:type="spellStart"/>
      <w:r>
        <w:rPr>
          <w:rFonts w:ascii="Times New Roman" w:eastAsia="Calibri" w:hAnsi="Times New Roman" w:cs="Times New Roman"/>
          <w:sz w:val="28"/>
          <w:szCs w:val="28"/>
        </w:rPr>
        <w:t>Всеосвіта</w:t>
      </w:r>
      <w:proofErr w:type="spellEnd"/>
      <w:r>
        <w:rPr>
          <w:rFonts w:ascii="Times New Roman" w:eastAsia="Calibri" w:hAnsi="Times New Roman" w:cs="Times New Roman"/>
          <w:sz w:val="28"/>
          <w:szCs w:val="28"/>
        </w:rPr>
        <w:t>», «На урок», «</w:t>
      </w:r>
      <w:proofErr w:type="spellStart"/>
      <w:r>
        <w:rPr>
          <w:rFonts w:ascii="Times New Roman" w:eastAsia="Calibri" w:hAnsi="Times New Roman" w:cs="Times New Roman"/>
          <w:sz w:val="28"/>
          <w:szCs w:val="28"/>
        </w:rPr>
        <w:t>Прометеус</w:t>
      </w:r>
      <w:proofErr w:type="spellEnd"/>
      <w:r>
        <w:rPr>
          <w:rFonts w:ascii="Times New Roman" w:eastAsia="Calibri" w:hAnsi="Times New Roman" w:cs="Times New Roman"/>
          <w:sz w:val="28"/>
          <w:szCs w:val="28"/>
        </w:rPr>
        <w:t>» , «</w:t>
      </w:r>
      <w:proofErr w:type="spellStart"/>
      <w:r>
        <w:rPr>
          <w:rFonts w:ascii="Times New Roman" w:eastAsia="Calibri" w:hAnsi="Times New Roman" w:cs="Times New Roman"/>
          <w:sz w:val="28"/>
          <w:szCs w:val="28"/>
        </w:rPr>
        <w:t>Ед</w:t>
      </w:r>
      <w:proofErr w:type="spellEnd"/>
      <w:r>
        <w:rPr>
          <w:rFonts w:ascii="Times New Roman" w:eastAsia="Calibri" w:hAnsi="Times New Roman" w:cs="Times New Roman"/>
          <w:sz w:val="28"/>
          <w:szCs w:val="28"/>
        </w:rPr>
        <w:t>-ера»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3B226D" w:rsidRDefault="003B226D" w:rsidP="0037611D">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Курсову підготовку, як експерт державної служби якості освіти з питань проведення інституційного аудиту  </w:t>
      </w:r>
      <w:r w:rsidRPr="001A5657">
        <w:rPr>
          <w:rFonts w:ascii="Times New Roman" w:eastAsia="Calibri" w:hAnsi="Times New Roman" w:cs="Times New Roman"/>
          <w:sz w:val="28"/>
          <w:szCs w:val="28"/>
        </w:rPr>
        <w:t xml:space="preserve">пройшла  ЗДВР </w:t>
      </w:r>
      <w:proofErr w:type="spellStart"/>
      <w:r w:rsidR="001A5657" w:rsidRPr="001A5657">
        <w:rPr>
          <w:rFonts w:ascii="Times New Roman" w:eastAsia="Calibri" w:hAnsi="Times New Roman" w:cs="Times New Roman"/>
          <w:sz w:val="28"/>
          <w:szCs w:val="28"/>
        </w:rPr>
        <w:t>Волочай</w:t>
      </w:r>
      <w:proofErr w:type="spellEnd"/>
      <w:r w:rsidR="001A5657" w:rsidRPr="001A5657">
        <w:rPr>
          <w:rFonts w:ascii="Times New Roman" w:eastAsia="Calibri" w:hAnsi="Times New Roman" w:cs="Times New Roman"/>
          <w:sz w:val="28"/>
          <w:szCs w:val="28"/>
        </w:rPr>
        <w:t xml:space="preserve"> Оксана В</w:t>
      </w:r>
      <w:r w:rsidR="001A5657">
        <w:rPr>
          <w:rFonts w:ascii="Times New Roman" w:eastAsia="Calibri" w:hAnsi="Times New Roman" w:cs="Times New Roman"/>
          <w:sz w:val="28"/>
          <w:szCs w:val="28"/>
        </w:rPr>
        <w:t>асилівна</w:t>
      </w:r>
      <w:r>
        <w:rPr>
          <w:rFonts w:ascii="Times New Roman" w:eastAsia="Calibri" w:hAnsi="Times New Roman" w:cs="Times New Roman"/>
          <w:sz w:val="28"/>
          <w:szCs w:val="28"/>
        </w:rPr>
        <w:t>.</w:t>
      </w:r>
      <w:r w:rsidR="001A5657">
        <w:rPr>
          <w:rFonts w:ascii="Times New Roman" w:eastAsia="Calibri" w:hAnsi="Times New Roman" w:cs="Times New Roman"/>
          <w:sz w:val="28"/>
          <w:szCs w:val="28"/>
        </w:rPr>
        <w:t xml:space="preserve"> Професійна спільнота вчителів початкової школи має </w:t>
      </w:r>
      <w:r w:rsidR="00EE21A0">
        <w:rPr>
          <w:rFonts w:ascii="Times New Roman" w:eastAsia="Calibri" w:hAnsi="Times New Roman" w:cs="Times New Roman"/>
          <w:sz w:val="28"/>
          <w:szCs w:val="28"/>
        </w:rPr>
        <w:t xml:space="preserve">4 вчителі, що </w:t>
      </w:r>
      <w:r w:rsidR="00EE21A0">
        <w:rPr>
          <w:rFonts w:ascii="Times New Roman" w:eastAsia="Calibri" w:hAnsi="Times New Roman" w:cs="Times New Roman"/>
          <w:sz w:val="28"/>
          <w:szCs w:val="28"/>
        </w:rPr>
        <w:lastRenderedPageBreak/>
        <w:t>пройшли сертифікацію. У цьому навчальному 2022-2023 році сертифікацію пройшла</w:t>
      </w:r>
      <w:r w:rsidR="00EE21A0" w:rsidRPr="00EE21A0">
        <w:rPr>
          <w:rFonts w:ascii="Times New Roman" w:eastAsia="Calibri" w:hAnsi="Times New Roman" w:cs="Times New Roman"/>
          <w:sz w:val="28"/>
          <w:szCs w:val="28"/>
        </w:rPr>
        <w:t xml:space="preserve"> </w:t>
      </w:r>
      <w:r w:rsidR="00EE21A0">
        <w:rPr>
          <w:rFonts w:ascii="Times New Roman" w:eastAsia="Calibri" w:hAnsi="Times New Roman" w:cs="Times New Roman"/>
          <w:sz w:val="28"/>
          <w:szCs w:val="28"/>
        </w:rPr>
        <w:t xml:space="preserve">Вікторія </w:t>
      </w:r>
      <w:proofErr w:type="spellStart"/>
      <w:r w:rsidR="00EE21A0">
        <w:rPr>
          <w:rFonts w:ascii="Times New Roman" w:eastAsia="Calibri" w:hAnsi="Times New Roman" w:cs="Times New Roman"/>
          <w:sz w:val="28"/>
          <w:szCs w:val="28"/>
        </w:rPr>
        <w:t>Сахно</w:t>
      </w:r>
      <w:proofErr w:type="spellEnd"/>
      <w:r w:rsidR="00EE21A0">
        <w:rPr>
          <w:rFonts w:ascii="Times New Roman" w:eastAsia="Calibri" w:hAnsi="Times New Roman" w:cs="Times New Roman"/>
          <w:sz w:val="28"/>
          <w:szCs w:val="28"/>
        </w:rPr>
        <w:t>.</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Традиційним у </w:t>
      </w:r>
      <w:r w:rsidR="001276F1">
        <w:rPr>
          <w:rFonts w:ascii="Times New Roman" w:eastAsia="Calibri" w:hAnsi="Times New Roman" w:cs="Times New Roman"/>
          <w:sz w:val="28"/>
          <w:szCs w:val="28"/>
        </w:rPr>
        <w:t>гімназії</w:t>
      </w:r>
      <w:r>
        <w:rPr>
          <w:rFonts w:ascii="Times New Roman" w:eastAsia="Calibri" w:hAnsi="Times New Roman" w:cs="Times New Roman"/>
          <w:sz w:val="28"/>
          <w:szCs w:val="28"/>
        </w:rPr>
        <w:t xml:space="preserve"> залишилося проведення предметних тижнів та творчих тижнів учителів, які атестуються.</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3B226D" w:rsidRDefault="003B226D" w:rsidP="0037611D">
      <w:pPr>
        <w:spacing w:after="0" w:line="276" w:lineRule="auto"/>
        <w:ind w:firstLine="680"/>
        <w:jc w:val="both"/>
        <w:rPr>
          <w:rFonts w:ascii="Times New Roman" w:eastAsia="Calibri" w:hAnsi="Times New Roman" w:cs="Times New Roman"/>
          <w:color w:val="0070C0"/>
          <w:sz w:val="28"/>
          <w:szCs w:val="28"/>
        </w:rPr>
      </w:pPr>
      <w:r>
        <w:rPr>
          <w:rFonts w:ascii="Times New Roman" w:eastAsia="Calibri" w:hAnsi="Times New Roman" w:cs="Times New Roman"/>
          <w:b/>
          <w:color w:val="0070C0"/>
          <w:sz w:val="28"/>
          <w:szCs w:val="28"/>
        </w:rPr>
        <w:t>ПІДВИЩЕННЯ КВАЛІФІКАЦІЇ</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w:t>
      </w:r>
      <w:proofErr w:type="spellStart"/>
      <w:r>
        <w:rPr>
          <w:rFonts w:ascii="Times New Roman" w:eastAsia="Calibri" w:hAnsi="Times New Roman" w:cs="Times New Roman"/>
          <w:sz w:val="28"/>
          <w:szCs w:val="28"/>
        </w:rPr>
        <w:t>проєктах</w:t>
      </w:r>
      <w:proofErr w:type="spellEnd"/>
      <w:r>
        <w:rPr>
          <w:rFonts w:ascii="Times New Roman" w:eastAsia="Calibri" w:hAnsi="Times New Roman" w:cs="Times New Roman"/>
          <w:sz w:val="28"/>
          <w:szCs w:val="28"/>
        </w:rPr>
        <w:t>,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Здобуття мережевої освіти;</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кваліфікації у онлайн режимі;</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Використання під час уроків електронних засобів навчання;</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Розміщення власних ресурсів на сайтах;</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тестів, дидактичних матеріалів для уроку.</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100% щорічно вчителі підвищують кваліфікацію відповідно Плану підвищення кваліфікації.</w:t>
      </w:r>
    </w:p>
    <w:p w:rsidR="00BC44B1" w:rsidRDefault="00BC44B1" w:rsidP="0037611D">
      <w:pPr>
        <w:shd w:val="clear" w:color="auto" w:fill="FFFFFF"/>
        <w:spacing w:after="0" w:line="276" w:lineRule="auto"/>
        <w:ind w:firstLine="567"/>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rsidR="003B226D" w:rsidRDefault="003B226D" w:rsidP="0037611D">
      <w:pPr>
        <w:shd w:val="clear" w:color="auto" w:fill="FFFFFF"/>
        <w:spacing w:after="0" w:line="276" w:lineRule="auto"/>
        <w:ind w:firstLine="567"/>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РОЗДІЛ І</w:t>
      </w:r>
      <w:r>
        <w:rPr>
          <w:rFonts w:ascii="Times New Roman" w:eastAsia="Times New Roman" w:hAnsi="Times New Roman" w:cs="Times New Roman"/>
          <w:b/>
          <w:color w:val="002060"/>
          <w:sz w:val="28"/>
          <w:szCs w:val="28"/>
          <w:lang w:val="en-US"/>
        </w:rPr>
        <w:t>V</w:t>
      </w:r>
      <w:r>
        <w:rPr>
          <w:rFonts w:ascii="Times New Roman" w:eastAsia="Times New Roman" w:hAnsi="Times New Roman" w:cs="Times New Roman"/>
          <w:b/>
          <w:color w:val="002060"/>
          <w:sz w:val="28"/>
          <w:szCs w:val="28"/>
        </w:rPr>
        <w:t xml:space="preserve">. </w:t>
      </w:r>
      <w:r>
        <w:rPr>
          <w:rFonts w:ascii="Times New Roman" w:eastAsia="Times New Roman" w:hAnsi="Times New Roman" w:cs="Times New Roman"/>
          <w:b/>
          <w:color w:val="C00000"/>
          <w:sz w:val="28"/>
          <w:szCs w:val="28"/>
        </w:rPr>
        <w:t>УПРАВЛІНСЬКІ ПРОЦЕСИ ЗАКЛАДУ ОСВІТИ</w:t>
      </w:r>
    </w:p>
    <w:p w:rsidR="003B226D" w:rsidRDefault="003B226D" w:rsidP="0037611D">
      <w:pPr>
        <w:shd w:val="clear" w:color="auto" w:fill="FFFFFF"/>
        <w:tabs>
          <w:tab w:val="left" w:pos="8647"/>
        </w:tabs>
        <w:spacing w:after="0" w:line="276" w:lineRule="auto"/>
        <w:ind w:firstLine="567"/>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ДОВІРА ДО ДІЯЛЬНОСТІ ЗАКЛАДУ ОСВІТИ</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w:t>
      </w:r>
      <w:r w:rsidR="004E149C">
        <w:rPr>
          <w:rFonts w:ascii="Times New Roman" w:eastAsia="Times New Roman" w:hAnsi="Times New Roman" w:cs="Times New Roman"/>
          <w:sz w:val="28"/>
          <w:szCs w:val="28"/>
          <w:lang w:eastAsia="ru-RU"/>
        </w:rPr>
        <w:t>гімназії а саме:</w:t>
      </w:r>
      <w:r>
        <w:rPr>
          <w:rFonts w:ascii="Times New Roman" w:eastAsia="Times New Roman" w:hAnsi="Times New Roman" w:cs="Times New Roman"/>
          <w:sz w:val="28"/>
          <w:szCs w:val="28"/>
          <w:lang w:eastAsia="ru-RU"/>
        </w:rPr>
        <w:t xml:space="preserve"> офіційної</w:t>
      </w:r>
      <w:r>
        <w:rPr>
          <w:rFonts w:ascii="Times New Roman" w:eastAsia="Times New Roman" w:hAnsi="Times New Roman" w:cs="Times New Roman"/>
          <w:sz w:val="40"/>
          <w:szCs w:val="28"/>
          <w:lang w:eastAsia="ru-RU"/>
        </w:rPr>
        <w:t xml:space="preserve"> </w:t>
      </w:r>
      <w:r>
        <w:rPr>
          <w:rFonts w:ascii="Times New Roman" w:hAnsi="Times New Roman" w:cs="Times New Roman"/>
          <w:sz w:val="28"/>
          <w:shd w:val="clear" w:color="auto" w:fill="FFFFFF"/>
          <w:lang w:val="en-US"/>
        </w:rPr>
        <w:t>F</w:t>
      </w:r>
      <w:proofErr w:type="spellStart"/>
      <w:r>
        <w:rPr>
          <w:rFonts w:ascii="Times New Roman" w:hAnsi="Times New Roman" w:cs="Times New Roman"/>
          <w:sz w:val="28"/>
          <w:shd w:val="clear" w:color="auto" w:fill="FFFFFF"/>
        </w:rPr>
        <w:t>acebook</w:t>
      </w:r>
      <w:proofErr w:type="spellEnd"/>
      <w:r>
        <w:rPr>
          <w:rFonts w:ascii="Times New Roman" w:hAnsi="Times New Roman" w:cs="Times New Roman"/>
          <w:sz w:val="28"/>
          <w:shd w:val="clear" w:color="auto" w:fill="FFFFFF"/>
        </w:rPr>
        <w:t>-</w:t>
      </w:r>
      <w:r>
        <w:rPr>
          <w:rFonts w:ascii="Times New Roman" w:eastAsia="Times New Roman" w:hAnsi="Times New Roman" w:cs="Times New Roman"/>
          <w:sz w:val="28"/>
          <w:szCs w:val="28"/>
          <w:lang w:eastAsia="ru-RU"/>
        </w:rPr>
        <w:t>сторінки закладу освіти</w:t>
      </w:r>
      <w:r w:rsidR="004E149C">
        <w:rPr>
          <w:rFonts w:ascii="Times New Roman" w:eastAsia="Times New Roman" w:hAnsi="Times New Roman" w:cs="Times New Roman"/>
          <w:sz w:val="28"/>
          <w:szCs w:val="28"/>
          <w:lang w:eastAsia="ru-RU"/>
        </w:rPr>
        <w:t xml:space="preserve">, сторінки гімназії в </w:t>
      </w:r>
      <w:r w:rsidR="004E149C">
        <w:rPr>
          <w:rFonts w:ascii="Times New Roman" w:eastAsia="Times New Roman" w:hAnsi="Times New Roman" w:cs="Times New Roman"/>
          <w:sz w:val="28"/>
          <w:szCs w:val="28"/>
          <w:lang w:val="en-US" w:eastAsia="ru-RU"/>
        </w:rPr>
        <w:t>Instagram</w:t>
      </w:r>
      <w:r w:rsidR="004E149C">
        <w:rPr>
          <w:rFonts w:ascii="Times New Roman" w:eastAsia="Times New Roman" w:hAnsi="Times New Roman" w:cs="Times New Roman"/>
          <w:sz w:val="28"/>
          <w:szCs w:val="28"/>
          <w:lang w:eastAsia="ru-RU"/>
        </w:rPr>
        <w:t xml:space="preserve"> та офіційного каналу в </w:t>
      </w:r>
      <w:proofErr w:type="spellStart"/>
      <w:r w:rsidR="004E149C">
        <w:rPr>
          <w:rFonts w:ascii="Times New Roman" w:eastAsia="Times New Roman" w:hAnsi="Times New Roman" w:cs="Times New Roman"/>
          <w:sz w:val="28"/>
          <w:szCs w:val="28"/>
          <w:lang w:val="en-US" w:eastAsia="ru-RU"/>
        </w:rPr>
        <w:t>youtube</w:t>
      </w:r>
      <w:proofErr w:type="spellEnd"/>
      <w:r>
        <w:rPr>
          <w:rFonts w:ascii="Times New Roman" w:eastAsia="Times New Roman" w:hAnsi="Times New Roman" w:cs="Times New Roman"/>
          <w:sz w:val="28"/>
          <w:szCs w:val="28"/>
          <w:lang w:eastAsia="ru-RU"/>
        </w:rPr>
        <w:t xml:space="preserve">.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 залучаються до виставок передового педагогічного досвіду. </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3B226D" w:rsidRDefault="00C00552"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 закладу</w:t>
      </w:r>
      <w:r w:rsidR="003B226D">
        <w:rPr>
          <w:rFonts w:ascii="Times New Roman" w:eastAsia="Times New Roman" w:hAnsi="Times New Roman" w:cs="Times New Roman"/>
          <w:sz w:val="28"/>
          <w:szCs w:val="28"/>
          <w:lang w:eastAsia="ru-RU"/>
        </w:rPr>
        <w:t xml:space="preserve"> </w:t>
      </w:r>
      <w:proofErr w:type="spellStart"/>
      <w:r w:rsidR="003B226D">
        <w:rPr>
          <w:rFonts w:ascii="Times New Roman" w:eastAsia="Times New Roman" w:hAnsi="Times New Roman" w:cs="Times New Roman"/>
          <w:sz w:val="28"/>
          <w:szCs w:val="28"/>
          <w:lang w:eastAsia="ru-RU"/>
        </w:rPr>
        <w:t>закладу</w:t>
      </w:r>
      <w:proofErr w:type="spellEnd"/>
      <w:r w:rsidR="003B226D">
        <w:rPr>
          <w:rFonts w:ascii="Times New Roman" w:eastAsia="Times New Roman" w:hAnsi="Times New Roman" w:cs="Times New Roman"/>
          <w:sz w:val="28"/>
          <w:szCs w:val="28"/>
          <w:lang w:eastAsia="ru-RU"/>
        </w:rPr>
        <w:t xml:space="preserve"> планує та здійснює заходи щодо утримання у належному стані будівель, приміщень, обладнання у співпраці з засновником.</w:t>
      </w:r>
    </w:p>
    <w:p w:rsidR="003B226D" w:rsidRDefault="003B226D" w:rsidP="000A118C">
      <w:pPr>
        <w:shd w:val="clear" w:color="auto" w:fill="FFFFFF"/>
        <w:tabs>
          <w:tab w:val="left" w:pos="8647"/>
        </w:tabs>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Особливу увагу, як керівник, хочу звернути на фінансове та матеріально-технічне забезпечення закладу.</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 xml:space="preserve">За період 2022-2023 навчального року заклад отримав: для наших наймолодших школярів, першокласників, було придбано новенькі шкільні меблі: парти та стільці, дошка шкільна, комп’ютерну техніку: 1 принтер, </w:t>
      </w:r>
      <w:proofErr w:type="spellStart"/>
      <w:r>
        <w:rPr>
          <w:rFonts w:ascii="Times New Roman" w:eastAsia="Calibri" w:hAnsi="Times New Roman" w:cs="Times New Roman"/>
          <w:sz w:val="28"/>
          <w:szCs w:val="28"/>
        </w:rPr>
        <w:t>ламінатор</w:t>
      </w:r>
      <w:proofErr w:type="spellEnd"/>
      <w:r>
        <w:rPr>
          <w:rFonts w:ascii="Times New Roman" w:eastAsia="Calibri" w:hAnsi="Times New Roman" w:cs="Times New Roman"/>
          <w:sz w:val="28"/>
          <w:szCs w:val="28"/>
        </w:rPr>
        <w:t xml:space="preserve">, ноутбук та дидактичні матеріали, спортивний інвентар. Індивідуальні засоби захисту (маски, резинові рукавиці), дезінфікуючі засоби, рідке мило тощо.  </w:t>
      </w:r>
    </w:p>
    <w:p w:rsidR="003B226D" w:rsidRDefault="003B226D" w:rsidP="0037611D">
      <w:pPr>
        <w:spacing w:after="0" w:line="276"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Засновником виготовлено проектно-кошторисну документацію на здійснення капітального ремонту туалетів навчального закладу.</w:t>
      </w:r>
      <w:r>
        <w:rPr>
          <w:rFonts w:ascii="Times New Roman" w:eastAsia="Times New Roman" w:hAnsi="Times New Roman" w:cs="Times New Roman"/>
          <w:sz w:val="28"/>
          <w:szCs w:val="28"/>
          <w:lang w:eastAsia="ru-RU"/>
        </w:rPr>
        <w:t xml:space="preserve">  На даний час розпочато капітальний ремонт у кімнаті гігієни на третьому поверсі відповідно до Санітарного регламенту: здійснено повністю демонтаж та монтаж системи водопостачання та каналізації. </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w:t>
      </w:r>
      <w:proofErr w:type="spellStart"/>
      <w:r>
        <w:rPr>
          <w:rFonts w:ascii="Times New Roman" w:eastAsia="Calibri" w:hAnsi="Times New Roman" w:cs="Times New Roman"/>
          <w:sz w:val="28"/>
          <w:szCs w:val="28"/>
        </w:rPr>
        <w:t>проєкту</w:t>
      </w:r>
      <w:proofErr w:type="spellEnd"/>
      <w:r>
        <w:rPr>
          <w:rFonts w:ascii="Times New Roman" w:eastAsia="Calibri" w:hAnsi="Times New Roman" w:cs="Times New Roman"/>
          <w:sz w:val="28"/>
          <w:szCs w:val="28"/>
        </w:rPr>
        <w:t xml:space="preserve"> «Ноутбук кожному вчителю» отримали 10 ноутбуків, які були передані педагогічним працівникам для організації робочого місця педагогів.  </w:t>
      </w:r>
    </w:p>
    <w:p w:rsidR="00970129" w:rsidRDefault="00970129" w:rsidP="0037611D">
      <w:pPr>
        <w:shd w:val="clear" w:color="auto" w:fill="FFFFFF"/>
        <w:spacing w:after="0" w:line="276" w:lineRule="auto"/>
        <w:ind w:firstLine="709"/>
        <w:contextualSpacing/>
        <w:jc w:val="both"/>
        <w:rPr>
          <w:rFonts w:ascii="Times New Roman" w:eastAsia="Times New Roman" w:hAnsi="Times New Roman" w:cs="Times New Roman"/>
          <w:color w:val="000000"/>
          <w:sz w:val="28"/>
          <w:szCs w:val="28"/>
        </w:rPr>
      </w:pPr>
      <w:r w:rsidRPr="00C01311">
        <w:rPr>
          <w:rFonts w:ascii="Times New Roman" w:eastAsia="Times New Roman" w:hAnsi="Times New Roman" w:cs="Times New Roman"/>
          <w:color w:val="000000"/>
          <w:sz w:val="28"/>
          <w:szCs w:val="28"/>
        </w:rPr>
        <w:t xml:space="preserve">Заклад  працює в режимі стабільності, ліміти на використання </w:t>
      </w:r>
      <w:proofErr w:type="spellStart"/>
      <w:r w:rsidRPr="00C01311">
        <w:rPr>
          <w:rFonts w:ascii="Times New Roman" w:eastAsia="Times New Roman" w:hAnsi="Times New Roman" w:cs="Times New Roman"/>
          <w:color w:val="000000"/>
          <w:sz w:val="28"/>
          <w:szCs w:val="28"/>
        </w:rPr>
        <w:t>енерго</w:t>
      </w:r>
      <w:proofErr w:type="spellEnd"/>
      <w:r w:rsidRPr="00C01311">
        <w:rPr>
          <w:rFonts w:ascii="Times New Roman" w:eastAsia="Times New Roman" w:hAnsi="Times New Roman" w:cs="Times New Roman"/>
          <w:color w:val="000000"/>
          <w:sz w:val="28"/>
          <w:szCs w:val="28"/>
        </w:rPr>
        <w:t xml:space="preserve">- та </w:t>
      </w:r>
      <w:proofErr w:type="spellStart"/>
      <w:r w:rsidRPr="00C01311">
        <w:rPr>
          <w:rFonts w:ascii="Times New Roman" w:eastAsia="Times New Roman" w:hAnsi="Times New Roman" w:cs="Times New Roman"/>
          <w:color w:val="000000"/>
          <w:sz w:val="28"/>
          <w:szCs w:val="28"/>
        </w:rPr>
        <w:t>газоносіїв</w:t>
      </w:r>
      <w:proofErr w:type="spellEnd"/>
      <w:r w:rsidRPr="00C01311">
        <w:rPr>
          <w:rFonts w:ascii="Times New Roman" w:eastAsia="Times New Roman" w:hAnsi="Times New Roman" w:cs="Times New Roman"/>
          <w:color w:val="000000"/>
          <w:sz w:val="28"/>
          <w:szCs w:val="28"/>
        </w:rPr>
        <w:t xml:space="preserve"> не перевищено. Проте, на сьогодні залишається багато нагальних проблем, які необхідно вирішити. Це капітальний ремонт харчоблоку, реконструкція шкільних туалетів, поновлення навчального комп'ютерного </w:t>
      </w:r>
      <w:r w:rsidRPr="00C01311">
        <w:rPr>
          <w:rFonts w:ascii="Times New Roman" w:eastAsia="Times New Roman" w:hAnsi="Times New Roman" w:cs="Times New Roman"/>
          <w:color w:val="000000"/>
          <w:sz w:val="28"/>
          <w:szCs w:val="28"/>
        </w:rPr>
        <w:lastRenderedPageBreak/>
        <w:t>обладнання, оновлення інтер’єру актового залу та придбання нового спортивного майданчика.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p>
    <w:p w:rsidR="00970129" w:rsidRPr="008654CE" w:rsidRDefault="00970129" w:rsidP="0037611D">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Ще од</w:t>
      </w:r>
      <w:r w:rsidRPr="008654CE">
        <w:rPr>
          <w:rFonts w:ascii="Times New Roman" w:eastAsia="Times New Roman" w:hAnsi="Times New Roman" w:cs="Times New Roman"/>
          <w:color w:val="000000"/>
          <w:sz w:val="28"/>
          <w:szCs w:val="28"/>
        </w:rPr>
        <w:t xml:space="preserve">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w:t>
      </w:r>
      <w:r w:rsidR="00DC7395">
        <w:rPr>
          <w:rFonts w:ascii="Times New Roman" w:eastAsia="Times New Roman" w:hAnsi="Times New Roman" w:cs="Times New Roman"/>
          <w:color w:val="000000"/>
          <w:sz w:val="28"/>
          <w:szCs w:val="28"/>
        </w:rPr>
        <w:t>гімназії</w:t>
      </w:r>
      <w:r w:rsidRPr="008654CE">
        <w:rPr>
          <w:rFonts w:ascii="Times New Roman" w:eastAsia="Times New Roman" w:hAnsi="Times New Roman" w:cs="Times New Roman"/>
          <w:color w:val="000000"/>
          <w:sz w:val="28"/>
          <w:szCs w:val="28"/>
        </w:rPr>
        <w:t xml:space="preserve">, є одним із інструментів організації дистанційного навчання. Шкільне життя навчального закладу висвітлюється також на офіційній </w:t>
      </w:r>
      <w:proofErr w:type="spellStart"/>
      <w:r w:rsidRPr="008654CE">
        <w:rPr>
          <w:rFonts w:ascii="Times New Roman" w:eastAsia="Times New Roman" w:hAnsi="Times New Roman" w:cs="Times New Roman"/>
          <w:color w:val="000000"/>
          <w:sz w:val="28"/>
          <w:szCs w:val="28"/>
        </w:rPr>
        <w:t>Facebook</w:t>
      </w:r>
      <w:proofErr w:type="spellEnd"/>
      <w:r w:rsidRPr="008654CE">
        <w:rPr>
          <w:rFonts w:ascii="Times New Roman" w:eastAsia="Times New Roman" w:hAnsi="Times New Roman" w:cs="Times New Roman"/>
          <w:color w:val="000000"/>
          <w:sz w:val="28"/>
          <w:szCs w:val="28"/>
        </w:rPr>
        <w:t>-сторінці закладу, що є більш популярною серед учнів та батьків.</w:t>
      </w:r>
    </w:p>
    <w:p w:rsidR="00970129" w:rsidRDefault="00970129" w:rsidP="0037611D">
      <w:pPr>
        <w:shd w:val="clear" w:color="auto" w:fill="FFFFFF"/>
        <w:spacing w:after="0" w:line="276"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 xml:space="preserve">Для здійснення </w:t>
      </w:r>
      <w:proofErr w:type="spellStart"/>
      <w:r w:rsidRPr="008654CE">
        <w:rPr>
          <w:rFonts w:ascii="Times New Roman" w:eastAsia="Times New Roman" w:hAnsi="Times New Roman" w:cs="Times New Roman"/>
          <w:color w:val="000000"/>
          <w:sz w:val="28"/>
          <w:szCs w:val="28"/>
        </w:rPr>
        <w:t>самооцінювання</w:t>
      </w:r>
      <w:proofErr w:type="spellEnd"/>
      <w:r w:rsidRPr="008654CE">
        <w:rPr>
          <w:rFonts w:ascii="Times New Roman" w:eastAsia="Times New Roman" w:hAnsi="Times New Roman" w:cs="Times New Roman"/>
          <w:color w:val="000000"/>
          <w:sz w:val="28"/>
          <w:szCs w:val="28"/>
        </w:rPr>
        <w:t xml:space="preserve"> якості освітньої діяльності у </w:t>
      </w:r>
      <w:r>
        <w:rPr>
          <w:rFonts w:ascii="Times New Roman" w:eastAsia="Times New Roman" w:hAnsi="Times New Roman" w:cs="Times New Roman"/>
          <w:color w:val="000000"/>
          <w:sz w:val="28"/>
          <w:szCs w:val="28"/>
        </w:rPr>
        <w:t>закладі освіти</w:t>
      </w:r>
      <w:r w:rsidRPr="008654CE">
        <w:rPr>
          <w:rFonts w:ascii="Times New Roman" w:eastAsia="Times New Roman" w:hAnsi="Times New Roman" w:cs="Times New Roman"/>
          <w:color w:val="000000"/>
          <w:sz w:val="28"/>
          <w:szCs w:val="28"/>
        </w:rPr>
        <w:t xml:space="preserve"> розроблена внутрішня система забезпечення якості освіти, що включає критерії, правила і процедури оцінювання педагогічної діяльності педагогічних працівників та здобувачів освіти,</w:t>
      </w:r>
      <w:r w:rsidRPr="008654CE">
        <w:rPr>
          <w:rFonts w:ascii="Calibri" w:eastAsia="Times New Roman" w:hAnsi="Calibri" w:cs="Times New Roman"/>
          <w:sz w:val="20"/>
          <w:szCs w:val="20"/>
        </w:rPr>
        <w:t xml:space="preserve"> </w:t>
      </w:r>
      <w:r w:rsidRPr="008654CE">
        <w:rPr>
          <w:rFonts w:ascii="Times New Roman" w:eastAsia="Times New Roman" w:hAnsi="Times New Roman" w:cs="Times New Roman"/>
          <w:color w:val="000000"/>
          <w:sz w:val="28"/>
          <w:szCs w:val="28"/>
        </w:rPr>
        <w:t xml:space="preserve">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p>
    <w:p w:rsidR="00970129" w:rsidRPr="008654CE" w:rsidRDefault="00970129" w:rsidP="0037611D">
      <w:pPr>
        <w:shd w:val="clear" w:color="auto" w:fill="FFFFFF"/>
        <w:spacing w:after="0" w:line="276"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Проте повинна визнати, що моніторинг освітньої діяльності протягом 202</w:t>
      </w:r>
      <w:r>
        <w:rPr>
          <w:rFonts w:ascii="Times New Roman" w:eastAsia="Times New Roman" w:hAnsi="Times New Roman" w:cs="Times New Roman"/>
          <w:color w:val="000000"/>
          <w:sz w:val="28"/>
          <w:szCs w:val="28"/>
        </w:rPr>
        <w:t>2</w:t>
      </w:r>
      <w:r w:rsidRPr="008654CE">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3</w:t>
      </w:r>
      <w:r w:rsidRPr="008654CE">
        <w:rPr>
          <w:rFonts w:ascii="Times New Roman" w:eastAsia="Times New Roman" w:hAnsi="Times New Roman" w:cs="Times New Roman"/>
          <w:color w:val="000000"/>
          <w:sz w:val="28"/>
          <w:szCs w:val="28"/>
        </w:rPr>
        <w:t xml:space="preserve"> року здійснювався лише частково, що певною мірою пов’язано із карантинними обмеженнями</w:t>
      </w:r>
      <w:r>
        <w:rPr>
          <w:rFonts w:ascii="Times New Roman" w:eastAsia="Times New Roman" w:hAnsi="Times New Roman" w:cs="Times New Roman"/>
          <w:color w:val="000000"/>
          <w:sz w:val="28"/>
          <w:szCs w:val="28"/>
        </w:rPr>
        <w:t xml:space="preserve"> та військовим станом</w:t>
      </w:r>
      <w:r w:rsidRPr="008654CE">
        <w:rPr>
          <w:rFonts w:ascii="Times New Roman" w:eastAsia="Times New Roman" w:hAnsi="Times New Roman" w:cs="Times New Roman"/>
          <w:color w:val="000000"/>
          <w:sz w:val="28"/>
          <w:szCs w:val="28"/>
        </w:rPr>
        <w:t>. Цього навчального року адміністрацією навчального закладу здійснювалося вивчення системи роботи лише вчителів, що атестувалися, протягом навчального року вивчався стан ведення класних журналів, щоденників, здійснювалася перевірка ведення зошитів з української мови, з англійської мов</w:t>
      </w:r>
      <w:r>
        <w:rPr>
          <w:rFonts w:ascii="Times New Roman" w:eastAsia="Times New Roman" w:hAnsi="Times New Roman" w:cs="Times New Roman"/>
          <w:color w:val="000000"/>
          <w:sz w:val="28"/>
          <w:szCs w:val="28"/>
        </w:rPr>
        <w:t>и</w:t>
      </w:r>
      <w:r w:rsidRPr="008654CE">
        <w:rPr>
          <w:rFonts w:ascii="Times New Roman" w:eastAsia="Times New Roman" w:hAnsi="Times New Roman" w:cs="Times New Roman"/>
          <w:color w:val="000000"/>
          <w:sz w:val="28"/>
          <w:szCs w:val="28"/>
        </w:rPr>
        <w:t>, з математики. На основі перевірки складені аналітичні довідки, що підшиваються та зберігаються.</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РОЗБУДОВА ГРОМАДСЬКО-АКТИВНОГО ЗАКЛАДУ ОСВІТИ</w:t>
      </w:r>
    </w:p>
    <w:p w:rsidR="003B226D" w:rsidRDefault="003B226D" w:rsidP="0037611D">
      <w:pPr>
        <w:tabs>
          <w:tab w:val="left" w:pos="8647"/>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метою впровадження в життя закладу освіти державно-громадської моделі управлін</w:t>
      </w:r>
      <w:r>
        <w:rPr>
          <w:rFonts w:ascii="Times New Roman" w:eastAsia="Times New Roman" w:hAnsi="Times New Roman" w:cs="Times New Roman"/>
          <w:sz w:val="28"/>
          <w:szCs w:val="28"/>
          <w:lang w:eastAsia="uk-UA"/>
        </w:rPr>
        <w:softHyphen/>
        <w:t>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rsidR="003B226D" w:rsidRDefault="003B226D" w:rsidP="0037611D">
      <w:pPr>
        <w:tabs>
          <w:tab w:val="left" w:pos="8647"/>
        </w:tabs>
        <w:spacing w:after="0" w:line="276"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3B226D" w:rsidRDefault="003B226D" w:rsidP="0037611D">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lastRenderedPageBreak/>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Pr>
          <w:rFonts w:ascii="Times New Roman" w:eastAsia="Times New Roman" w:hAnsi="Times New Roman" w:cs="Times New Roman"/>
          <w:sz w:val="28"/>
          <w:szCs w:val="28"/>
          <w:lang w:eastAsia="ru-RU"/>
        </w:rPr>
        <w:t xml:space="preserve"> Вчителі закладу освіти  беруть участь у роботі органів місцевого самоврядування, громадському житті.</w:t>
      </w:r>
    </w:p>
    <w:p w:rsidR="003B226D" w:rsidRDefault="003B226D" w:rsidP="0037611D">
      <w:pPr>
        <w:spacing w:after="0" w:line="276" w:lineRule="auto"/>
        <w:ind w:firstLine="680"/>
        <w:jc w:val="both"/>
        <w:rPr>
          <w:rFonts w:ascii="Times New Roman" w:eastAsia="Calibri" w:hAnsi="Times New Roman" w:cs="Times New Roman"/>
          <w:b/>
          <w:color w:val="0070C0"/>
          <w:sz w:val="28"/>
          <w:szCs w:val="28"/>
        </w:rPr>
      </w:pPr>
      <w:r>
        <w:rPr>
          <w:rFonts w:ascii="Times New Roman" w:eastAsia="Calibri" w:hAnsi="Times New Roman" w:cs="Times New Roman"/>
          <w:b/>
          <w:color w:val="0070C0"/>
          <w:sz w:val="28"/>
          <w:szCs w:val="28"/>
        </w:rPr>
        <w:t>ГОЛОВНІ ЗАВДАННЯ ПЕДАГОГІЧНОГО КОЛЕКТИВУ НА 2023-2024 Н.Р.:</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3B226D" w:rsidRDefault="003B226D" w:rsidP="0037611D">
      <w:pPr>
        <w:numPr>
          <w:ilvl w:val="0"/>
          <w:numId w:val="8"/>
        </w:num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Підготовка до організованого початку навчання в очному режимі.</w:t>
      </w:r>
    </w:p>
    <w:p w:rsidR="003B226D" w:rsidRDefault="003B226D" w:rsidP="0037611D">
      <w:pPr>
        <w:numPr>
          <w:ilvl w:val="0"/>
          <w:numId w:val="8"/>
        </w:numPr>
        <w:spacing w:after="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Порушити клопотання перед засновником про:</w:t>
      </w:r>
    </w:p>
    <w:p w:rsidR="003B226D" w:rsidRDefault="003B226D" w:rsidP="0037611D">
      <w:pPr>
        <w:spacing w:after="0" w:line="276"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капітальний ремонт харчоблоку; </w:t>
      </w:r>
    </w:p>
    <w:p w:rsidR="003B226D" w:rsidRDefault="003B226D" w:rsidP="0037611D">
      <w:pPr>
        <w:spacing w:after="0" w:line="276"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DC7395">
        <w:rPr>
          <w:rFonts w:ascii="Times New Roman" w:eastAsia="Times New Roman" w:hAnsi="Times New Roman" w:cs="Times New Roman"/>
          <w:sz w:val="28"/>
          <w:szCs w:val="28"/>
        </w:rPr>
        <w:t xml:space="preserve">завершення ремонту в укритті </w:t>
      </w:r>
      <w:r>
        <w:rPr>
          <w:rFonts w:ascii="Times New Roman" w:eastAsia="Times New Roman" w:hAnsi="Times New Roman" w:cs="Times New Roman"/>
          <w:sz w:val="28"/>
          <w:szCs w:val="28"/>
        </w:rPr>
        <w:t>відповідно до вимог;</w:t>
      </w:r>
    </w:p>
    <w:p w:rsidR="003B226D" w:rsidRDefault="003B226D" w:rsidP="0037611D">
      <w:pPr>
        <w:spacing w:after="0" w:line="276"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виділення коштів на поповнення навчал</w:t>
      </w:r>
      <w:r w:rsidR="00DC7395">
        <w:rPr>
          <w:rFonts w:ascii="Times New Roman" w:eastAsia="Times New Roman" w:hAnsi="Times New Roman" w:cs="Times New Roman"/>
          <w:sz w:val="28"/>
          <w:szCs w:val="28"/>
        </w:rPr>
        <w:t>ьно-матеріальної бази кабінетів.</w:t>
      </w:r>
    </w:p>
    <w:p w:rsidR="003B226D" w:rsidRDefault="003B226D" w:rsidP="0037611D">
      <w:pPr>
        <w:spacing w:after="0" w:line="276"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rsidR="003B226D" w:rsidRDefault="003B226D" w:rsidP="0037611D">
      <w:pPr>
        <w:spacing w:after="0" w:line="276"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Забезпечити  систему роботи з адаптації та інтеграції здобувачів освіти до освітнього процесу.</w:t>
      </w:r>
    </w:p>
    <w:p w:rsidR="00DC7395" w:rsidRDefault="00DC7395" w:rsidP="0037611D">
      <w:pPr>
        <w:spacing w:after="0" w:line="276"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Продовжити роботу гімназії як </w:t>
      </w:r>
      <w:proofErr w:type="spellStart"/>
      <w:r>
        <w:rPr>
          <w:rFonts w:ascii="Times New Roman" w:eastAsia="Times New Roman" w:hAnsi="Times New Roman" w:cs="Times New Roman"/>
          <w:sz w:val="28"/>
          <w:szCs w:val="28"/>
        </w:rPr>
        <w:t>експерементального</w:t>
      </w:r>
      <w:proofErr w:type="spellEnd"/>
      <w:r>
        <w:rPr>
          <w:rFonts w:ascii="Times New Roman" w:eastAsia="Times New Roman" w:hAnsi="Times New Roman" w:cs="Times New Roman"/>
          <w:sz w:val="28"/>
          <w:szCs w:val="28"/>
        </w:rPr>
        <w:t xml:space="preserve"> майданчика та освітніх інновацій</w:t>
      </w:r>
      <w:r w:rsidR="00511CC1">
        <w:rPr>
          <w:rFonts w:ascii="Times New Roman" w:eastAsia="Times New Roman" w:hAnsi="Times New Roman" w:cs="Times New Roman"/>
          <w:sz w:val="28"/>
          <w:szCs w:val="28"/>
        </w:rPr>
        <w:t xml:space="preserve">, зокрема, </w:t>
      </w:r>
      <w:r w:rsidR="00511CC1">
        <w:rPr>
          <w:rFonts w:ascii="Times New Roman" w:eastAsia="Calibri" w:hAnsi="Times New Roman" w:cs="Times New Roman"/>
          <w:sz w:val="28"/>
          <w:szCs w:val="28"/>
        </w:rPr>
        <w:t xml:space="preserve">продовження участі на 7-й клас у пілотному </w:t>
      </w:r>
      <w:proofErr w:type="spellStart"/>
      <w:r w:rsidR="00511CC1">
        <w:rPr>
          <w:rFonts w:ascii="Times New Roman" w:eastAsia="Calibri" w:hAnsi="Times New Roman" w:cs="Times New Roman"/>
          <w:sz w:val="28"/>
          <w:szCs w:val="28"/>
        </w:rPr>
        <w:t>проєкті</w:t>
      </w:r>
      <w:proofErr w:type="spellEnd"/>
      <w:r w:rsidR="00511CC1">
        <w:rPr>
          <w:rFonts w:ascii="Times New Roman" w:eastAsia="Calibri" w:hAnsi="Times New Roman" w:cs="Times New Roman"/>
          <w:sz w:val="28"/>
          <w:szCs w:val="28"/>
        </w:rPr>
        <w:t xml:space="preserve"> «Розроблення і впровадження </w:t>
      </w:r>
      <w:r w:rsidR="00511CC1" w:rsidRPr="00D64570">
        <w:rPr>
          <w:rFonts w:ascii="Times New Roman" w:eastAsia="Calibri" w:hAnsi="Times New Roman" w:cs="Times New Roman"/>
          <w:sz w:val="28"/>
          <w:szCs w:val="28"/>
        </w:rPr>
        <w:t>навчальн</w:t>
      </w:r>
      <w:r w:rsidR="00511CC1">
        <w:rPr>
          <w:rFonts w:ascii="Times New Roman" w:eastAsia="Calibri" w:hAnsi="Times New Roman" w:cs="Times New Roman"/>
          <w:sz w:val="28"/>
          <w:szCs w:val="28"/>
        </w:rPr>
        <w:t xml:space="preserve">о-методичного забезпечення для </w:t>
      </w:r>
      <w:r w:rsidR="00511CC1" w:rsidRPr="00D64570">
        <w:rPr>
          <w:rFonts w:ascii="Times New Roman" w:eastAsia="Calibri" w:hAnsi="Times New Roman" w:cs="Times New Roman"/>
          <w:sz w:val="28"/>
          <w:szCs w:val="28"/>
        </w:rPr>
        <w:t>закладів загал</w:t>
      </w:r>
      <w:r w:rsidR="00511CC1">
        <w:rPr>
          <w:rFonts w:ascii="Times New Roman" w:eastAsia="Calibri" w:hAnsi="Times New Roman" w:cs="Times New Roman"/>
          <w:sz w:val="28"/>
          <w:szCs w:val="28"/>
        </w:rPr>
        <w:t xml:space="preserve">ьної середньої освіти в умовах </w:t>
      </w:r>
      <w:r w:rsidR="00511CC1" w:rsidRPr="00D64570">
        <w:rPr>
          <w:rFonts w:ascii="Times New Roman" w:eastAsia="Calibri" w:hAnsi="Times New Roman" w:cs="Times New Roman"/>
          <w:sz w:val="28"/>
          <w:szCs w:val="28"/>
        </w:rPr>
        <w:t>реалізації Державного стандарту</w:t>
      </w:r>
      <w:r w:rsidR="00511CC1">
        <w:rPr>
          <w:rFonts w:ascii="Times New Roman" w:eastAsia="Calibri" w:hAnsi="Times New Roman" w:cs="Times New Roman"/>
          <w:sz w:val="28"/>
          <w:szCs w:val="28"/>
        </w:rPr>
        <w:t xml:space="preserve"> </w:t>
      </w:r>
      <w:r w:rsidR="00511CC1" w:rsidRPr="00D64570">
        <w:rPr>
          <w:rFonts w:ascii="Times New Roman" w:eastAsia="Calibri" w:hAnsi="Times New Roman" w:cs="Times New Roman"/>
          <w:sz w:val="28"/>
          <w:szCs w:val="28"/>
        </w:rPr>
        <w:t>базової середньої освіти»</w:t>
      </w:r>
    </w:p>
    <w:p w:rsidR="003B226D" w:rsidRDefault="00DC7395"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B226D">
        <w:rPr>
          <w:rFonts w:ascii="Times New Roman" w:eastAsia="Calibri" w:hAnsi="Times New Roman" w:cs="Times New Roman"/>
          <w:sz w:val="28"/>
          <w:szCs w:val="28"/>
        </w:rPr>
        <w:t>.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p>
    <w:p w:rsidR="003B226D" w:rsidRDefault="00DC7395"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3B226D">
        <w:rPr>
          <w:rFonts w:ascii="Times New Roman" w:eastAsia="Calibri" w:hAnsi="Times New Roman" w:cs="Times New Roman"/>
          <w:sz w:val="28"/>
          <w:szCs w:val="28"/>
        </w:rPr>
        <w:t>. Обов’язкове оприлюднення критеріїв оцінювання.</w:t>
      </w:r>
    </w:p>
    <w:p w:rsidR="003B226D" w:rsidRDefault="00DC7395"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3B226D">
        <w:rPr>
          <w:rFonts w:ascii="Times New Roman" w:eastAsia="Calibri" w:hAnsi="Times New Roman" w:cs="Times New Roman"/>
          <w:sz w:val="28"/>
          <w:szCs w:val="28"/>
        </w:rPr>
        <w:t xml:space="preserve">. Впровадження </w:t>
      </w:r>
      <w:proofErr w:type="spellStart"/>
      <w:r w:rsidR="003B226D">
        <w:rPr>
          <w:rFonts w:ascii="Times New Roman" w:eastAsia="Calibri" w:hAnsi="Times New Roman" w:cs="Times New Roman"/>
          <w:sz w:val="28"/>
          <w:szCs w:val="28"/>
        </w:rPr>
        <w:t>самооцінювання</w:t>
      </w:r>
      <w:proofErr w:type="spellEnd"/>
      <w:r w:rsidR="003B226D">
        <w:rPr>
          <w:rFonts w:ascii="Times New Roman" w:eastAsia="Calibri" w:hAnsi="Times New Roman" w:cs="Times New Roman"/>
          <w:sz w:val="28"/>
          <w:szCs w:val="28"/>
        </w:rPr>
        <w:t xml:space="preserve"> і </w:t>
      </w:r>
      <w:proofErr w:type="spellStart"/>
      <w:r w:rsidR="003B226D">
        <w:rPr>
          <w:rFonts w:ascii="Times New Roman" w:eastAsia="Calibri" w:hAnsi="Times New Roman" w:cs="Times New Roman"/>
          <w:sz w:val="28"/>
          <w:szCs w:val="28"/>
        </w:rPr>
        <w:t>взаємооцінювання</w:t>
      </w:r>
      <w:proofErr w:type="spellEnd"/>
      <w:r w:rsidR="003B226D">
        <w:rPr>
          <w:rFonts w:ascii="Times New Roman" w:eastAsia="Calibri" w:hAnsi="Times New Roman" w:cs="Times New Roman"/>
          <w:sz w:val="28"/>
          <w:szCs w:val="28"/>
        </w:rPr>
        <w:t xml:space="preserve"> учнів; отримання постійного зворотного зв’язку від учнів у процесі оцінювання.</w:t>
      </w:r>
    </w:p>
    <w:p w:rsidR="003B226D" w:rsidRDefault="00DC7395"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3B226D">
        <w:rPr>
          <w:rFonts w:ascii="Times New Roman" w:eastAsia="Calibri" w:hAnsi="Times New Roman" w:cs="Times New Roman"/>
          <w:sz w:val="28"/>
          <w:szCs w:val="28"/>
        </w:rPr>
        <w:t>. Впровадження формувального оцінювання в 5 -11 класах.</w:t>
      </w:r>
    </w:p>
    <w:p w:rsidR="003B226D" w:rsidRDefault="00DC7395"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3B226D">
        <w:rPr>
          <w:rFonts w:ascii="Times New Roman" w:eastAsia="Calibri" w:hAnsi="Times New Roman" w:cs="Times New Roman"/>
          <w:sz w:val="28"/>
          <w:szCs w:val="28"/>
        </w:rPr>
        <w:t xml:space="preserve">. Урізноманітнювати  форми роботи використання вчителями для впровадження формувального оцінювання в освітньому процесі. </w:t>
      </w:r>
    </w:p>
    <w:p w:rsidR="003B226D" w:rsidRDefault="00DC7395"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3B226D">
        <w:rPr>
          <w:rFonts w:ascii="Times New Roman" w:eastAsia="Calibri" w:hAnsi="Times New Roman" w:cs="Times New Roman"/>
          <w:sz w:val="28"/>
          <w:szCs w:val="28"/>
        </w:rPr>
        <w:t>. Забезпечити розвиток відповідального ставлення до навчання.</w:t>
      </w:r>
    </w:p>
    <w:p w:rsidR="003B226D" w:rsidRDefault="00DC7395"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11</w:t>
      </w:r>
      <w:r w:rsidR="003B226D">
        <w:rPr>
          <w:rFonts w:ascii="Times New Roman" w:eastAsia="Calibri" w:hAnsi="Times New Roman" w:cs="Times New Roman"/>
          <w:sz w:val="28"/>
          <w:szCs w:val="28"/>
        </w:rPr>
        <w:t>.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3B226D" w:rsidRDefault="00DC7395"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3B226D">
        <w:rPr>
          <w:rFonts w:ascii="Times New Roman" w:eastAsia="Calibri" w:hAnsi="Times New Roman" w:cs="Times New Roman"/>
          <w:sz w:val="28"/>
          <w:szCs w:val="28"/>
        </w:rPr>
        <w:t xml:space="preserve">.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003B226D">
        <w:rPr>
          <w:rFonts w:ascii="Times New Roman" w:eastAsia="Calibri" w:hAnsi="Times New Roman" w:cs="Times New Roman"/>
          <w:sz w:val="28"/>
          <w:szCs w:val="28"/>
        </w:rPr>
        <w:t>компетентностей</w:t>
      </w:r>
      <w:proofErr w:type="spellEnd"/>
      <w:r w:rsidR="003B226D">
        <w:rPr>
          <w:rFonts w:ascii="Times New Roman" w:eastAsia="Calibri" w:hAnsi="Times New Roman" w:cs="Times New Roman"/>
          <w:sz w:val="28"/>
          <w:szCs w:val="28"/>
        </w:rPr>
        <w:t xml:space="preserve"> та наскрізних умінь учнів.</w:t>
      </w:r>
    </w:p>
    <w:p w:rsidR="003B226D" w:rsidRDefault="003B226D" w:rsidP="0037611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Створювати умови особистісно орієнтованого навчання.</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15.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Виконання дослідницьких і творчих завдань, </w:t>
      </w:r>
      <w:proofErr w:type="spellStart"/>
      <w:r>
        <w:rPr>
          <w:rFonts w:ascii="Times New Roman" w:eastAsia="Calibri" w:hAnsi="Times New Roman" w:cs="Times New Roman"/>
          <w:sz w:val="28"/>
          <w:szCs w:val="28"/>
        </w:rPr>
        <w:t>проєктів</w:t>
      </w:r>
      <w:proofErr w:type="spellEnd"/>
      <w:r>
        <w:rPr>
          <w:rFonts w:ascii="Times New Roman" w:eastAsia="Calibri" w:hAnsi="Times New Roman" w:cs="Times New Roman"/>
          <w:sz w:val="28"/>
          <w:szCs w:val="28"/>
        </w:rPr>
        <w:t>.</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18. Підвищити якість природничо-математичної освіти, впроваджувати STEM-навчання.</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19.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3B226D" w:rsidRDefault="003B226D" w:rsidP="0037611D">
      <w:pPr>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20. Педпрацівникам створювати та  розміщувати на освітніх сайтах власні розробки, публікації; створити власне електронне портфоліо.</w:t>
      </w:r>
    </w:p>
    <w:p w:rsidR="003B226D" w:rsidRDefault="003B226D" w:rsidP="0037611D">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21. Забезпечити реалізацію Стратегії розвитку закладу освіти на 2022-2027 роки.</w:t>
      </w:r>
    </w:p>
    <w:p w:rsidR="003B226D" w:rsidRDefault="003B226D" w:rsidP="0037611D">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22. Разом із засновником забезпечити оновлення та зміцнення навчально-матеріальної бази згідно Стратегії.</w:t>
      </w:r>
    </w:p>
    <w:p w:rsidR="003B226D" w:rsidRDefault="003B226D" w:rsidP="0037611D">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23. Працювати над ефективною взаємодією органів громадського самоврядування та керівництва закладу освіти. </w:t>
      </w:r>
    </w:p>
    <w:p w:rsidR="003B226D" w:rsidRDefault="003B226D" w:rsidP="0037611D">
      <w:pPr>
        <w:spacing w:after="0" w:line="276"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24.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3B226D" w:rsidRDefault="003B226D" w:rsidP="0037611D">
      <w:pPr>
        <w:shd w:val="clear" w:color="auto" w:fill="FFFFFF"/>
        <w:spacing w:after="0" w:line="276" w:lineRule="auto"/>
        <w:ind w:firstLine="709"/>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lastRenderedPageBreak/>
        <w:t>27. Чималі зусилля плануємо докласти для покращення процесу дистанційного навчання. Для більш ефективної комунікації з батьками учнів необхідно в усіх класах до 1-го вересня запровадити електронні журнали, що дасть можливість батькам відслідковувати результативність навчання дітей в дистанційному форматі</w:t>
      </w:r>
      <w:r w:rsidR="00DC7395">
        <w:rPr>
          <w:rFonts w:ascii="Times New Roman" w:eastAsia="Times New Roman" w:hAnsi="Times New Roman" w:cs="Times New Roman"/>
          <w:color w:val="050505"/>
          <w:sz w:val="28"/>
          <w:szCs w:val="28"/>
          <w:lang w:eastAsia="uk-UA"/>
        </w:rPr>
        <w:t>.</w:t>
      </w:r>
    </w:p>
    <w:p w:rsidR="003B226D" w:rsidRDefault="003B226D" w:rsidP="0037611D">
      <w:pPr>
        <w:pStyle w:val="aff5"/>
        <w:spacing w:after="0" w:line="276" w:lineRule="auto"/>
        <w:ind w:left="0"/>
        <w:rPr>
          <w:rFonts w:ascii="Times New Roman" w:eastAsia="Times New Roman" w:hAnsi="Times New Roman" w:cs="Times New Roman"/>
          <w:b/>
          <w:color w:val="FF0000"/>
          <w:sz w:val="28"/>
          <w:szCs w:val="28"/>
          <w:lang w:eastAsia="ru-RU"/>
        </w:rPr>
      </w:pPr>
    </w:p>
    <w:p w:rsidR="009A1FB2" w:rsidRDefault="009A1FB2" w:rsidP="0037611D">
      <w:pPr>
        <w:spacing w:line="276" w:lineRule="auto"/>
      </w:pPr>
    </w:p>
    <w:sectPr w:rsidR="009A1FB2" w:rsidSect="006D61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E23" w:rsidRDefault="00A75E23">
      <w:pPr>
        <w:spacing w:after="0" w:line="240" w:lineRule="auto"/>
      </w:pPr>
      <w:r>
        <w:separator/>
      </w:r>
    </w:p>
  </w:endnote>
  <w:endnote w:type="continuationSeparator" w:id="0">
    <w:p w:rsidR="00A75E23" w:rsidRDefault="00A7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45772"/>
      <w:docPartObj>
        <w:docPartGallery w:val="Page Numbers (Bottom of Page)"/>
        <w:docPartUnique/>
      </w:docPartObj>
    </w:sdtPr>
    <w:sdtEndPr/>
    <w:sdtContent>
      <w:p w:rsidR="005E23CB" w:rsidRDefault="005E23CB">
        <w:pPr>
          <w:pStyle w:val="ad"/>
        </w:pPr>
        <w:r>
          <w:rPr>
            <w:noProof/>
            <w:lang w:val="uk-UA" w:eastAsia="uk-UA"/>
          </w:rPr>
          <mc:AlternateContent>
            <mc:Choice Requires="wps">
              <w:drawing>
                <wp:anchor distT="0" distB="0" distL="114300" distR="114300" simplePos="0" relativeHeight="251659264" behindDoc="0" locked="0" layoutInCell="1" allowOverlap="1" wp14:anchorId="60D14670" wp14:editId="5788225C">
                  <wp:simplePos x="0" y="0"/>
                  <wp:positionH relativeFrom="page">
                    <wp:align>right</wp:align>
                  </wp:positionH>
                  <wp:positionV relativeFrom="page">
                    <wp:align>bottom</wp:align>
                  </wp:positionV>
                  <wp:extent cx="2125980" cy="2054860"/>
                  <wp:effectExtent l="7620" t="0" r="0" b="2540"/>
                  <wp:wrapNone/>
                  <wp:docPr id="4" name="Рівнобедрений три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3CB" w:rsidRDefault="005E23CB">
                              <w:pPr>
                                <w:jc w:val="center"/>
                                <w:rPr>
                                  <w:rFonts w:cs="Times New Roman"/>
                                  <w:sz w:val="28"/>
                                  <w:szCs w:val="28"/>
                                </w:rPr>
                              </w:pPr>
                            </w:p>
                            <w:p w:rsidR="005E23CB" w:rsidRPr="004171C1" w:rsidRDefault="005E23CB">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00715EB4" w:rsidRPr="00715EB4">
                                <w:rPr>
                                  <w:rFonts w:ascii="Times New Roman" w:eastAsiaTheme="majorEastAsia" w:hAnsi="Times New Roman" w:cs="Times New Roman"/>
                                  <w:b/>
                                  <w:noProof/>
                                  <w:color w:val="002060"/>
                                  <w:sz w:val="28"/>
                                  <w:szCs w:val="28"/>
                                </w:rPr>
                                <w:t>32</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146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" adj="21600" fillcolor="#d2eaf1" stroked="f">
                  <v:textbox>
                    <w:txbxContent>
                      <w:p w:rsidR="005E23CB" w:rsidRDefault="005E23CB">
                        <w:pPr>
                          <w:jc w:val="center"/>
                          <w:rPr>
                            <w:rFonts w:cs="Times New Roman"/>
                            <w:sz w:val="28"/>
                            <w:szCs w:val="28"/>
                          </w:rPr>
                        </w:pPr>
                      </w:p>
                      <w:p w:rsidR="005E23CB" w:rsidRPr="004171C1" w:rsidRDefault="005E23CB">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00715EB4" w:rsidRPr="00715EB4">
                          <w:rPr>
                            <w:rFonts w:ascii="Times New Roman" w:eastAsiaTheme="majorEastAsia" w:hAnsi="Times New Roman" w:cs="Times New Roman"/>
                            <w:b/>
                            <w:noProof/>
                            <w:color w:val="002060"/>
                            <w:sz w:val="28"/>
                            <w:szCs w:val="28"/>
                          </w:rPr>
                          <w:t>32</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E23" w:rsidRDefault="00A75E23">
      <w:pPr>
        <w:spacing w:after="0" w:line="240" w:lineRule="auto"/>
      </w:pPr>
      <w:r>
        <w:separator/>
      </w:r>
    </w:p>
  </w:footnote>
  <w:footnote w:type="continuationSeparator" w:id="0">
    <w:p w:rsidR="00A75E23" w:rsidRDefault="00A75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 w15:restartNumberingAfterBreak="0">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9BC23FE"/>
    <w:multiLevelType w:val="hybridMultilevel"/>
    <w:tmpl w:val="F0A6AA02"/>
    <w:lvl w:ilvl="0" w:tplc="49744DE2">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6739B"/>
    <w:multiLevelType w:val="hybridMultilevel"/>
    <w:tmpl w:val="0CC65D06"/>
    <w:lvl w:ilvl="0" w:tplc="2EF6014C">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65620D5"/>
    <w:multiLevelType w:val="hybridMultilevel"/>
    <w:tmpl w:val="C304EDD8"/>
    <w:lvl w:ilvl="0" w:tplc="04686EB6">
      <w:start w:val="1"/>
      <w:numFmt w:val="decimal"/>
      <w:lvlText w:val="%1."/>
      <w:lvlJc w:val="left"/>
      <w:pPr>
        <w:ind w:left="1040" w:hanging="360"/>
      </w:pPr>
    </w:lvl>
    <w:lvl w:ilvl="1" w:tplc="04220019">
      <w:start w:val="1"/>
      <w:numFmt w:val="lowerLetter"/>
      <w:lvlText w:val="%2."/>
      <w:lvlJc w:val="left"/>
      <w:pPr>
        <w:ind w:left="1760" w:hanging="360"/>
      </w:pPr>
    </w:lvl>
    <w:lvl w:ilvl="2" w:tplc="0422001B">
      <w:start w:val="1"/>
      <w:numFmt w:val="lowerRoman"/>
      <w:lvlText w:val="%3."/>
      <w:lvlJc w:val="right"/>
      <w:pPr>
        <w:ind w:left="2480" w:hanging="180"/>
      </w:pPr>
    </w:lvl>
    <w:lvl w:ilvl="3" w:tplc="0422000F">
      <w:start w:val="1"/>
      <w:numFmt w:val="decimal"/>
      <w:lvlText w:val="%4."/>
      <w:lvlJc w:val="left"/>
      <w:pPr>
        <w:ind w:left="3200" w:hanging="360"/>
      </w:pPr>
    </w:lvl>
    <w:lvl w:ilvl="4" w:tplc="04220019">
      <w:start w:val="1"/>
      <w:numFmt w:val="lowerLetter"/>
      <w:lvlText w:val="%5."/>
      <w:lvlJc w:val="left"/>
      <w:pPr>
        <w:ind w:left="3920" w:hanging="360"/>
      </w:pPr>
    </w:lvl>
    <w:lvl w:ilvl="5" w:tplc="0422001B">
      <w:start w:val="1"/>
      <w:numFmt w:val="lowerRoman"/>
      <w:lvlText w:val="%6."/>
      <w:lvlJc w:val="right"/>
      <w:pPr>
        <w:ind w:left="4640" w:hanging="180"/>
      </w:pPr>
    </w:lvl>
    <w:lvl w:ilvl="6" w:tplc="0422000F">
      <w:start w:val="1"/>
      <w:numFmt w:val="decimal"/>
      <w:lvlText w:val="%7."/>
      <w:lvlJc w:val="left"/>
      <w:pPr>
        <w:ind w:left="5360" w:hanging="360"/>
      </w:pPr>
    </w:lvl>
    <w:lvl w:ilvl="7" w:tplc="04220019">
      <w:start w:val="1"/>
      <w:numFmt w:val="lowerLetter"/>
      <w:lvlText w:val="%8."/>
      <w:lvlJc w:val="left"/>
      <w:pPr>
        <w:ind w:left="6080" w:hanging="360"/>
      </w:pPr>
    </w:lvl>
    <w:lvl w:ilvl="8" w:tplc="0422001B">
      <w:start w:val="1"/>
      <w:numFmt w:val="lowerRoman"/>
      <w:lvlText w:val="%9."/>
      <w:lvlJc w:val="right"/>
      <w:pPr>
        <w:ind w:left="6800" w:hanging="180"/>
      </w:pPr>
    </w:lvl>
  </w:abstractNum>
  <w:abstractNum w:abstractNumId="7" w15:restartNumberingAfterBreak="0">
    <w:nsid w:val="29816F79"/>
    <w:multiLevelType w:val="hybridMultilevel"/>
    <w:tmpl w:val="6D5E4B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1"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10"/>
  </w:num>
  <w:num w:numId="5">
    <w:abstractNumId w:val="0"/>
  </w:num>
  <w:num w:numId="6">
    <w:abstractNumId w:val="8"/>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21"/>
    <w:rsid w:val="000A118C"/>
    <w:rsid w:val="000A37F6"/>
    <w:rsid w:val="000B760C"/>
    <w:rsid w:val="0011116A"/>
    <w:rsid w:val="00111437"/>
    <w:rsid w:val="001276F1"/>
    <w:rsid w:val="00134CB6"/>
    <w:rsid w:val="00136D05"/>
    <w:rsid w:val="00156082"/>
    <w:rsid w:val="00166220"/>
    <w:rsid w:val="001767AA"/>
    <w:rsid w:val="001948E0"/>
    <w:rsid w:val="001A5657"/>
    <w:rsid w:val="001B0353"/>
    <w:rsid w:val="001C712C"/>
    <w:rsid w:val="001E6563"/>
    <w:rsid w:val="00207D28"/>
    <w:rsid w:val="00236202"/>
    <w:rsid w:val="002512F6"/>
    <w:rsid w:val="00270083"/>
    <w:rsid w:val="00273122"/>
    <w:rsid w:val="002930C5"/>
    <w:rsid w:val="002A6421"/>
    <w:rsid w:val="002B5F03"/>
    <w:rsid w:val="002C6C62"/>
    <w:rsid w:val="002C7F58"/>
    <w:rsid w:val="002E1409"/>
    <w:rsid w:val="002E4142"/>
    <w:rsid w:val="002F04C9"/>
    <w:rsid w:val="002F51A0"/>
    <w:rsid w:val="003076D6"/>
    <w:rsid w:val="00324590"/>
    <w:rsid w:val="003364B1"/>
    <w:rsid w:val="003434A3"/>
    <w:rsid w:val="00343C84"/>
    <w:rsid w:val="0034496B"/>
    <w:rsid w:val="00356A00"/>
    <w:rsid w:val="003755E2"/>
    <w:rsid w:val="0037611D"/>
    <w:rsid w:val="003B226D"/>
    <w:rsid w:val="003E2D00"/>
    <w:rsid w:val="004025E0"/>
    <w:rsid w:val="004104D8"/>
    <w:rsid w:val="00443974"/>
    <w:rsid w:val="0045282C"/>
    <w:rsid w:val="0046465D"/>
    <w:rsid w:val="00464CDB"/>
    <w:rsid w:val="00466100"/>
    <w:rsid w:val="0049006C"/>
    <w:rsid w:val="00495C27"/>
    <w:rsid w:val="004D670C"/>
    <w:rsid w:val="004E149C"/>
    <w:rsid w:val="004F7D08"/>
    <w:rsid w:val="005009AC"/>
    <w:rsid w:val="00511CC1"/>
    <w:rsid w:val="00541E22"/>
    <w:rsid w:val="00545EFB"/>
    <w:rsid w:val="005A233E"/>
    <w:rsid w:val="005A6BBA"/>
    <w:rsid w:val="005B5A8C"/>
    <w:rsid w:val="005E23CB"/>
    <w:rsid w:val="0060722F"/>
    <w:rsid w:val="00613B67"/>
    <w:rsid w:val="006470CD"/>
    <w:rsid w:val="00657411"/>
    <w:rsid w:val="00685844"/>
    <w:rsid w:val="006A7E4E"/>
    <w:rsid w:val="006B1978"/>
    <w:rsid w:val="006D6116"/>
    <w:rsid w:val="006E6D74"/>
    <w:rsid w:val="006F2941"/>
    <w:rsid w:val="00715EB4"/>
    <w:rsid w:val="0074333C"/>
    <w:rsid w:val="007531A2"/>
    <w:rsid w:val="00773A21"/>
    <w:rsid w:val="00786CE7"/>
    <w:rsid w:val="007971A0"/>
    <w:rsid w:val="007A1018"/>
    <w:rsid w:val="007A7B1B"/>
    <w:rsid w:val="007B7D6A"/>
    <w:rsid w:val="007C5C38"/>
    <w:rsid w:val="00807D01"/>
    <w:rsid w:val="00814205"/>
    <w:rsid w:val="00822EA2"/>
    <w:rsid w:val="00837E22"/>
    <w:rsid w:val="008457C6"/>
    <w:rsid w:val="00846A05"/>
    <w:rsid w:val="00867293"/>
    <w:rsid w:val="00896495"/>
    <w:rsid w:val="008A2B96"/>
    <w:rsid w:val="008C3E70"/>
    <w:rsid w:val="00904D51"/>
    <w:rsid w:val="00910BB4"/>
    <w:rsid w:val="00952103"/>
    <w:rsid w:val="00970129"/>
    <w:rsid w:val="009738A2"/>
    <w:rsid w:val="00977A46"/>
    <w:rsid w:val="009A1FB2"/>
    <w:rsid w:val="009B0322"/>
    <w:rsid w:val="009E4B34"/>
    <w:rsid w:val="00A02012"/>
    <w:rsid w:val="00A14D9B"/>
    <w:rsid w:val="00A3394D"/>
    <w:rsid w:val="00A75E23"/>
    <w:rsid w:val="00A8622E"/>
    <w:rsid w:val="00AB3C02"/>
    <w:rsid w:val="00AB682C"/>
    <w:rsid w:val="00AF3623"/>
    <w:rsid w:val="00B0793A"/>
    <w:rsid w:val="00B123DB"/>
    <w:rsid w:val="00B21A61"/>
    <w:rsid w:val="00B2450F"/>
    <w:rsid w:val="00B31F6E"/>
    <w:rsid w:val="00B6334D"/>
    <w:rsid w:val="00B74128"/>
    <w:rsid w:val="00B8556C"/>
    <w:rsid w:val="00B87977"/>
    <w:rsid w:val="00B920D1"/>
    <w:rsid w:val="00B938B4"/>
    <w:rsid w:val="00BA581D"/>
    <w:rsid w:val="00BC44B1"/>
    <w:rsid w:val="00C00552"/>
    <w:rsid w:val="00C01BFD"/>
    <w:rsid w:val="00C47FC5"/>
    <w:rsid w:val="00C66BE3"/>
    <w:rsid w:val="00CA77F6"/>
    <w:rsid w:val="00CD17E7"/>
    <w:rsid w:val="00D2151B"/>
    <w:rsid w:val="00D64570"/>
    <w:rsid w:val="00D733A7"/>
    <w:rsid w:val="00D808F9"/>
    <w:rsid w:val="00DA2BC7"/>
    <w:rsid w:val="00DB2A61"/>
    <w:rsid w:val="00DB5D91"/>
    <w:rsid w:val="00DC7395"/>
    <w:rsid w:val="00DD030C"/>
    <w:rsid w:val="00DD4021"/>
    <w:rsid w:val="00DD5CAD"/>
    <w:rsid w:val="00DE43C1"/>
    <w:rsid w:val="00DF4A91"/>
    <w:rsid w:val="00E05F07"/>
    <w:rsid w:val="00E15834"/>
    <w:rsid w:val="00E21AB2"/>
    <w:rsid w:val="00E478A7"/>
    <w:rsid w:val="00E75513"/>
    <w:rsid w:val="00EA0C10"/>
    <w:rsid w:val="00EA5906"/>
    <w:rsid w:val="00EA7BF0"/>
    <w:rsid w:val="00EE01E9"/>
    <w:rsid w:val="00EE21A0"/>
    <w:rsid w:val="00EF6BCD"/>
    <w:rsid w:val="00F11F1A"/>
    <w:rsid w:val="00F43797"/>
    <w:rsid w:val="00FE5197"/>
    <w:rsid w:val="00FE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BD22D-6803-4FE8-BCD0-83E5299D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5E0"/>
    <w:pPr>
      <w:spacing w:line="256" w:lineRule="auto"/>
    </w:pPr>
    <w:rPr>
      <w:lang w:val="uk-UA"/>
    </w:rPr>
  </w:style>
  <w:style w:type="paragraph" w:styleId="1">
    <w:name w:val="heading 1"/>
    <w:basedOn w:val="a"/>
    <w:next w:val="a"/>
    <w:link w:val="10"/>
    <w:uiPriority w:val="9"/>
    <w:qFormat/>
    <w:rsid w:val="003B226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3B226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3B226D"/>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semiHidden/>
    <w:unhideWhenUsed/>
    <w:qFormat/>
    <w:rsid w:val="003B226D"/>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semiHidden/>
    <w:unhideWhenUsed/>
    <w:qFormat/>
    <w:rsid w:val="003B226D"/>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semiHidden/>
    <w:unhideWhenUsed/>
    <w:qFormat/>
    <w:rsid w:val="003B226D"/>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semiHidden/>
    <w:unhideWhenUsed/>
    <w:qFormat/>
    <w:rsid w:val="003B226D"/>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semiHidden/>
    <w:unhideWhenUsed/>
    <w:qFormat/>
    <w:rsid w:val="003B226D"/>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semiHidden/>
    <w:unhideWhenUsed/>
    <w:qFormat/>
    <w:rsid w:val="003B226D"/>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26D"/>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semiHidden/>
    <w:rsid w:val="003B226D"/>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semiHidden/>
    <w:rsid w:val="003B226D"/>
    <w:rPr>
      <w:rFonts w:ascii="Cambria" w:eastAsia="Times New Roman" w:hAnsi="Cambria" w:cs="Times New Roman"/>
      <w:b/>
      <w:sz w:val="26"/>
      <w:szCs w:val="20"/>
      <w:lang w:eastAsia="ru-RU"/>
    </w:rPr>
  </w:style>
  <w:style w:type="character" w:customStyle="1" w:styleId="40">
    <w:name w:val="Заголовок 4 Знак"/>
    <w:basedOn w:val="a0"/>
    <w:link w:val="4"/>
    <w:uiPriority w:val="9"/>
    <w:semiHidden/>
    <w:rsid w:val="003B226D"/>
    <w:rPr>
      <w:rFonts w:ascii="Calibri" w:eastAsia="Times New Roman" w:hAnsi="Calibri" w:cs="Times New Roman"/>
      <w:b/>
      <w:sz w:val="28"/>
      <w:szCs w:val="20"/>
      <w:lang w:eastAsia="ru-RU"/>
    </w:rPr>
  </w:style>
  <w:style w:type="character" w:customStyle="1" w:styleId="50">
    <w:name w:val="Заголовок 5 Знак"/>
    <w:basedOn w:val="a0"/>
    <w:link w:val="5"/>
    <w:uiPriority w:val="9"/>
    <w:semiHidden/>
    <w:rsid w:val="003B226D"/>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
    <w:semiHidden/>
    <w:rsid w:val="003B226D"/>
    <w:rPr>
      <w:rFonts w:ascii="Calibri" w:eastAsia="Times New Roman" w:hAnsi="Calibri" w:cs="Times New Roman"/>
      <w:b/>
      <w:sz w:val="20"/>
      <w:szCs w:val="20"/>
      <w:lang w:eastAsia="ru-RU"/>
    </w:rPr>
  </w:style>
  <w:style w:type="character" w:customStyle="1" w:styleId="70">
    <w:name w:val="Заголовок 7 Знак"/>
    <w:basedOn w:val="a0"/>
    <w:link w:val="7"/>
    <w:uiPriority w:val="9"/>
    <w:semiHidden/>
    <w:rsid w:val="003B226D"/>
    <w:rPr>
      <w:rFonts w:ascii="Calibri" w:eastAsia="Times New Roman" w:hAnsi="Calibri" w:cs="Times New Roman"/>
      <w:sz w:val="24"/>
      <w:szCs w:val="20"/>
      <w:lang w:eastAsia="ru-RU"/>
    </w:rPr>
  </w:style>
  <w:style w:type="character" w:customStyle="1" w:styleId="80">
    <w:name w:val="Заголовок 8 Знак"/>
    <w:basedOn w:val="a0"/>
    <w:link w:val="8"/>
    <w:uiPriority w:val="9"/>
    <w:semiHidden/>
    <w:rsid w:val="003B226D"/>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
    <w:semiHidden/>
    <w:rsid w:val="003B226D"/>
    <w:rPr>
      <w:rFonts w:ascii="Cambria" w:eastAsia="Times New Roman" w:hAnsi="Cambria" w:cs="Times New Roman"/>
      <w:sz w:val="20"/>
      <w:szCs w:val="20"/>
      <w:lang w:eastAsia="ru-RU"/>
    </w:rPr>
  </w:style>
  <w:style w:type="character" w:styleId="a3">
    <w:name w:val="Hyperlink"/>
    <w:uiPriority w:val="99"/>
    <w:semiHidden/>
    <w:unhideWhenUsed/>
    <w:rsid w:val="003B226D"/>
    <w:rPr>
      <w:rFonts w:ascii="Times New Roman" w:hAnsi="Times New Roman" w:cs="Times New Roman" w:hint="default"/>
      <w:color w:val="0000FF"/>
      <w:u w:val="single"/>
    </w:rPr>
  </w:style>
  <w:style w:type="character" w:customStyle="1" w:styleId="HTML">
    <w:name w:val="Адрес HTML Знак"/>
    <w:basedOn w:val="a0"/>
    <w:link w:val="HTML0"/>
    <w:uiPriority w:val="99"/>
    <w:semiHidden/>
    <w:rsid w:val="003B226D"/>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3B226D"/>
    <w:pPr>
      <w:spacing w:after="0" w:line="240" w:lineRule="auto"/>
    </w:pPr>
    <w:rPr>
      <w:rFonts w:ascii="Times New Roman" w:eastAsia="Times New Roman" w:hAnsi="Times New Roman" w:cs="Times New Roman"/>
      <w:i/>
      <w:iCs/>
      <w:sz w:val="24"/>
      <w:szCs w:val="24"/>
      <w:lang w:val="ru-RU" w:eastAsia="ru-RU"/>
    </w:rPr>
  </w:style>
  <w:style w:type="character" w:styleId="a4">
    <w:name w:val="Emphasis"/>
    <w:uiPriority w:val="20"/>
    <w:qFormat/>
    <w:rsid w:val="003B226D"/>
    <w:rPr>
      <w:rFonts w:ascii="Times New Roman" w:hAnsi="Times New Roman" w:cs="Times New Roman" w:hint="default"/>
      <w:i/>
      <w:iCs w:val="0"/>
    </w:rPr>
  </w:style>
  <w:style w:type="character" w:customStyle="1" w:styleId="HTML1">
    <w:name w:val="Стандартный HTML Знак"/>
    <w:basedOn w:val="a0"/>
    <w:link w:val="HTML2"/>
    <w:uiPriority w:val="99"/>
    <w:semiHidden/>
    <w:rsid w:val="003B226D"/>
    <w:rPr>
      <w:rFonts w:ascii="Courier New" w:eastAsia="Times New Roman" w:hAnsi="Courier New" w:cs="Times New Roman"/>
      <w:sz w:val="20"/>
      <w:szCs w:val="20"/>
      <w:lang w:eastAsia="ru-RU"/>
    </w:rPr>
  </w:style>
  <w:style w:type="paragraph" w:styleId="HTML2">
    <w:name w:val="HTML Preformatted"/>
    <w:basedOn w:val="a"/>
    <w:link w:val="HTML1"/>
    <w:uiPriority w:val="99"/>
    <w:semiHidden/>
    <w:unhideWhenUsed/>
    <w:rsid w:val="003B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styleId="a5">
    <w:name w:val="Strong"/>
    <w:uiPriority w:val="22"/>
    <w:qFormat/>
    <w:rsid w:val="003B226D"/>
    <w:rPr>
      <w:rFonts w:ascii="Times New Roman" w:hAnsi="Times New Roman" w:cs="Times New Roman" w:hint="default"/>
      <w:b/>
      <w:bCs w:val="0"/>
    </w:rPr>
  </w:style>
  <w:style w:type="paragraph" w:styleId="a6">
    <w:name w:val="Normal (Web)"/>
    <w:basedOn w:val="a"/>
    <w:uiPriority w:val="99"/>
    <w:unhideWhenUsed/>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1">
    <w:name w:val="toc 1"/>
    <w:basedOn w:val="a"/>
    <w:next w:val="a"/>
    <w:autoRedefine/>
    <w:uiPriority w:val="99"/>
    <w:semiHidden/>
    <w:unhideWhenUsed/>
    <w:rsid w:val="003B226D"/>
    <w:pPr>
      <w:spacing w:before="120" w:after="0" w:line="240" w:lineRule="auto"/>
    </w:pPr>
    <w:rPr>
      <w:rFonts w:ascii="Times New Roman" w:eastAsia="Times New Roman" w:hAnsi="Times New Roman" w:cs="Times New Roman"/>
      <w:b/>
      <w:bCs/>
      <w:i/>
      <w:iCs/>
      <w:sz w:val="24"/>
      <w:szCs w:val="24"/>
      <w:lang w:val="ru-RU" w:eastAsia="ru-RU"/>
    </w:rPr>
  </w:style>
  <w:style w:type="paragraph" w:styleId="a7">
    <w:name w:val="footnote text"/>
    <w:basedOn w:val="a"/>
    <w:link w:val="a8"/>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8">
    <w:name w:val="Текст сноски Знак"/>
    <w:basedOn w:val="a0"/>
    <w:link w:val="a7"/>
    <w:uiPriority w:val="99"/>
    <w:semiHidden/>
    <w:rsid w:val="003B226D"/>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rsid w:val="003B226D"/>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c"/>
    <w:uiPriority w:val="99"/>
    <w:semiHidden/>
    <w:rsid w:val="003B226D"/>
    <w:rPr>
      <w:rFonts w:ascii="Times New Roman" w:eastAsia="Times New Roman" w:hAnsi="Times New Roman" w:cs="Times New Roman"/>
      <w:sz w:val="24"/>
      <w:szCs w:val="20"/>
      <w:lang w:eastAsia="ru-RU"/>
    </w:rPr>
  </w:style>
  <w:style w:type="paragraph" w:styleId="ac">
    <w:name w:val="header"/>
    <w:basedOn w:val="a"/>
    <w:link w:val="ab"/>
    <w:uiPriority w:val="99"/>
    <w:semiHidden/>
    <w:unhideWhenUsed/>
    <w:rsid w:val="003B226D"/>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paragraph" w:styleId="ad">
    <w:name w:val="footer"/>
    <w:basedOn w:val="a"/>
    <w:link w:val="ae"/>
    <w:uiPriority w:val="99"/>
    <w:unhideWhenUsed/>
    <w:rsid w:val="003B226D"/>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e">
    <w:name w:val="Нижний колонтитул Знак"/>
    <w:basedOn w:val="a0"/>
    <w:link w:val="ad"/>
    <w:uiPriority w:val="99"/>
    <w:rsid w:val="003B226D"/>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f0"/>
    <w:uiPriority w:val="99"/>
    <w:semiHidden/>
    <w:rsid w:val="003B226D"/>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paragraph" w:styleId="af1">
    <w:name w:val="List"/>
    <w:basedOn w:val="a"/>
    <w:uiPriority w:val="99"/>
    <w:semiHidden/>
    <w:unhideWhenUsed/>
    <w:rsid w:val="003B226D"/>
    <w:pPr>
      <w:spacing w:after="0" w:line="240" w:lineRule="auto"/>
      <w:ind w:left="283" w:hanging="283"/>
    </w:pPr>
    <w:rPr>
      <w:rFonts w:ascii="Times New Roman" w:eastAsia="Times New Roman" w:hAnsi="Times New Roman" w:cs="Times New Roman"/>
      <w:sz w:val="20"/>
      <w:szCs w:val="20"/>
      <w:lang w:val="ru-RU" w:eastAsia="ru-RU"/>
    </w:rPr>
  </w:style>
  <w:style w:type="paragraph" w:styleId="af2">
    <w:name w:val="List Bullet"/>
    <w:basedOn w:val="a"/>
    <w:autoRedefine/>
    <w:uiPriority w:val="99"/>
    <w:semiHidden/>
    <w:unhideWhenUsed/>
    <w:rsid w:val="003B226D"/>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af3">
    <w:name w:val="Title"/>
    <w:basedOn w:val="a"/>
    <w:link w:val="12"/>
    <w:uiPriority w:val="10"/>
    <w:qFormat/>
    <w:rsid w:val="003B226D"/>
    <w:pPr>
      <w:spacing w:after="0" w:line="240" w:lineRule="auto"/>
      <w:jc w:val="center"/>
    </w:pPr>
    <w:rPr>
      <w:rFonts w:ascii="Arial Narrow" w:eastAsia="Times New Roman" w:hAnsi="Arial Narrow" w:cs="Times New Roman"/>
      <w:b/>
      <w:sz w:val="28"/>
      <w:szCs w:val="20"/>
      <w:lang w:eastAsia="ru-RU"/>
    </w:rPr>
  </w:style>
  <w:style w:type="character" w:customStyle="1" w:styleId="12">
    <w:name w:val="Название Знак1"/>
    <w:basedOn w:val="a0"/>
    <w:link w:val="af3"/>
    <w:uiPriority w:val="10"/>
    <w:locked/>
    <w:rsid w:val="003B226D"/>
    <w:rPr>
      <w:rFonts w:ascii="Arial Narrow" w:eastAsia="Times New Roman" w:hAnsi="Arial Narrow" w:cs="Times New Roman"/>
      <w:b/>
      <w:sz w:val="28"/>
      <w:szCs w:val="20"/>
      <w:lang w:val="uk-UA" w:eastAsia="ru-RU"/>
    </w:rPr>
  </w:style>
  <w:style w:type="character" w:customStyle="1" w:styleId="af4">
    <w:name w:val="Название Знак"/>
    <w:basedOn w:val="a0"/>
    <w:uiPriority w:val="10"/>
    <w:rsid w:val="003B226D"/>
    <w:rPr>
      <w:rFonts w:asciiTheme="majorHAnsi" w:eastAsiaTheme="majorEastAsia" w:hAnsiTheme="majorHAnsi" w:cstheme="majorBidi"/>
      <w:spacing w:val="-10"/>
      <w:kern w:val="28"/>
      <w:sz w:val="56"/>
      <w:szCs w:val="56"/>
      <w:lang w:val="uk-UA"/>
    </w:rPr>
  </w:style>
  <w:style w:type="paragraph" w:styleId="af5">
    <w:name w:val="Body Text"/>
    <w:basedOn w:val="a"/>
    <w:link w:val="af6"/>
    <w:uiPriority w:val="99"/>
    <w:semiHidden/>
    <w:unhideWhenUsed/>
    <w:rsid w:val="003B226D"/>
    <w:pPr>
      <w:spacing w:after="120" w:line="240" w:lineRule="auto"/>
    </w:pPr>
    <w:rPr>
      <w:rFonts w:ascii="Times New Roman" w:eastAsia="Times New Roman" w:hAnsi="Times New Roman" w:cs="Times New Roman"/>
      <w:sz w:val="24"/>
      <w:szCs w:val="20"/>
      <w:lang w:val="ru-RU" w:eastAsia="ru-RU"/>
    </w:rPr>
  </w:style>
  <w:style w:type="character" w:customStyle="1" w:styleId="af6">
    <w:name w:val="Основной текст Знак"/>
    <w:basedOn w:val="a0"/>
    <w:link w:val="af5"/>
    <w:uiPriority w:val="99"/>
    <w:semiHidden/>
    <w:rsid w:val="003B226D"/>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0"/>
    <w:link w:val="af8"/>
    <w:uiPriority w:val="99"/>
    <w:semiHidden/>
    <w:rsid w:val="003B226D"/>
    <w:rPr>
      <w:rFonts w:ascii="Times New Roman" w:eastAsia="Times New Roman" w:hAnsi="Times New Roman" w:cs="Times New Roman"/>
      <w:sz w:val="20"/>
      <w:szCs w:val="20"/>
      <w:lang w:eastAsia="ru-RU"/>
    </w:rPr>
  </w:style>
  <w:style w:type="paragraph" w:styleId="af8">
    <w:name w:val="Body Text Indent"/>
    <w:basedOn w:val="a"/>
    <w:link w:val="af7"/>
    <w:uiPriority w:val="99"/>
    <w:semiHidden/>
    <w:unhideWhenUsed/>
    <w:rsid w:val="003B226D"/>
    <w:pPr>
      <w:spacing w:after="120" w:line="240" w:lineRule="auto"/>
      <w:ind w:left="283"/>
    </w:pPr>
    <w:rPr>
      <w:rFonts w:ascii="Times New Roman" w:eastAsia="Times New Roman" w:hAnsi="Times New Roman" w:cs="Times New Roman"/>
      <w:sz w:val="20"/>
      <w:szCs w:val="20"/>
      <w:lang w:val="ru-RU" w:eastAsia="ru-RU"/>
    </w:rPr>
  </w:style>
  <w:style w:type="paragraph" w:styleId="af9">
    <w:name w:val="Subtitle"/>
    <w:basedOn w:val="a"/>
    <w:link w:val="afa"/>
    <w:uiPriority w:val="11"/>
    <w:qFormat/>
    <w:rsid w:val="003B226D"/>
    <w:pPr>
      <w:spacing w:after="0" w:line="240" w:lineRule="auto"/>
    </w:pPr>
    <w:rPr>
      <w:rFonts w:ascii="Cambria" w:eastAsia="Times New Roman" w:hAnsi="Cambria" w:cs="Times New Roman"/>
      <w:sz w:val="24"/>
      <w:szCs w:val="20"/>
      <w:lang w:val="ru-RU" w:eastAsia="ru-RU"/>
    </w:rPr>
  </w:style>
  <w:style w:type="character" w:customStyle="1" w:styleId="afa">
    <w:name w:val="Подзаголовок Знак"/>
    <w:basedOn w:val="a0"/>
    <w:link w:val="af9"/>
    <w:uiPriority w:val="11"/>
    <w:rsid w:val="003B226D"/>
    <w:rPr>
      <w:rFonts w:ascii="Cambria" w:eastAsia="Times New Roman" w:hAnsi="Cambria" w:cs="Times New Roman"/>
      <w:sz w:val="24"/>
      <w:szCs w:val="20"/>
      <w:lang w:eastAsia="ru-RU"/>
    </w:rPr>
  </w:style>
  <w:style w:type="character" w:customStyle="1" w:styleId="21">
    <w:name w:val="Основной текст 2 Знак"/>
    <w:basedOn w:val="a0"/>
    <w:link w:val="22"/>
    <w:uiPriority w:val="99"/>
    <w:semiHidden/>
    <w:rsid w:val="003B226D"/>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3B226D"/>
    <w:pPr>
      <w:spacing w:after="0" w:line="240" w:lineRule="auto"/>
      <w:jc w:val="both"/>
    </w:pPr>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uiPriority w:val="99"/>
    <w:semiHidden/>
    <w:rsid w:val="003B226D"/>
    <w:rPr>
      <w:rFonts w:ascii="Times New Roman" w:eastAsia="Times New Roman" w:hAnsi="Times New Roman" w:cs="Times New Roman"/>
      <w:sz w:val="16"/>
      <w:szCs w:val="20"/>
      <w:lang w:eastAsia="ru-RU"/>
    </w:rPr>
  </w:style>
  <w:style w:type="paragraph" w:styleId="32">
    <w:name w:val="Body Text 3"/>
    <w:basedOn w:val="a"/>
    <w:link w:val="31"/>
    <w:uiPriority w:val="99"/>
    <w:semiHidden/>
    <w:unhideWhenUsed/>
    <w:rsid w:val="003B226D"/>
    <w:pPr>
      <w:spacing w:after="120" w:line="240" w:lineRule="auto"/>
    </w:pPr>
    <w:rPr>
      <w:rFonts w:ascii="Times New Roman" w:eastAsia="Times New Roman" w:hAnsi="Times New Roman" w:cs="Times New Roman"/>
      <w:sz w:val="16"/>
      <w:szCs w:val="20"/>
      <w:lang w:val="ru-RU" w:eastAsia="ru-RU"/>
    </w:rPr>
  </w:style>
  <w:style w:type="character" w:customStyle="1" w:styleId="23">
    <w:name w:val="Основной текст с отступом 2 Знак"/>
    <w:basedOn w:val="a0"/>
    <w:link w:val="24"/>
    <w:uiPriority w:val="99"/>
    <w:semiHidden/>
    <w:rsid w:val="003B226D"/>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3B226D"/>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33">
    <w:name w:val="Основной текст с отступом 3 Знак"/>
    <w:basedOn w:val="a0"/>
    <w:link w:val="34"/>
    <w:uiPriority w:val="99"/>
    <w:semiHidden/>
    <w:rsid w:val="003B226D"/>
    <w:rPr>
      <w:rFonts w:ascii="Times New Roman" w:eastAsia="Times New Roman" w:hAnsi="Times New Roman" w:cs="Times New Roman"/>
      <w:sz w:val="16"/>
      <w:szCs w:val="20"/>
      <w:lang w:eastAsia="ru-RU"/>
    </w:rPr>
  </w:style>
  <w:style w:type="paragraph" w:styleId="34">
    <w:name w:val="Body Text Indent 3"/>
    <w:basedOn w:val="a"/>
    <w:link w:val="33"/>
    <w:uiPriority w:val="99"/>
    <w:semiHidden/>
    <w:unhideWhenUsed/>
    <w:rsid w:val="003B226D"/>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afb">
    <w:name w:val="Схема документа Знак"/>
    <w:basedOn w:val="a0"/>
    <w:link w:val="afc"/>
    <w:uiPriority w:val="99"/>
    <w:semiHidden/>
    <w:rsid w:val="003B226D"/>
    <w:rPr>
      <w:rFonts w:ascii="Times New Roman" w:eastAsia="Times New Roman" w:hAnsi="Times New Roman" w:cs="Times New Roman"/>
      <w:sz w:val="2"/>
      <w:szCs w:val="20"/>
      <w:shd w:val="clear" w:color="auto" w:fill="000080"/>
      <w:lang w:eastAsia="ru-RU"/>
    </w:rPr>
  </w:style>
  <w:style w:type="paragraph" w:styleId="afc">
    <w:name w:val="Document Map"/>
    <w:basedOn w:val="a"/>
    <w:link w:val="afb"/>
    <w:uiPriority w:val="99"/>
    <w:semiHidden/>
    <w:unhideWhenUsed/>
    <w:rsid w:val="003B226D"/>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d">
    <w:name w:val="Текст Знак"/>
    <w:basedOn w:val="a0"/>
    <w:link w:val="afe"/>
    <w:uiPriority w:val="99"/>
    <w:semiHidden/>
    <w:rsid w:val="003B226D"/>
    <w:rPr>
      <w:rFonts w:ascii="Courier New" w:eastAsia="Times New Roman" w:hAnsi="Courier New" w:cs="Times New Roman"/>
      <w:sz w:val="20"/>
      <w:szCs w:val="20"/>
      <w:lang w:eastAsia="ru-RU"/>
    </w:rPr>
  </w:style>
  <w:style w:type="paragraph" w:styleId="afe">
    <w:name w:val="Plain Text"/>
    <w:basedOn w:val="a"/>
    <w:link w:val="afd"/>
    <w:uiPriority w:val="99"/>
    <w:semiHidden/>
    <w:unhideWhenUsed/>
    <w:rsid w:val="003B226D"/>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
    <w:name w:val="Тема примечания Знак"/>
    <w:basedOn w:val="a9"/>
    <w:link w:val="aff0"/>
    <w:uiPriority w:val="99"/>
    <w:semiHidden/>
    <w:rsid w:val="003B226D"/>
    <w:rPr>
      <w:rFonts w:ascii="Times New Roman" w:eastAsia="Times New Roman" w:hAnsi="Times New Roman" w:cs="Times New Roman"/>
      <w:b/>
      <w:sz w:val="20"/>
      <w:szCs w:val="20"/>
      <w:lang w:eastAsia="ru-RU"/>
    </w:rPr>
  </w:style>
  <w:style w:type="paragraph" w:styleId="aff0">
    <w:name w:val="annotation subject"/>
    <w:basedOn w:val="aa"/>
    <w:next w:val="aa"/>
    <w:link w:val="aff"/>
    <w:uiPriority w:val="99"/>
    <w:semiHidden/>
    <w:unhideWhenUsed/>
    <w:rsid w:val="003B226D"/>
    <w:rPr>
      <w:b/>
    </w:rPr>
  </w:style>
  <w:style w:type="character" w:customStyle="1" w:styleId="aff1">
    <w:name w:val="Текст выноски Знак"/>
    <w:basedOn w:val="a0"/>
    <w:link w:val="aff2"/>
    <w:uiPriority w:val="99"/>
    <w:semiHidden/>
    <w:rsid w:val="003B226D"/>
    <w:rPr>
      <w:rFonts w:ascii="Tahoma" w:eastAsia="Times New Roman" w:hAnsi="Tahoma" w:cs="Times New Roman"/>
      <w:sz w:val="16"/>
      <w:szCs w:val="20"/>
      <w:lang w:eastAsia="ru-RU"/>
    </w:rPr>
  </w:style>
  <w:style w:type="paragraph" w:styleId="aff2">
    <w:name w:val="Balloon Text"/>
    <w:basedOn w:val="a"/>
    <w:link w:val="aff1"/>
    <w:uiPriority w:val="99"/>
    <w:semiHidden/>
    <w:unhideWhenUsed/>
    <w:rsid w:val="003B226D"/>
    <w:pPr>
      <w:spacing w:after="0" w:line="240" w:lineRule="auto"/>
    </w:pPr>
    <w:rPr>
      <w:rFonts w:ascii="Tahoma" w:eastAsia="Times New Roman" w:hAnsi="Tahoma" w:cs="Times New Roman"/>
      <w:sz w:val="16"/>
      <w:szCs w:val="20"/>
      <w:lang w:val="ru-RU" w:eastAsia="ru-RU"/>
    </w:rPr>
  </w:style>
  <w:style w:type="character" w:customStyle="1" w:styleId="aff3">
    <w:name w:val="Без интервала Знак"/>
    <w:basedOn w:val="a0"/>
    <w:link w:val="aff4"/>
    <w:uiPriority w:val="1"/>
    <w:locked/>
    <w:rsid w:val="003B226D"/>
    <w:rPr>
      <w:rFonts w:ascii="Times New Roman" w:eastAsia="Times New Roman" w:hAnsi="Times New Roman" w:cs="Times New Roman"/>
      <w:sz w:val="18"/>
      <w:szCs w:val="24"/>
      <w:lang w:eastAsia="ru-RU"/>
    </w:rPr>
  </w:style>
  <w:style w:type="paragraph" w:styleId="aff4">
    <w:name w:val="No Spacing"/>
    <w:link w:val="aff3"/>
    <w:uiPriority w:val="1"/>
    <w:qFormat/>
    <w:rsid w:val="003B226D"/>
    <w:pPr>
      <w:spacing w:after="0" w:line="240" w:lineRule="auto"/>
    </w:pPr>
    <w:rPr>
      <w:rFonts w:ascii="Times New Roman" w:eastAsia="Times New Roman" w:hAnsi="Times New Roman" w:cs="Times New Roman"/>
      <w:sz w:val="18"/>
      <w:szCs w:val="24"/>
      <w:lang w:eastAsia="ru-RU"/>
    </w:rPr>
  </w:style>
  <w:style w:type="paragraph" w:styleId="aff5">
    <w:name w:val="List Paragraph"/>
    <w:basedOn w:val="a"/>
    <w:uiPriority w:val="34"/>
    <w:qFormat/>
    <w:rsid w:val="003B226D"/>
    <w:pPr>
      <w:ind w:left="720"/>
      <w:contextualSpacing/>
    </w:pPr>
  </w:style>
  <w:style w:type="paragraph" w:customStyle="1" w:styleId="msolistparagraphcxspmiddle">
    <w:name w:val="mso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Quote"/>
    <w:basedOn w:val="a"/>
    <w:next w:val="a"/>
    <w:link w:val="26"/>
    <w:uiPriority w:val="29"/>
    <w:qFormat/>
    <w:rsid w:val="003B226D"/>
    <w:pPr>
      <w:spacing w:before="100" w:after="200" w:line="276" w:lineRule="auto"/>
    </w:pPr>
    <w:rPr>
      <w:rFonts w:eastAsiaTheme="minorEastAsia"/>
      <w:i/>
      <w:iCs/>
      <w:sz w:val="24"/>
      <w:szCs w:val="24"/>
    </w:rPr>
  </w:style>
  <w:style w:type="character" w:customStyle="1" w:styleId="26">
    <w:name w:val="Цитата 2 Знак"/>
    <w:basedOn w:val="a0"/>
    <w:link w:val="25"/>
    <w:uiPriority w:val="29"/>
    <w:rsid w:val="003B226D"/>
    <w:rPr>
      <w:rFonts w:eastAsiaTheme="minorEastAsia"/>
      <w:i/>
      <w:iCs/>
      <w:sz w:val="24"/>
      <w:szCs w:val="24"/>
      <w:lang w:val="uk-UA"/>
    </w:rPr>
  </w:style>
  <w:style w:type="paragraph" w:styleId="aff6">
    <w:name w:val="Intense Quote"/>
    <w:basedOn w:val="a"/>
    <w:next w:val="a"/>
    <w:link w:val="aff7"/>
    <w:uiPriority w:val="30"/>
    <w:qFormat/>
    <w:rsid w:val="003B226D"/>
    <w:pPr>
      <w:spacing w:before="240" w:after="240" w:line="240" w:lineRule="auto"/>
      <w:ind w:left="1080" w:right="1080"/>
      <w:jc w:val="center"/>
    </w:pPr>
    <w:rPr>
      <w:rFonts w:eastAsiaTheme="minorEastAsia"/>
      <w:color w:val="5B9BD5" w:themeColor="accent1"/>
      <w:sz w:val="24"/>
      <w:szCs w:val="24"/>
    </w:rPr>
  </w:style>
  <w:style w:type="character" w:customStyle="1" w:styleId="aff7">
    <w:name w:val="Выделенная цитата Знак"/>
    <w:basedOn w:val="a0"/>
    <w:link w:val="aff6"/>
    <w:uiPriority w:val="30"/>
    <w:rsid w:val="003B226D"/>
    <w:rPr>
      <w:rFonts w:eastAsiaTheme="minorEastAsia"/>
      <w:color w:val="5B9BD5" w:themeColor="accent1"/>
      <w:sz w:val="24"/>
      <w:szCs w:val="24"/>
      <w:lang w:val="uk-UA"/>
    </w:rPr>
  </w:style>
  <w:style w:type="paragraph" w:customStyle="1" w:styleId="61">
    <w:name w:val="Знак Знак6 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8">
    <w:name w:val="іІІ"/>
    <w:basedOn w:val="a"/>
    <w:uiPriority w:val="99"/>
    <w:rsid w:val="003B226D"/>
    <w:pPr>
      <w:spacing w:after="0" w:line="240" w:lineRule="auto"/>
      <w:jc w:val="both"/>
    </w:pPr>
    <w:rPr>
      <w:rFonts w:ascii="Times New Roman" w:eastAsia="Times New Roman" w:hAnsi="Times New Roman" w:cs="Times New Roman"/>
      <w:sz w:val="28"/>
      <w:szCs w:val="20"/>
      <w:lang w:val="en-US" w:eastAsia="ru-RU"/>
    </w:rPr>
  </w:style>
  <w:style w:type="paragraph" w:customStyle="1" w:styleId="aff9">
    <w:name w:val="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a">
    <w:name w:val="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uiPriority w:val="99"/>
    <w:qFormat/>
    <w:rsid w:val="003B226D"/>
    <w:pPr>
      <w:spacing w:after="200" w:line="276" w:lineRule="auto"/>
      <w:ind w:left="720"/>
    </w:pPr>
    <w:rPr>
      <w:rFonts w:ascii="Calibri" w:eastAsia="Times New Roman" w:hAnsi="Calibri" w:cs="Times New Roman"/>
      <w:lang w:val="ru-RU" w:eastAsia="ru-RU"/>
    </w:rPr>
  </w:style>
  <w:style w:type="paragraph" w:customStyle="1" w:styleId="affb">
    <w:name w:val="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3B226D"/>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3B226D"/>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3B226D"/>
    <w:rPr>
      <w:rFonts w:ascii="Calibri" w:hAnsi="Calibri" w:cs="Calibri"/>
      <w:b/>
      <w:spacing w:val="-10"/>
      <w:sz w:val="23"/>
      <w:shd w:val="clear" w:color="auto" w:fill="FFFFFF"/>
    </w:rPr>
  </w:style>
  <w:style w:type="paragraph" w:customStyle="1" w:styleId="28">
    <w:name w:val="Основной текст (2)"/>
    <w:basedOn w:val="a"/>
    <w:link w:val="27"/>
    <w:uiPriority w:val="99"/>
    <w:rsid w:val="003B226D"/>
    <w:pPr>
      <w:shd w:val="clear" w:color="auto" w:fill="FFFFFF"/>
      <w:spacing w:after="0" w:line="240" w:lineRule="atLeast"/>
    </w:pPr>
    <w:rPr>
      <w:rFonts w:ascii="Calibri" w:hAnsi="Calibri" w:cs="Calibri"/>
      <w:b/>
      <w:spacing w:val="-10"/>
      <w:sz w:val="23"/>
      <w:lang w:val="ru-RU"/>
    </w:rPr>
  </w:style>
  <w:style w:type="character" w:customStyle="1" w:styleId="62">
    <w:name w:val="Основной текст (6)_"/>
    <w:link w:val="63"/>
    <w:uiPriority w:val="99"/>
    <w:locked/>
    <w:rsid w:val="003B226D"/>
    <w:rPr>
      <w:rFonts w:ascii="Calibri" w:hAnsi="Calibri" w:cs="Calibri"/>
      <w:i/>
      <w:sz w:val="23"/>
      <w:shd w:val="clear" w:color="auto" w:fill="FFFFFF"/>
    </w:rPr>
  </w:style>
  <w:style w:type="paragraph" w:customStyle="1" w:styleId="63">
    <w:name w:val="Основной текст (6)"/>
    <w:basedOn w:val="a"/>
    <w:link w:val="62"/>
    <w:uiPriority w:val="99"/>
    <w:rsid w:val="003B226D"/>
    <w:pPr>
      <w:shd w:val="clear" w:color="auto" w:fill="FFFFFF"/>
      <w:spacing w:after="0" w:line="271" w:lineRule="exact"/>
    </w:pPr>
    <w:rPr>
      <w:rFonts w:ascii="Calibri" w:hAnsi="Calibri" w:cs="Calibri"/>
      <w:i/>
      <w:sz w:val="23"/>
      <w:lang w:val="ru-RU"/>
    </w:rPr>
  </w:style>
  <w:style w:type="character" w:customStyle="1" w:styleId="51">
    <w:name w:val="Основной текст (5)_"/>
    <w:link w:val="52"/>
    <w:uiPriority w:val="99"/>
    <w:locked/>
    <w:rsid w:val="003B226D"/>
    <w:rPr>
      <w:rFonts w:ascii="Calibri" w:hAnsi="Calibri" w:cs="Calibri"/>
      <w:noProof/>
      <w:sz w:val="11"/>
      <w:shd w:val="clear" w:color="auto" w:fill="FFFFFF"/>
    </w:rPr>
  </w:style>
  <w:style w:type="paragraph" w:customStyle="1" w:styleId="52">
    <w:name w:val="Основной текст (5)"/>
    <w:basedOn w:val="a"/>
    <w:link w:val="51"/>
    <w:uiPriority w:val="99"/>
    <w:rsid w:val="003B226D"/>
    <w:pPr>
      <w:shd w:val="clear" w:color="auto" w:fill="FFFFFF"/>
      <w:spacing w:before="240" w:after="0" w:line="240" w:lineRule="atLeast"/>
    </w:pPr>
    <w:rPr>
      <w:rFonts w:ascii="Calibri" w:hAnsi="Calibri" w:cs="Calibri"/>
      <w:noProof/>
      <w:sz w:val="11"/>
      <w:lang w:val="ru-RU"/>
    </w:rPr>
  </w:style>
  <w:style w:type="character" w:customStyle="1" w:styleId="41">
    <w:name w:val="Основной текст (4)_"/>
    <w:link w:val="42"/>
    <w:uiPriority w:val="99"/>
    <w:locked/>
    <w:rsid w:val="003B226D"/>
    <w:rPr>
      <w:rFonts w:ascii="Calibri" w:hAnsi="Calibri" w:cs="Calibri"/>
      <w:i/>
      <w:noProof/>
      <w:sz w:val="8"/>
      <w:shd w:val="clear" w:color="auto" w:fill="FFFFFF"/>
    </w:rPr>
  </w:style>
  <w:style w:type="paragraph" w:customStyle="1" w:styleId="42">
    <w:name w:val="Основной текст (4)"/>
    <w:basedOn w:val="a"/>
    <w:link w:val="41"/>
    <w:uiPriority w:val="99"/>
    <w:rsid w:val="003B226D"/>
    <w:pPr>
      <w:shd w:val="clear" w:color="auto" w:fill="FFFFFF"/>
      <w:spacing w:after="0" w:line="240" w:lineRule="atLeast"/>
    </w:pPr>
    <w:rPr>
      <w:rFonts w:ascii="Calibri" w:hAnsi="Calibri" w:cs="Calibri"/>
      <w:i/>
      <w:noProof/>
      <w:sz w:val="8"/>
      <w:lang w:val="ru-RU"/>
    </w:rPr>
  </w:style>
  <w:style w:type="paragraph" w:customStyle="1" w:styleId="410">
    <w:name w:val="Основной текст (4)1"/>
    <w:basedOn w:val="a"/>
    <w:uiPriority w:val="99"/>
    <w:rsid w:val="003B226D"/>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3B226D"/>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c">
    <w:name w:val="Содержимое таблицы"/>
    <w:basedOn w:val="a"/>
    <w:uiPriority w:val="99"/>
    <w:rsid w:val="003B226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B226D"/>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3B226D"/>
    <w:pPr>
      <w:spacing w:after="200" w:line="276" w:lineRule="auto"/>
      <w:ind w:left="720"/>
      <w:contextualSpacing/>
    </w:pPr>
    <w:rPr>
      <w:rFonts w:ascii="Calibri" w:eastAsia="Times New Roman" w:hAnsi="Calibri" w:cs="Times New Roman"/>
      <w:lang w:val="ru-RU"/>
    </w:rPr>
  </w:style>
  <w:style w:type="paragraph" w:customStyle="1" w:styleId="Default">
    <w:name w:val="Default"/>
    <w:uiPriority w:val="99"/>
    <w:rsid w:val="003B22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0">
    <w:name w:val="msonormal"/>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
    <w:name w:val="Стиль1"/>
    <w:basedOn w:val="a"/>
    <w:uiPriority w:val="99"/>
    <w:rsid w:val="003B226D"/>
    <w:pPr>
      <w:spacing w:after="0" w:line="240" w:lineRule="auto"/>
    </w:pPr>
    <w:rPr>
      <w:rFonts w:ascii="Times New Roman" w:eastAsia="Times New Roman" w:hAnsi="Times New Roman" w:cs="Times New Roman"/>
      <w:iCs/>
      <w:sz w:val="28"/>
      <w:szCs w:val="32"/>
      <w:lang w:val="ru-RU" w:eastAsia="ru-RU"/>
    </w:rPr>
  </w:style>
  <w:style w:type="character" w:customStyle="1" w:styleId="NoSpacingChar">
    <w:name w:val="No Spacing Char"/>
    <w:link w:val="15"/>
    <w:uiPriority w:val="99"/>
    <w:locked/>
    <w:rsid w:val="003B226D"/>
    <w:rPr>
      <w:rFonts w:ascii="Calibri" w:eastAsia="Calibri" w:hAnsi="Calibri" w:cs="Times New Roman"/>
    </w:rPr>
  </w:style>
  <w:style w:type="paragraph" w:customStyle="1" w:styleId="15">
    <w:name w:val="Без інтервалів1"/>
    <w:link w:val="NoSpacingChar"/>
    <w:uiPriority w:val="99"/>
    <w:qFormat/>
    <w:rsid w:val="003B226D"/>
    <w:pPr>
      <w:spacing w:after="0" w:line="240" w:lineRule="auto"/>
    </w:pPr>
    <w:rPr>
      <w:rFonts w:ascii="Calibri" w:eastAsia="Calibri" w:hAnsi="Calibri" w:cs="Times New Roman"/>
    </w:rPr>
  </w:style>
  <w:style w:type="paragraph" w:customStyle="1" w:styleId="16">
    <w:name w:val="Без интервала1"/>
    <w:uiPriority w:val="99"/>
    <w:qFormat/>
    <w:rsid w:val="003B226D"/>
    <w:pPr>
      <w:spacing w:after="0" w:line="240" w:lineRule="auto"/>
    </w:pPr>
    <w:rPr>
      <w:rFonts w:ascii="Calibri" w:eastAsia="Calibri" w:hAnsi="Calibri" w:cs="Times New Roman"/>
    </w:rPr>
  </w:style>
  <w:style w:type="paragraph" w:customStyle="1" w:styleId="Heading">
    <w:name w:val="Heading"/>
    <w:basedOn w:val="a"/>
    <w:next w:val="af5"/>
    <w:uiPriority w:val="99"/>
    <w:rsid w:val="003B226D"/>
    <w:pPr>
      <w:keepNext/>
      <w:suppressAutoHyphens/>
      <w:spacing w:before="240" w:after="120" w:line="240" w:lineRule="auto"/>
    </w:pPr>
    <w:rPr>
      <w:rFonts w:ascii="Arial" w:eastAsia="Lucida Sans Unicode" w:hAnsi="Arial" w:cs="Tahoma"/>
      <w:sz w:val="28"/>
      <w:szCs w:val="28"/>
      <w:lang w:val="ru-RU" w:eastAsia="ar-SA"/>
    </w:rPr>
  </w:style>
  <w:style w:type="paragraph" w:customStyle="1" w:styleId="17">
    <w:name w:val="Абзац списку1"/>
    <w:basedOn w:val="a"/>
    <w:uiPriority w:val="99"/>
    <w:rsid w:val="003B226D"/>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d">
    <w:name w:val="Нормальный"/>
    <w:uiPriority w:val="99"/>
    <w:rsid w:val="003B226D"/>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nospacing0">
    <w:name w:val="msonospacing"/>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8"/>
    <w:locked/>
    <w:rsid w:val="003B226D"/>
    <w:rPr>
      <w:sz w:val="19"/>
      <w:szCs w:val="19"/>
      <w:shd w:val="clear" w:color="auto" w:fill="FFFFFF"/>
    </w:rPr>
  </w:style>
  <w:style w:type="paragraph" w:customStyle="1" w:styleId="18">
    <w:name w:val="Основний текст1"/>
    <w:basedOn w:val="a"/>
    <w:link w:val="Bodytext"/>
    <w:rsid w:val="003B226D"/>
    <w:pPr>
      <w:shd w:val="clear" w:color="auto" w:fill="FFFFFF"/>
      <w:spacing w:before="180" w:after="0" w:line="240" w:lineRule="exact"/>
      <w:jc w:val="both"/>
    </w:pPr>
    <w:rPr>
      <w:sz w:val="19"/>
      <w:szCs w:val="19"/>
      <w:lang w:val="ru-RU"/>
    </w:rPr>
  </w:style>
  <w:style w:type="character" w:customStyle="1" w:styleId="Bodytext3">
    <w:name w:val="Body text (3)_"/>
    <w:link w:val="Bodytext30"/>
    <w:locked/>
    <w:rsid w:val="003B226D"/>
    <w:rPr>
      <w:b/>
      <w:bCs/>
      <w:i/>
      <w:iCs/>
      <w:sz w:val="19"/>
      <w:szCs w:val="19"/>
      <w:shd w:val="clear" w:color="auto" w:fill="FFFFFF"/>
    </w:rPr>
  </w:style>
  <w:style w:type="paragraph" w:customStyle="1" w:styleId="Bodytext30">
    <w:name w:val="Body text (3)"/>
    <w:basedOn w:val="a"/>
    <w:link w:val="Bodytext3"/>
    <w:rsid w:val="003B226D"/>
    <w:pPr>
      <w:shd w:val="clear" w:color="auto" w:fill="FFFFFF"/>
      <w:spacing w:before="180" w:after="0" w:line="245" w:lineRule="exact"/>
      <w:jc w:val="both"/>
    </w:pPr>
    <w:rPr>
      <w:b/>
      <w:bCs/>
      <w:i/>
      <w:iCs/>
      <w:sz w:val="19"/>
      <w:szCs w:val="19"/>
      <w:lang w:val="ru-RU"/>
    </w:rPr>
  </w:style>
  <w:style w:type="character" w:customStyle="1" w:styleId="Heading2">
    <w:name w:val="Heading #2_"/>
    <w:link w:val="Heading21"/>
    <w:locked/>
    <w:rsid w:val="003B226D"/>
    <w:rPr>
      <w:b/>
      <w:bCs/>
      <w:sz w:val="19"/>
      <w:szCs w:val="19"/>
      <w:shd w:val="clear" w:color="auto" w:fill="FFFFFF"/>
    </w:rPr>
  </w:style>
  <w:style w:type="paragraph" w:customStyle="1" w:styleId="Heading21">
    <w:name w:val="Heading #21"/>
    <w:basedOn w:val="a"/>
    <w:link w:val="Heading2"/>
    <w:rsid w:val="003B226D"/>
    <w:pPr>
      <w:shd w:val="clear" w:color="auto" w:fill="FFFFFF"/>
      <w:spacing w:before="180" w:after="0" w:line="240" w:lineRule="exact"/>
      <w:jc w:val="both"/>
      <w:outlineLvl w:val="1"/>
    </w:pPr>
    <w:rPr>
      <w:b/>
      <w:bCs/>
      <w:sz w:val="19"/>
      <w:szCs w:val="19"/>
      <w:lang w:val="ru-RU"/>
    </w:rPr>
  </w:style>
  <w:style w:type="paragraph" w:customStyle="1" w:styleId="2a">
    <w:name w:val="Без интервала2"/>
    <w:uiPriority w:val="99"/>
    <w:qFormat/>
    <w:rsid w:val="003B226D"/>
    <w:pPr>
      <w:spacing w:after="0" w:line="240" w:lineRule="auto"/>
    </w:pPr>
    <w:rPr>
      <w:rFonts w:ascii="Calibri" w:eastAsia="Times New Roman" w:hAnsi="Calibri" w:cs="Calibri"/>
      <w:lang w:val="uk-UA" w:eastAsia="uk-UA"/>
    </w:rPr>
  </w:style>
  <w:style w:type="character" w:customStyle="1" w:styleId="120">
    <w:name w:val="Основний текст (12)_"/>
    <w:link w:val="121"/>
    <w:locked/>
    <w:rsid w:val="003B226D"/>
    <w:rPr>
      <w:rFonts w:ascii="Trebuchet MS" w:hAnsi="Trebuchet MS"/>
      <w:sz w:val="18"/>
      <w:szCs w:val="18"/>
      <w:shd w:val="clear" w:color="auto" w:fill="FFFFFF"/>
    </w:rPr>
  </w:style>
  <w:style w:type="paragraph" w:customStyle="1" w:styleId="121">
    <w:name w:val="Основний текст (12)"/>
    <w:basedOn w:val="a"/>
    <w:link w:val="120"/>
    <w:rsid w:val="003B226D"/>
    <w:pPr>
      <w:shd w:val="clear" w:color="auto" w:fill="FFFFFF"/>
      <w:spacing w:before="300" w:after="0" w:line="247" w:lineRule="exact"/>
    </w:pPr>
    <w:rPr>
      <w:rFonts w:ascii="Trebuchet MS" w:hAnsi="Trebuchet MS"/>
      <w:sz w:val="18"/>
      <w:szCs w:val="18"/>
      <w:lang w:val="ru-RU"/>
    </w:rPr>
  </w:style>
  <w:style w:type="paragraph" w:customStyle="1" w:styleId="TableParagraph">
    <w:name w:val="Table Paragraph"/>
    <w:basedOn w:val="a"/>
    <w:uiPriority w:val="1"/>
    <w:qFormat/>
    <w:rsid w:val="003B226D"/>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
    <w:name w:val="Звичайний1"/>
    <w:uiPriority w:val="99"/>
    <w:rsid w:val="003B226D"/>
    <w:pPr>
      <w:spacing w:after="0" w:line="240" w:lineRule="auto"/>
    </w:pPr>
    <w:rPr>
      <w:rFonts w:ascii="Times New Roman" w:eastAsia="Times New Roman" w:hAnsi="Times New Roman" w:cs="Times New Roman"/>
      <w:sz w:val="24"/>
      <w:szCs w:val="24"/>
      <w:lang w:val="uk-UA" w:eastAsia="ru-RU"/>
    </w:rPr>
  </w:style>
  <w:style w:type="paragraph" w:customStyle="1" w:styleId="1a">
    <w:name w:val="Основной текст1"/>
    <w:basedOn w:val="a"/>
    <w:uiPriority w:val="99"/>
    <w:rsid w:val="003B226D"/>
    <w:pPr>
      <w:shd w:val="clear" w:color="auto" w:fill="FFFFFF"/>
      <w:spacing w:before="180" w:after="0" w:line="240" w:lineRule="exact"/>
      <w:jc w:val="both"/>
    </w:pPr>
    <w:rPr>
      <w:rFonts w:ascii="Calibri" w:eastAsia="Calibri" w:hAnsi="Calibri" w:cs="Times New Roman"/>
      <w:sz w:val="19"/>
      <w:szCs w:val="19"/>
    </w:rPr>
  </w:style>
  <w:style w:type="character" w:customStyle="1" w:styleId="Bodytext4">
    <w:name w:val="Body text (4)_"/>
    <w:link w:val="Bodytext40"/>
    <w:locked/>
    <w:rsid w:val="003B226D"/>
    <w:rPr>
      <w:i/>
      <w:iCs/>
      <w:sz w:val="19"/>
      <w:szCs w:val="19"/>
      <w:shd w:val="clear" w:color="auto" w:fill="FFFFFF"/>
    </w:rPr>
  </w:style>
  <w:style w:type="paragraph" w:customStyle="1" w:styleId="Bodytext40">
    <w:name w:val="Body text (4)"/>
    <w:basedOn w:val="a"/>
    <w:link w:val="Bodytext4"/>
    <w:rsid w:val="003B226D"/>
    <w:pPr>
      <w:shd w:val="clear" w:color="auto" w:fill="FFFFFF"/>
      <w:spacing w:after="0" w:line="240" w:lineRule="atLeast"/>
    </w:pPr>
    <w:rPr>
      <w:i/>
      <w:iCs/>
      <w:sz w:val="19"/>
      <w:szCs w:val="19"/>
      <w:lang w:val="ru-RU"/>
    </w:rPr>
  </w:style>
  <w:style w:type="character" w:customStyle="1" w:styleId="Bodytext2">
    <w:name w:val="Body text (2)_"/>
    <w:link w:val="Bodytext20"/>
    <w:locked/>
    <w:rsid w:val="003B226D"/>
    <w:rPr>
      <w:b/>
      <w:bCs/>
      <w:sz w:val="19"/>
      <w:szCs w:val="19"/>
      <w:shd w:val="clear" w:color="auto" w:fill="FFFFFF"/>
    </w:rPr>
  </w:style>
  <w:style w:type="paragraph" w:customStyle="1" w:styleId="Bodytext20">
    <w:name w:val="Body text (2)"/>
    <w:basedOn w:val="a"/>
    <w:link w:val="Bodytext2"/>
    <w:rsid w:val="003B226D"/>
    <w:pPr>
      <w:shd w:val="clear" w:color="auto" w:fill="FFFFFF"/>
      <w:spacing w:before="180" w:after="0" w:line="240" w:lineRule="exact"/>
      <w:jc w:val="both"/>
    </w:pPr>
    <w:rPr>
      <w:b/>
      <w:bCs/>
      <w:sz w:val="19"/>
      <w:szCs w:val="19"/>
      <w:lang w:val="ru-RU"/>
    </w:rPr>
  </w:style>
  <w:style w:type="character" w:customStyle="1" w:styleId="2b">
    <w:name w:val="Основний текст (2)_"/>
    <w:link w:val="2c"/>
    <w:uiPriority w:val="99"/>
    <w:locked/>
    <w:rsid w:val="003B226D"/>
    <w:rPr>
      <w:sz w:val="16"/>
      <w:shd w:val="clear" w:color="auto" w:fill="FFFFFF"/>
    </w:rPr>
  </w:style>
  <w:style w:type="paragraph" w:customStyle="1" w:styleId="2c">
    <w:name w:val="Основний текст (2)"/>
    <w:basedOn w:val="a"/>
    <w:link w:val="2b"/>
    <w:uiPriority w:val="99"/>
    <w:rsid w:val="003B226D"/>
    <w:pPr>
      <w:shd w:val="clear" w:color="auto" w:fill="FFFFFF"/>
      <w:spacing w:after="900" w:line="192" w:lineRule="exact"/>
    </w:pPr>
    <w:rPr>
      <w:sz w:val="16"/>
      <w:lang w:val="ru-RU"/>
    </w:rPr>
  </w:style>
  <w:style w:type="character" w:customStyle="1" w:styleId="Pedrada">
    <w:name w:val="Pedrada Знак"/>
    <w:basedOn w:val="10"/>
    <w:link w:val="Pedrada0"/>
    <w:locked/>
    <w:rsid w:val="003B226D"/>
    <w:rPr>
      <w:rFonts w:ascii="Times New Roman" w:eastAsia="Times New Roman" w:hAnsi="Arial" w:cs="Times New Roman"/>
      <w:bCs/>
      <w:color w:val="C00000"/>
      <w:spacing w:val="20"/>
      <w:sz w:val="28"/>
      <w:szCs w:val="28"/>
      <w:lang w:val="uk-UA" w:eastAsia="ru-RU"/>
    </w:rPr>
  </w:style>
  <w:style w:type="paragraph" w:customStyle="1" w:styleId="Pedrada0">
    <w:name w:val="Pedrada"/>
    <w:basedOn w:val="1"/>
    <w:link w:val="Pedrada"/>
    <w:rsid w:val="003B226D"/>
    <w:pPr>
      <w:keepLines/>
      <w:spacing w:before="360"/>
      <w:ind w:firstLine="709"/>
    </w:pPr>
    <w:rPr>
      <w:rFonts w:hAnsi="Arial"/>
      <w:bCs/>
      <w:color w:val="C00000"/>
      <w:spacing w:val="20"/>
      <w:szCs w:val="28"/>
    </w:rPr>
  </w:style>
  <w:style w:type="character" w:styleId="affe">
    <w:name w:val="Subtle Emphasis"/>
    <w:uiPriority w:val="19"/>
    <w:qFormat/>
    <w:rsid w:val="003B226D"/>
    <w:rPr>
      <w:i/>
      <w:iCs/>
      <w:color w:val="1F4D78" w:themeColor="accent1" w:themeShade="7F"/>
    </w:rPr>
  </w:style>
  <w:style w:type="character" w:styleId="afff">
    <w:name w:val="Intense Emphasis"/>
    <w:uiPriority w:val="21"/>
    <w:qFormat/>
    <w:rsid w:val="003B226D"/>
    <w:rPr>
      <w:b/>
      <w:bCs/>
      <w:caps/>
      <w:color w:val="1F4D78" w:themeColor="accent1" w:themeShade="7F"/>
      <w:spacing w:val="10"/>
    </w:rPr>
  </w:style>
  <w:style w:type="character" w:styleId="afff0">
    <w:name w:val="Subtle Reference"/>
    <w:uiPriority w:val="31"/>
    <w:qFormat/>
    <w:rsid w:val="003B226D"/>
    <w:rPr>
      <w:b/>
      <w:bCs/>
      <w:color w:val="5B9BD5" w:themeColor="accent1"/>
    </w:rPr>
  </w:style>
  <w:style w:type="character" w:styleId="afff1">
    <w:name w:val="Intense Reference"/>
    <w:uiPriority w:val="32"/>
    <w:qFormat/>
    <w:rsid w:val="003B226D"/>
    <w:rPr>
      <w:b/>
      <w:bCs/>
      <w:i/>
      <w:iCs/>
      <w:caps/>
      <w:color w:val="5B9BD5" w:themeColor="accent1"/>
    </w:rPr>
  </w:style>
  <w:style w:type="character" w:styleId="afff2">
    <w:name w:val="Book Title"/>
    <w:uiPriority w:val="33"/>
    <w:qFormat/>
    <w:rsid w:val="003B226D"/>
    <w:rPr>
      <w:b/>
      <w:bCs/>
      <w:i/>
      <w:iCs/>
      <w:spacing w:val="0"/>
    </w:rPr>
  </w:style>
  <w:style w:type="character" w:customStyle="1" w:styleId="HeaderChar">
    <w:name w:val="Header Char"/>
    <w:uiPriority w:val="99"/>
    <w:locked/>
    <w:rsid w:val="003B226D"/>
    <w:rPr>
      <w:rFonts w:ascii="Times New Roman" w:hAnsi="Times New Roman" w:cs="Times New Roman" w:hint="default"/>
      <w:sz w:val="20"/>
    </w:rPr>
  </w:style>
  <w:style w:type="character" w:customStyle="1" w:styleId="apple-converted-space">
    <w:name w:val="apple-converted-space"/>
    <w:uiPriority w:val="99"/>
    <w:rsid w:val="003B226D"/>
  </w:style>
  <w:style w:type="character" w:customStyle="1" w:styleId="apple-style-span">
    <w:name w:val="apple-style-span"/>
    <w:uiPriority w:val="99"/>
    <w:rsid w:val="003B226D"/>
  </w:style>
  <w:style w:type="character" w:customStyle="1" w:styleId="64">
    <w:name w:val="Основной текст (6) + Не курсив"/>
    <w:aliases w:val="Интервал 0 pt"/>
    <w:uiPriority w:val="99"/>
    <w:rsid w:val="003B226D"/>
    <w:rPr>
      <w:rFonts w:ascii="Calibri" w:hAnsi="Calibri" w:cs="Calibri" w:hint="default"/>
      <w:i/>
      <w:iCs w:val="0"/>
      <w:spacing w:val="-10"/>
      <w:sz w:val="23"/>
    </w:rPr>
  </w:style>
  <w:style w:type="character" w:customStyle="1" w:styleId="afff3">
    <w:name w:val="Основной текст + Полужирный"/>
    <w:uiPriority w:val="99"/>
    <w:rsid w:val="003B226D"/>
    <w:rPr>
      <w:rFonts w:ascii="Calibri" w:hAnsi="Calibri" w:cs="Calibri" w:hint="default"/>
      <w:b/>
      <w:bCs w:val="0"/>
      <w:spacing w:val="-10"/>
      <w:sz w:val="23"/>
    </w:rPr>
  </w:style>
  <w:style w:type="character" w:customStyle="1" w:styleId="122">
    <w:name w:val="Основной текст + 12"/>
    <w:aliases w:val="5 pt,Малые прописные"/>
    <w:uiPriority w:val="99"/>
    <w:rsid w:val="003B226D"/>
    <w:rPr>
      <w:rFonts w:ascii="Times New Roman" w:hAnsi="Times New Roman" w:cs="Times New Roman" w:hint="default"/>
      <w:smallCaps/>
      <w:noProof/>
      <w:spacing w:val="0"/>
      <w:sz w:val="25"/>
    </w:rPr>
  </w:style>
  <w:style w:type="character" w:customStyle="1" w:styleId="420">
    <w:name w:val="Основной текст (4)2"/>
    <w:uiPriority w:val="99"/>
    <w:rsid w:val="003B226D"/>
    <w:rPr>
      <w:rFonts w:ascii="Times New Roman" w:hAnsi="Times New Roman" w:cs="Times New Roman" w:hint="default"/>
      <w:spacing w:val="0"/>
      <w:sz w:val="18"/>
    </w:rPr>
  </w:style>
  <w:style w:type="character" w:customStyle="1" w:styleId="FontStyle19">
    <w:name w:val="Font Style19"/>
    <w:uiPriority w:val="99"/>
    <w:rsid w:val="003B226D"/>
    <w:rPr>
      <w:rFonts w:ascii="Times New Roman" w:hAnsi="Times New Roman" w:cs="Times New Roman" w:hint="default"/>
      <w:sz w:val="22"/>
    </w:rPr>
  </w:style>
  <w:style w:type="character" w:customStyle="1" w:styleId="FontStyle20">
    <w:name w:val="Font Style20"/>
    <w:uiPriority w:val="99"/>
    <w:rsid w:val="003B226D"/>
    <w:rPr>
      <w:rFonts w:ascii="Cambria" w:hAnsi="Cambria" w:hint="default"/>
      <w:i/>
      <w:iCs w:val="0"/>
      <w:smallCaps/>
      <w:sz w:val="16"/>
    </w:rPr>
  </w:style>
  <w:style w:type="character" w:customStyle="1" w:styleId="FontStyle22">
    <w:name w:val="Font Style22"/>
    <w:uiPriority w:val="99"/>
    <w:rsid w:val="003B226D"/>
    <w:rPr>
      <w:rFonts w:ascii="Times New Roman" w:hAnsi="Times New Roman" w:cs="Times New Roman" w:hint="default"/>
      <w:b/>
      <w:bCs w:val="0"/>
      <w:w w:val="30"/>
      <w:sz w:val="16"/>
    </w:rPr>
  </w:style>
  <w:style w:type="character" w:customStyle="1" w:styleId="FontStyle21">
    <w:name w:val="Font Style21"/>
    <w:uiPriority w:val="99"/>
    <w:rsid w:val="003B226D"/>
    <w:rPr>
      <w:rFonts w:ascii="Garamond" w:hAnsi="Garamond" w:hint="default"/>
      <w:b/>
      <w:bCs w:val="0"/>
      <w:i/>
      <w:iCs w:val="0"/>
      <w:sz w:val="36"/>
    </w:rPr>
  </w:style>
  <w:style w:type="character" w:customStyle="1" w:styleId="FontStyle23">
    <w:name w:val="Font Style23"/>
    <w:uiPriority w:val="99"/>
    <w:rsid w:val="003B226D"/>
    <w:rPr>
      <w:rFonts w:ascii="Bookman Old Style" w:hAnsi="Bookman Old Style" w:hint="default"/>
      <w:i/>
      <w:iCs w:val="0"/>
      <w:sz w:val="22"/>
    </w:rPr>
  </w:style>
  <w:style w:type="character" w:customStyle="1" w:styleId="FontStyle24">
    <w:name w:val="Font Style24"/>
    <w:uiPriority w:val="99"/>
    <w:rsid w:val="003B226D"/>
    <w:rPr>
      <w:rFonts w:ascii="Times New Roman" w:hAnsi="Times New Roman" w:cs="Times New Roman" w:hint="default"/>
      <w:b/>
      <w:bCs w:val="0"/>
      <w:i/>
      <w:iCs w:val="0"/>
      <w:sz w:val="22"/>
    </w:rPr>
  </w:style>
  <w:style w:type="character" w:customStyle="1" w:styleId="FontStyle27">
    <w:name w:val="Font Style27"/>
    <w:uiPriority w:val="99"/>
    <w:rsid w:val="003B226D"/>
    <w:rPr>
      <w:rFonts w:ascii="Times New Roman" w:hAnsi="Times New Roman" w:cs="Times New Roman" w:hint="default"/>
      <w:sz w:val="22"/>
    </w:rPr>
  </w:style>
  <w:style w:type="character" w:customStyle="1" w:styleId="FontStyle26">
    <w:name w:val="Font Style26"/>
    <w:uiPriority w:val="99"/>
    <w:rsid w:val="003B226D"/>
    <w:rPr>
      <w:rFonts w:ascii="Times New Roman" w:hAnsi="Times New Roman" w:cs="Times New Roman" w:hint="default"/>
      <w:sz w:val="22"/>
    </w:rPr>
  </w:style>
  <w:style w:type="character" w:customStyle="1" w:styleId="FontStyle36">
    <w:name w:val="Font Style36"/>
    <w:uiPriority w:val="99"/>
    <w:rsid w:val="003B226D"/>
    <w:rPr>
      <w:rFonts w:ascii="Cambria" w:hAnsi="Cambria" w:hint="default"/>
      <w:sz w:val="22"/>
    </w:rPr>
  </w:style>
  <w:style w:type="character" w:customStyle="1" w:styleId="FontStyle33">
    <w:name w:val="Font Style33"/>
    <w:uiPriority w:val="99"/>
    <w:rsid w:val="003B226D"/>
    <w:rPr>
      <w:rFonts w:ascii="Cambria" w:hAnsi="Cambria" w:hint="default"/>
      <w:b/>
      <w:bCs w:val="0"/>
      <w:smallCaps/>
      <w:sz w:val="26"/>
    </w:rPr>
  </w:style>
  <w:style w:type="character" w:customStyle="1" w:styleId="FontStyle35">
    <w:name w:val="Font Style35"/>
    <w:uiPriority w:val="99"/>
    <w:rsid w:val="003B226D"/>
    <w:rPr>
      <w:rFonts w:ascii="Cambria" w:hAnsi="Cambria" w:hint="default"/>
      <w:b/>
      <w:bCs w:val="0"/>
      <w:sz w:val="16"/>
    </w:rPr>
  </w:style>
  <w:style w:type="character" w:customStyle="1" w:styleId="100">
    <w:name w:val="Знак Знак10"/>
    <w:uiPriority w:val="99"/>
    <w:rsid w:val="003B226D"/>
    <w:rPr>
      <w:sz w:val="24"/>
    </w:rPr>
  </w:style>
  <w:style w:type="character" w:customStyle="1" w:styleId="WW8Num13z0">
    <w:name w:val="WW8Num13z0"/>
    <w:uiPriority w:val="99"/>
    <w:rsid w:val="003B226D"/>
    <w:rPr>
      <w:rFonts w:ascii="Wingdings" w:hAnsi="Wingdings" w:hint="default"/>
    </w:rPr>
  </w:style>
  <w:style w:type="character" w:customStyle="1" w:styleId="afff4">
    <w:name w:val="Заголовок Знак"/>
    <w:uiPriority w:val="10"/>
    <w:rsid w:val="003B226D"/>
    <w:rPr>
      <w:rFonts w:ascii="Calibri Light" w:eastAsia="Times New Roman" w:hAnsi="Calibri Light" w:cs="Times New Roman" w:hint="default"/>
      <w:spacing w:val="-10"/>
      <w:kern w:val="28"/>
      <w:sz w:val="56"/>
      <w:szCs w:val="56"/>
    </w:rPr>
  </w:style>
  <w:style w:type="character" w:customStyle="1" w:styleId="91">
    <w:name w:val="Знак Знак9"/>
    <w:locked/>
    <w:rsid w:val="003B226D"/>
    <w:rPr>
      <w:rFonts w:ascii="Arial Narrow" w:hAnsi="Arial Narrow" w:hint="default"/>
      <w:b/>
      <w:bCs w:val="0"/>
      <w:sz w:val="28"/>
      <w:lang w:val="uk-UA" w:eastAsia="ru-RU" w:bidi="ar-SA"/>
    </w:rPr>
  </w:style>
  <w:style w:type="character" w:customStyle="1" w:styleId="today-date">
    <w:name w:val="today-date"/>
    <w:basedOn w:val="a0"/>
    <w:rsid w:val="003B226D"/>
  </w:style>
  <w:style w:type="character" w:customStyle="1" w:styleId="sub-indicator">
    <w:name w:val="sub-indicator"/>
    <w:basedOn w:val="a0"/>
    <w:rsid w:val="003B226D"/>
  </w:style>
  <w:style w:type="character" w:customStyle="1" w:styleId="current">
    <w:name w:val="current"/>
    <w:basedOn w:val="a0"/>
    <w:rsid w:val="003B226D"/>
  </w:style>
  <w:style w:type="character" w:customStyle="1" w:styleId="BodytextBold">
    <w:name w:val="Body text + Bold"/>
    <w:aliases w:val="Italic"/>
    <w:rsid w:val="003B226D"/>
    <w:rPr>
      <w:b/>
      <w:bCs/>
      <w:i/>
      <w:iCs/>
      <w:sz w:val="19"/>
      <w:szCs w:val="19"/>
      <w:shd w:val="clear" w:color="auto" w:fill="FFFFFF"/>
    </w:rPr>
  </w:style>
  <w:style w:type="character" w:customStyle="1" w:styleId="Bodytext2NotBold">
    <w:name w:val="Body text (2) + Not Bold"/>
    <w:rsid w:val="003B226D"/>
    <w:rPr>
      <w:rFonts w:ascii="Times New Roman" w:hAnsi="Times New Roman" w:cs="Times New Roman" w:hint="default"/>
      <w:b/>
      <w:bCs/>
      <w:sz w:val="19"/>
      <w:szCs w:val="19"/>
      <w:shd w:val="clear" w:color="auto" w:fill="FFFFFF"/>
    </w:rPr>
  </w:style>
  <w:style w:type="character" w:customStyle="1" w:styleId="Bodytext2Italic">
    <w:name w:val="Body text (2) + Italic"/>
    <w:rsid w:val="003B226D"/>
    <w:rPr>
      <w:rFonts w:ascii="Times New Roman" w:hAnsi="Times New Roman" w:cs="Times New Roman" w:hint="default"/>
      <w:b/>
      <w:bCs/>
      <w:i/>
      <w:iCs/>
      <w:sz w:val="19"/>
      <w:szCs w:val="19"/>
      <w:shd w:val="clear" w:color="auto" w:fill="FFFFFF"/>
    </w:rPr>
  </w:style>
  <w:style w:type="character" w:customStyle="1" w:styleId="BodytextBold7">
    <w:name w:val="Body text + Bold7"/>
    <w:aliases w:val="Italic4"/>
    <w:rsid w:val="003B226D"/>
    <w:rPr>
      <w:rFonts w:ascii="Times New Roman" w:hAnsi="Times New Roman" w:cs="Times New Roman" w:hint="default"/>
      <w:b/>
      <w:bCs/>
      <w:i/>
      <w:iCs/>
      <w:sz w:val="19"/>
      <w:szCs w:val="19"/>
      <w:shd w:val="clear" w:color="auto" w:fill="FFFFFF"/>
    </w:rPr>
  </w:style>
  <w:style w:type="character" w:customStyle="1" w:styleId="BodytextItalic12">
    <w:name w:val="Body text + Italic12"/>
    <w:rsid w:val="003B226D"/>
    <w:rPr>
      <w:rFonts w:ascii="Times New Roman" w:hAnsi="Times New Roman" w:cs="Times New Roman" w:hint="default"/>
      <w:i/>
      <w:iCs/>
      <w:sz w:val="19"/>
      <w:szCs w:val="19"/>
      <w:shd w:val="clear" w:color="auto" w:fill="FFFFFF"/>
    </w:rPr>
  </w:style>
  <w:style w:type="character" w:customStyle="1" w:styleId="BodytextBold6">
    <w:name w:val="Body text + Bold6"/>
    <w:rsid w:val="003B226D"/>
    <w:rPr>
      <w:rFonts w:ascii="Times New Roman" w:hAnsi="Times New Roman" w:cs="Times New Roman" w:hint="default"/>
      <w:b/>
      <w:bCs/>
      <w:sz w:val="19"/>
      <w:szCs w:val="19"/>
      <w:shd w:val="clear" w:color="auto" w:fill="FFFFFF"/>
    </w:rPr>
  </w:style>
  <w:style w:type="character" w:customStyle="1" w:styleId="12TimesNewRoman1">
    <w:name w:val="Основний текст (12) + Times New Roman1"/>
    <w:aliases w:val="11,5 pt73,Напівжирний12"/>
    <w:rsid w:val="003B226D"/>
    <w:rPr>
      <w:rFonts w:ascii="Times New Roman" w:hAnsi="Times New Roman" w:cs="Times New Roman" w:hint="default"/>
      <w:b/>
      <w:bCs/>
      <w:sz w:val="23"/>
      <w:szCs w:val="23"/>
      <w:lang w:bidi="ar-SA"/>
    </w:rPr>
  </w:style>
  <w:style w:type="character" w:customStyle="1" w:styleId="BodytextItalic7">
    <w:name w:val="Body text + Italic7"/>
    <w:rsid w:val="003B226D"/>
    <w:rPr>
      <w:rFonts w:ascii="Times New Roman" w:hAnsi="Times New Roman" w:cs="Times New Roman" w:hint="default"/>
      <w:i/>
      <w:iCs/>
      <w:sz w:val="19"/>
      <w:szCs w:val="19"/>
      <w:shd w:val="clear" w:color="auto" w:fill="FFFFFF"/>
      <w:lang w:bidi="ar-SA"/>
    </w:rPr>
  </w:style>
  <w:style w:type="character" w:customStyle="1" w:styleId="z-">
    <w:name w:val="z-Начало формы Знак"/>
    <w:basedOn w:val="a0"/>
    <w:link w:val="z-0"/>
    <w:uiPriority w:val="99"/>
    <w:semiHidden/>
    <w:rsid w:val="003B226D"/>
    <w:rPr>
      <w:rFonts w:ascii="Arial" w:hAnsi="Arial" w:cs="Arial"/>
      <w:vanish/>
      <w:sz w:val="16"/>
      <w:szCs w:val="16"/>
      <w:lang w:val="uk-UA"/>
    </w:rPr>
  </w:style>
  <w:style w:type="paragraph" w:styleId="z-0">
    <w:name w:val="HTML Top of Form"/>
    <w:basedOn w:val="a"/>
    <w:next w:val="a"/>
    <w:link w:val="z-"/>
    <w:hidden/>
    <w:uiPriority w:val="99"/>
    <w:semiHidden/>
    <w:unhideWhenUsed/>
    <w:rsid w:val="003B226D"/>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3B226D"/>
    <w:rPr>
      <w:rFonts w:ascii="Arial" w:hAnsi="Arial" w:cs="Arial"/>
      <w:vanish/>
      <w:sz w:val="16"/>
      <w:szCs w:val="16"/>
      <w:lang w:val="uk-UA"/>
    </w:rPr>
  </w:style>
  <w:style w:type="paragraph" w:styleId="z-2">
    <w:name w:val="HTML Bottom of Form"/>
    <w:basedOn w:val="a"/>
    <w:next w:val="a"/>
    <w:link w:val="z-1"/>
    <w:hidden/>
    <w:uiPriority w:val="99"/>
    <w:semiHidden/>
    <w:unhideWhenUsed/>
    <w:rsid w:val="003B226D"/>
    <w:pPr>
      <w:pBdr>
        <w:top w:val="single" w:sz="6" w:space="1" w:color="auto"/>
      </w:pBdr>
      <w:spacing w:after="0"/>
      <w:jc w:val="center"/>
    </w:pPr>
    <w:rPr>
      <w:rFonts w:ascii="Arial" w:hAnsi="Arial" w:cs="Arial"/>
      <w:vanish/>
      <w:sz w:val="16"/>
      <w:szCs w:val="16"/>
    </w:rPr>
  </w:style>
  <w:style w:type="character" w:customStyle="1" w:styleId="flag-uk">
    <w:name w:val="flag-uk"/>
    <w:basedOn w:val="a0"/>
    <w:rsid w:val="003B226D"/>
  </w:style>
  <w:style w:type="character" w:customStyle="1" w:styleId="caret">
    <w:name w:val="caret"/>
    <w:basedOn w:val="a0"/>
    <w:rsid w:val="003B226D"/>
  </w:style>
  <w:style w:type="character" w:customStyle="1" w:styleId="logo-img">
    <w:name w:val="logo-img"/>
    <w:basedOn w:val="a0"/>
    <w:rsid w:val="003B226D"/>
  </w:style>
  <w:style w:type="character" w:customStyle="1" w:styleId="logo-title">
    <w:name w:val="logo-title"/>
    <w:basedOn w:val="a0"/>
    <w:rsid w:val="003B226D"/>
  </w:style>
  <w:style w:type="character" w:customStyle="1" w:styleId="count">
    <w:name w:val="count"/>
    <w:basedOn w:val="a0"/>
    <w:rsid w:val="003B226D"/>
  </w:style>
  <w:style w:type="character" w:customStyle="1" w:styleId="at-icon-wrapper">
    <w:name w:val="at-icon-wrapper"/>
    <w:basedOn w:val="a0"/>
    <w:rsid w:val="003B226D"/>
  </w:style>
  <w:style w:type="character" w:customStyle="1" w:styleId="imgtexttpl">
    <w:name w:val="img_text_tpl"/>
    <w:basedOn w:val="a0"/>
    <w:rsid w:val="003B226D"/>
  </w:style>
  <w:style w:type="character" w:customStyle="1" w:styleId="overlaytpl">
    <w:name w:val="overlay_tpl"/>
    <w:basedOn w:val="a0"/>
    <w:rsid w:val="003B226D"/>
  </w:style>
  <w:style w:type="table" w:styleId="afff5">
    <w:name w:val="Table Grid"/>
    <w:basedOn w:val="a1"/>
    <w:rsid w:val="003B226D"/>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65496">
      <w:bodyDiv w:val="1"/>
      <w:marLeft w:val="0"/>
      <w:marRight w:val="0"/>
      <w:marTop w:val="0"/>
      <w:marBottom w:val="0"/>
      <w:divBdr>
        <w:top w:val="none" w:sz="0" w:space="0" w:color="auto"/>
        <w:left w:val="none" w:sz="0" w:space="0" w:color="auto"/>
        <w:bottom w:val="none" w:sz="0" w:space="0" w:color="auto"/>
        <w:right w:val="none" w:sz="0" w:space="0" w:color="auto"/>
      </w:divBdr>
    </w:div>
    <w:div w:id="724794551">
      <w:bodyDiv w:val="1"/>
      <w:marLeft w:val="0"/>
      <w:marRight w:val="0"/>
      <w:marTop w:val="0"/>
      <w:marBottom w:val="0"/>
      <w:divBdr>
        <w:top w:val="none" w:sz="0" w:space="0" w:color="auto"/>
        <w:left w:val="none" w:sz="0" w:space="0" w:color="auto"/>
        <w:bottom w:val="none" w:sz="0" w:space="0" w:color="auto"/>
        <w:right w:val="none" w:sz="0" w:space="0" w:color="auto"/>
      </w:divBdr>
    </w:div>
    <w:div w:id="1219367319">
      <w:bodyDiv w:val="1"/>
      <w:marLeft w:val="0"/>
      <w:marRight w:val="0"/>
      <w:marTop w:val="0"/>
      <w:marBottom w:val="0"/>
      <w:divBdr>
        <w:top w:val="none" w:sz="0" w:space="0" w:color="auto"/>
        <w:left w:val="none" w:sz="0" w:space="0" w:color="auto"/>
        <w:bottom w:val="none" w:sz="0" w:space="0" w:color="auto"/>
        <w:right w:val="none" w:sz="0" w:space="0" w:color="auto"/>
      </w:divBdr>
    </w:div>
    <w:div w:id="19345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3A47A9-92DD-4DA0-AA7B-62E0463FE657}">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4EC9-ABAD-4C99-BF02-67E59728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39391</Words>
  <Characters>22453</Characters>
  <Application>Microsoft Office Word</Application>
  <DocSecurity>0</DocSecurity>
  <Lines>187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Галинка</dc:creator>
  <cp:keywords/>
  <dc:description/>
  <cp:lastModifiedBy>Пользователь</cp:lastModifiedBy>
  <cp:revision>3</cp:revision>
  <dcterms:created xsi:type="dcterms:W3CDTF">2023-06-28T08:46:00Z</dcterms:created>
  <dcterms:modified xsi:type="dcterms:W3CDTF">2023-06-28T12:42:00Z</dcterms:modified>
</cp:coreProperties>
</file>